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F4783" w:rsidRPr="00A81737" w:rsidRDefault="00334CAF" w:rsidP="00CF4783">
      <w:pPr>
        <w:spacing w:after="0" w:line="240" w:lineRule="auto"/>
        <w:ind w:right="-288"/>
        <w:jc w:val="both"/>
        <w:rPr>
          <w:rFonts w:ascii="Arial" w:hAnsi="Arial" w:cs="Arial"/>
          <w:b/>
          <w:color w:val="002060"/>
          <w:sz w:val="20"/>
        </w:rPr>
      </w:pPr>
      <w:r w:rsidRPr="00A81737">
        <w:rPr>
          <w:rFonts w:ascii="Arial" w:hAnsi="Arial" w:cs="Arial"/>
          <w:noProof/>
          <w:sz w:val="20"/>
          <w:lang w:val="en-IN" w:eastAsia="en-IN"/>
        </w:rPr>
        <w:drawing>
          <wp:anchor distT="0" distB="0" distL="114300" distR="114300" simplePos="0" relativeHeight="251652096" behindDoc="1" locked="0" layoutInCell="1" allowOverlap="1">
            <wp:simplePos x="0" y="0"/>
            <wp:positionH relativeFrom="margin">
              <wp:posOffset>-57150</wp:posOffset>
            </wp:positionH>
            <wp:positionV relativeFrom="paragraph">
              <wp:posOffset>0</wp:posOffset>
            </wp:positionV>
            <wp:extent cx="8334375" cy="838200"/>
            <wp:effectExtent l="0" t="0" r="9525" b="0"/>
            <wp:wrapTight wrapText="bothSides">
              <wp:wrapPolygon edited="0">
                <wp:start x="5283" y="0"/>
                <wp:lineTo x="494" y="8345"/>
                <wp:lineTo x="148" y="11291"/>
                <wp:lineTo x="0" y="13745"/>
                <wp:lineTo x="0" y="19636"/>
                <wp:lineTo x="21575" y="19636"/>
                <wp:lineTo x="21575" y="13745"/>
                <wp:lineTo x="19798" y="9327"/>
                <wp:lineTo x="18514" y="8836"/>
                <wp:lineTo x="16293" y="0"/>
                <wp:lineTo x="5283" y="0"/>
              </wp:wrapPolygon>
            </wp:wrapTight>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8">
                      <a:clrChange>
                        <a:clrFrom>
                          <a:srgbClr val="000000">
                            <a:alpha val="0"/>
                          </a:srgbClr>
                        </a:clrFrom>
                        <a:clrTo>
                          <a:srgbClr val="000000">
                            <a:alpha val="0"/>
                          </a:srgbClr>
                        </a:clrTo>
                      </a:clrChange>
                      <a:duotone>
                        <a:schemeClr val="accent6">
                          <a:shade val="45000"/>
                          <a:satMod val="135000"/>
                        </a:schemeClr>
                        <a:prstClr val="white"/>
                      </a:duotone>
                      <a:extLst>
                        <a:ext uri="{28A0092B-C50C-407E-A947-70E740481C1C}">
                          <a14:useLocalDpi xmlns:a14="http://schemas.microsoft.com/office/drawing/2010/main" val="0"/>
                        </a:ext>
                      </a:extLst>
                    </a:blip>
                    <a:srcRect l="1880" t="16063" r="553" b="-1"/>
                    <a:stretch/>
                  </pic:blipFill>
                  <pic:spPr bwMode="auto">
                    <a:xfrm>
                      <a:off x="0" y="0"/>
                      <a:ext cx="8334375" cy="838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81737">
        <w:rPr>
          <w:rFonts w:ascii="Arial" w:hAnsi="Arial" w:cs="Arial"/>
          <w:noProof/>
          <w:sz w:val="20"/>
          <w:lang w:val="en-IN" w:eastAsia="en-IN"/>
        </w:rPr>
        <mc:AlternateContent>
          <mc:Choice Requires="wps">
            <w:drawing>
              <wp:anchor distT="0" distB="0" distL="114300" distR="114300" simplePos="0" relativeHeight="251653120" behindDoc="1" locked="0" layoutInCell="1" allowOverlap="1">
                <wp:simplePos x="0" y="0"/>
                <wp:positionH relativeFrom="margin">
                  <wp:posOffset>2200275</wp:posOffset>
                </wp:positionH>
                <wp:positionV relativeFrom="paragraph">
                  <wp:posOffset>0</wp:posOffset>
                </wp:positionV>
                <wp:extent cx="4365625" cy="527050"/>
                <wp:effectExtent l="0" t="0" r="6350" b="6350"/>
                <wp:wrapThrough wrapText="bothSides">
                  <wp:wrapPolygon edited="0">
                    <wp:start x="0" y="0"/>
                    <wp:lineTo x="0" y="0"/>
                    <wp:lineTo x="0" y="0"/>
                  </wp:wrapPolygon>
                </wp:wrapThrough>
                <wp:docPr id="11" name="Snip Same Side Corner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65625" cy="527050"/>
                        </a:xfrm>
                        <a:custGeom>
                          <a:avLst/>
                          <a:gdLst>
                            <a:gd name="T0" fmla="*/ 165844 w 4365625"/>
                            <a:gd name="T1" fmla="*/ 0 h 995045"/>
                            <a:gd name="T2" fmla="*/ 4199781 w 4365625"/>
                            <a:gd name="T3" fmla="*/ 0 h 995045"/>
                            <a:gd name="T4" fmla="*/ 4365625 w 4365625"/>
                            <a:gd name="T5" fmla="*/ 165844 h 995045"/>
                            <a:gd name="T6" fmla="*/ 4365625 w 4365625"/>
                            <a:gd name="T7" fmla="*/ 995045 h 995045"/>
                            <a:gd name="T8" fmla="*/ 4365625 w 4365625"/>
                            <a:gd name="T9" fmla="*/ 995045 h 995045"/>
                            <a:gd name="T10" fmla="*/ 0 w 4365625"/>
                            <a:gd name="T11" fmla="*/ 995045 h 995045"/>
                            <a:gd name="T12" fmla="*/ 0 w 4365625"/>
                            <a:gd name="T13" fmla="*/ 995045 h 995045"/>
                            <a:gd name="T14" fmla="*/ 0 w 4365625"/>
                            <a:gd name="T15" fmla="*/ 165844 h 995045"/>
                            <a:gd name="T16" fmla="*/ 165844 w 4365625"/>
                            <a:gd name="T17" fmla="*/ 0 h 995045"/>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4365625"/>
                            <a:gd name="T28" fmla="*/ 0 h 995045"/>
                            <a:gd name="T29" fmla="*/ 4365625 w 4365625"/>
                            <a:gd name="T30" fmla="*/ 995045 h 995045"/>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4365625" h="995045">
                              <a:moveTo>
                                <a:pt x="165844" y="0"/>
                              </a:moveTo>
                              <a:lnTo>
                                <a:pt x="4199781" y="0"/>
                              </a:lnTo>
                              <a:lnTo>
                                <a:pt x="4365625" y="165844"/>
                              </a:lnTo>
                              <a:lnTo>
                                <a:pt x="4365625" y="995045"/>
                              </a:lnTo>
                              <a:lnTo>
                                <a:pt x="0" y="995045"/>
                              </a:lnTo>
                              <a:lnTo>
                                <a:pt x="0" y="165844"/>
                              </a:lnTo>
                              <a:lnTo>
                                <a:pt x="165844" y="0"/>
                              </a:lnTo>
                              <a:close/>
                            </a:path>
                          </a:pathLst>
                        </a:cu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8B1EF6" w:rsidRPr="0022151F" w:rsidRDefault="00C71376" w:rsidP="00F20872">
                            <w:pPr>
                              <w:jc w:val="center"/>
                              <w:rPr>
                                <w:rFonts w:ascii="Candara" w:hAnsi="Candara"/>
                                <w:b/>
                                <w:bCs/>
                                <w:sz w:val="44"/>
                                <w:szCs w:val="44"/>
                              </w:rPr>
                            </w:pPr>
                            <w:r>
                              <w:rPr>
                                <w:rFonts w:ascii="Candara" w:hAnsi="Candara"/>
                                <w:b/>
                                <w:bCs/>
                                <w:sz w:val="44"/>
                                <w:szCs w:val="44"/>
                              </w:rPr>
                              <w:t>Andaman Unlimited</w:t>
                            </w:r>
                          </w:p>
                          <w:p w:rsidR="008B1EF6" w:rsidRPr="00997054" w:rsidRDefault="008B1EF6" w:rsidP="00774777">
                            <w:pPr>
                              <w:rPr>
                                <w:rFonts w:ascii="Candara" w:hAnsi="Candara" w:cs="Calibri"/>
                                <w:b/>
                                <w:color w:val="FF0000"/>
                                <w:sz w:val="44"/>
                                <w:szCs w:val="4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Snip Same Side Corner Rectangle 18" o:spid="_x0000_s1026" style="position:absolute;left:0;text-align:left;margin-left:173.25pt;margin-top:0;width:343.75pt;height:4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4365625,99504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46FYwQAAMkNAAAOAAAAZHJzL2Uyb0RvYy54bWysV12PqzYQfa/U/2DxWCkLJkBCtNmr3t2m&#10;qrRtr5r0BzhgAirY1HY+9lb97x0bkzX3LmRbNQ8Jjo8PM3PG4/H9h0tToxMVsuJs7eG7wEOUZTyv&#10;2GHt/b7bzJYekoqwnNSc0bX3QqX34eHbb+7P7YqGvOR1TgUCEiZX53btlUq1K9+XWUkbIu94SxlM&#10;Flw0RMFQHPxckDOwN7UfBkHin7nIW8EzKiX8+9RNeg+Gvyhopn4tCkkVqtce2KbMtzDfe/3tP9yT&#10;1UGQtqwyawb5D1Y0pGLw0ivVE1EEHUX1FVVTZYJLXqi7jDc+L4oqo8YH8AYHX3izLUlLjS8QHNle&#10;wyT/P9rsl9MngaoctMMeYqQBjbasatEWHtG2yil65IKBRr9BLAk71BThpQ7buZUrWL1tPwntuGyf&#10;efaHhAl/MKMHEjBof/6Z58BOjoqbUF0K0eiVEAR0MYq8XBWhF4Uy+DOaJ3ESxh7KYC4OF0FsJPPJ&#10;ql+dHaX6kXLDRE7PUnWK5vBk9MitUztQv2hqEPc7H+EkXkYROqOe3y7qsRCKKzZAJUrTOIhimyxX&#10;xtBBRThNF0s8Tjl3wOOUkYOyto1TQliuVlqPxkxNHOhN3oUD7jwfDQHs7qsJN3lTB3yDF7tqBeMh&#10;0El7NeAWp6vXFKcr1S1OV7Apzn+hFXbFupmprljjeQVb9jVOAUoC+KAkjufJl0mNXZUmkeFQownO&#10;0FVpmnOo0RSnq9I051CjKU5XpWlOV6Np5FCg0ZITDhUa28ihK8/NHTd3JXojlaGOHvpKScq+eGYX&#10;ZqsnPCGo+WtvBwmky2nLpa7VuphCQd5hnT1AAjg968DTARxU1fD5GBxSyWUHwTTcFNy32CGfXDho&#10;oeGLUfZwAIdAa3g6Cp8P4LoUaTyUmhFnw2i4wHqLx92Nhwusv3jc4WS4wHqMBy53kbLKCTitdc+z&#10;CyH/oOvZ6fyCvmenEwg6nx2khjn0WqK08Cae8IjOzqFbrr0uaczbG36iO26ASidBV5pMcPpD+RVS&#10;MxdqT8cBtkf0v60htSltkPYFXdR7WP/7NdyaOgXvpHw38B0GvBGE3sKs5pJ21uggm41yjbYWy+lc&#10;JK+rfFPVtQ6vFIf9Yy3QiYCAG/MxApC6LUn3bx9wCzXcA47abEjGNWcfEc0NjZVVW7dYpkP9K8Vh&#10;FHwM09kmWS5m0SaKZ+kiWM4CnH5MkyBKo6fN39oCHK3KKs8pe64Y7btlHL2vG7V9e9fnmn5Z5xqG&#10;ng5UIfUBrg+ZEsbRgSeDaOhzC/CdRwNYUyloUuuqWXvLK4isSkryH1gOC8hKkarunv2hKyZ8EI/+&#10;10TItLG6c+1aXXXZX4BFt7N7nr9AQys47CuwHW4/8FBy8dlDZ7hJrD3555EI6qH6JwateoqjCGDK&#10;DKJ4oc9N4c7s3RnCMqDqYgG1Vw8eFYxh0bEV1aGEd3Xlj/HvoZUuKt3xGmM7u+wA7gvGHXu30RcS&#10;d2xQrzewh38AAAD//wMAUEsDBBQABgAIAAAAIQD563At3QAAAAgBAAAPAAAAZHJzL2Rvd25yZXYu&#10;eG1sTI/BTsMwEETvSPyDtUjcqF0SQpXGqQoSByRQaaF3N16SqPE6ip02/D3bE9x2NKO3M8Vqcp04&#10;4RBaTxrmMwUCqfK2pVrD1+fL3QJEiIas6Tyhhh8MsCqvrwqTW3+mLZ52sRYMoZAbDU2MfS5lqBp0&#10;Jsx8j8Tetx+ciSyHWtrBnBnuOnmvVCadaYk/NKbH5war4250TNlPrxbXb+/Hj7kaN+nmqXnMtlrf&#10;3kzrJYiIU/wLw6U+V4eSOx38SDaITkOSZg8c1cCLLrZKUr4OGhaJAlkW8v+A8hcAAP//AwBQSwEC&#10;LQAUAAYACAAAACEAtoM4kv4AAADhAQAAEwAAAAAAAAAAAAAAAAAAAAAAW0NvbnRlbnRfVHlwZXNd&#10;LnhtbFBLAQItABQABgAIAAAAIQA4/SH/1gAAAJQBAAALAAAAAAAAAAAAAAAAAC8BAABfcmVscy8u&#10;cmVsc1BLAQItABQABgAIAAAAIQCEm46FYwQAAMkNAAAOAAAAAAAAAAAAAAAAAC4CAABkcnMvZTJv&#10;RG9jLnhtbFBLAQItABQABgAIAAAAIQD563At3QAAAAgBAAAPAAAAAAAAAAAAAAAAAL0GAABkcnMv&#10;ZG93bnJldi54bWxQSwUGAAAAAAQABADzAAAAxwcAAAAA&#10;" adj="-11796480,,5400" path="m165844,l4199781,r165844,165844l4365625,995045,,995045,,165844,165844,xe" stroked="f" strokeweight="1pt">
                <v:fill opacity="0"/>
                <v:stroke joinstyle="miter"/>
                <v:formulas/>
                <v:path arrowok="t" o:connecttype="custom" o:connectlocs="165844,0;4199781,0;4365625,87843;4365625,527050;4365625,527050;0,527050;0,527050;0,87843;165844,0" o:connectangles="0,0,0,0,0,0,0,0,0" textboxrect="0,0,4365625,995045"/>
                <v:textbox>
                  <w:txbxContent>
                    <w:p w:rsidR="008B1EF6" w:rsidRPr="0022151F" w:rsidRDefault="00C71376" w:rsidP="00F20872">
                      <w:pPr>
                        <w:jc w:val="center"/>
                        <w:rPr>
                          <w:rFonts w:ascii="Candara" w:hAnsi="Candara"/>
                          <w:b/>
                          <w:bCs/>
                          <w:sz w:val="44"/>
                          <w:szCs w:val="44"/>
                        </w:rPr>
                      </w:pPr>
                      <w:r>
                        <w:rPr>
                          <w:rFonts w:ascii="Candara" w:hAnsi="Candara"/>
                          <w:b/>
                          <w:bCs/>
                          <w:sz w:val="44"/>
                          <w:szCs w:val="44"/>
                        </w:rPr>
                        <w:t>Andaman Unlimited</w:t>
                      </w:r>
                    </w:p>
                    <w:p w:rsidR="008B1EF6" w:rsidRPr="00997054" w:rsidRDefault="008B1EF6" w:rsidP="00774777">
                      <w:pPr>
                        <w:rPr>
                          <w:rFonts w:ascii="Candara" w:hAnsi="Candara" w:cs="Calibri"/>
                          <w:b/>
                          <w:color w:val="FF0000"/>
                          <w:sz w:val="44"/>
                          <w:szCs w:val="44"/>
                        </w:rPr>
                      </w:pPr>
                    </w:p>
                  </w:txbxContent>
                </v:textbox>
                <w10:wrap type="through" anchorx="margin"/>
              </v:shape>
            </w:pict>
          </mc:Fallback>
        </mc:AlternateContent>
      </w:r>
    </w:p>
    <w:p w:rsidR="00CF4783" w:rsidRPr="00A81737" w:rsidRDefault="00CF4783" w:rsidP="00CF4783">
      <w:pPr>
        <w:spacing w:after="0" w:line="240" w:lineRule="auto"/>
        <w:ind w:right="-288"/>
        <w:jc w:val="both"/>
        <w:rPr>
          <w:rFonts w:ascii="Arial" w:hAnsi="Arial" w:cs="Arial"/>
          <w:b/>
          <w:color w:val="002060"/>
          <w:sz w:val="20"/>
        </w:rPr>
      </w:pPr>
    </w:p>
    <w:p w:rsidR="00CF4783" w:rsidRPr="00A81737" w:rsidRDefault="0005750C" w:rsidP="00CF4783">
      <w:pPr>
        <w:spacing w:after="0" w:line="240" w:lineRule="auto"/>
        <w:ind w:right="-288"/>
        <w:jc w:val="both"/>
        <w:rPr>
          <w:rFonts w:ascii="Arial" w:hAnsi="Arial" w:cs="Arial"/>
          <w:b/>
          <w:color w:val="FFFFFF"/>
          <w:sz w:val="20"/>
        </w:rPr>
      </w:pPr>
      <w:r w:rsidRPr="00A81737">
        <w:rPr>
          <w:rFonts w:ascii="Arial" w:hAnsi="Arial" w:cs="Arial"/>
          <w:noProof/>
          <w:sz w:val="20"/>
          <w:lang w:val="en-IN" w:eastAsia="en-IN"/>
        </w:rPr>
        <mc:AlternateContent>
          <mc:Choice Requires="wps">
            <w:drawing>
              <wp:anchor distT="0" distB="0" distL="114300" distR="114300" simplePos="0" relativeHeight="251654144" behindDoc="0" locked="0" layoutInCell="1" allowOverlap="1" wp14:anchorId="55AEAD95" wp14:editId="29460745">
                <wp:simplePos x="0" y="0"/>
                <wp:positionH relativeFrom="margin">
                  <wp:posOffset>9525</wp:posOffset>
                </wp:positionH>
                <wp:positionV relativeFrom="paragraph">
                  <wp:posOffset>479425</wp:posOffset>
                </wp:positionV>
                <wp:extent cx="8172450" cy="657225"/>
                <wp:effectExtent l="0" t="0" r="19050" b="28575"/>
                <wp:wrapNone/>
                <wp:docPr id="18" name="Snip Same Side Corner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72450" cy="657225"/>
                        </a:xfrm>
                        <a:prstGeom prst="snip2SameRect">
                          <a:avLst/>
                        </a:prstGeom>
                        <a:solidFill>
                          <a:schemeClr val="accent4">
                            <a:lumMod val="40000"/>
                            <a:lumOff val="60000"/>
                          </a:schemeClr>
                        </a:solidFill>
                        <a:ln w="12700" cap="flat" cmpd="sng" algn="ctr">
                          <a:solidFill>
                            <a:schemeClr val="tx1"/>
                          </a:solidFill>
                          <a:prstDash val="solid"/>
                          <a:miter lim="800000"/>
                        </a:ln>
                        <a:effectLst/>
                      </wps:spPr>
                      <wps:txbx>
                        <w:txbxContent>
                          <w:p w:rsidR="00EB3DDB" w:rsidRPr="0005750C" w:rsidRDefault="00C71376" w:rsidP="00137CD1">
                            <w:pPr>
                              <w:pStyle w:val="Date"/>
                              <w:spacing w:before="100" w:beforeAutospacing="1" w:after="100" w:afterAutospacing="1"/>
                              <w:rPr>
                                <w:rFonts w:ascii="Candara" w:hAnsi="Candara"/>
                                <w:color w:val="auto"/>
                                <w:sz w:val="32"/>
                                <w:szCs w:val="32"/>
                              </w:rPr>
                            </w:pPr>
                            <w:r w:rsidRPr="0005750C">
                              <w:rPr>
                                <w:rFonts w:ascii="Candara" w:hAnsi="Candara"/>
                                <w:color w:val="auto"/>
                                <w:sz w:val="32"/>
                                <w:szCs w:val="32"/>
                              </w:rPr>
                              <w:t>05 Nights / 06</w:t>
                            </w:r>
                            <w:r w:rsidR="00137CD1" w:rsidRPr="0005750C">
                              <w:rPr>
                                <w:rFonts w:ascii="Candara" w:hAnsi="Candara"/>
                                <w:color w:val="auto"/>
                                <w:sz w:val="32"/>
                                <w:szCs w:val="32"/>
                              </w:rPr>
                              <w:t xml:space="preserve"> Days</w:t>
                            </w:r>
                          </w:p>
                          <w:p w:rsidR="00EB3DDB" w:rsidRPr="00D21A6F" w:rsidRDefault="00C71376" w:rsidP="00137CD1">
                            <w:pPr>
                              <w:pStyle w:val="Date"/>
                              <w:spacing w:before="100" w:beforeAutospacing="1" w:after="100" w:afterAutospacing="1"/>
                              <w:rPr>
                                <w:color w:val="auto"/>
                                <w:sz w:val="32"/>
                                <w:szCs w:val="32"/>
                              </w:rPr>
                            </w:pPr>
                            <w:r w:rsidRPr="0005750C">
                              <w:rPr>
                                <w:rFonts w:ascii="Candara" w:hAnsi="Candara"/>
                                <w:color w:val="auto"/>
                                <w:sz w:val="32"/>
                                <w:szCs w:val="32"/>
                              </w:rPr>
                              <w:t>1</w:t>
                            </w:r>
                            <w:r w:rsidR="00EB3DDB" w:rsidRPr="0005750C">
                              <w:rPr>
                                <w:rFonts w:ascii="Candara" w:hAnsi="Candara"/>
                                <w:color w:val="auto"/>
                                <w:sz w:val="32"/>
                                <w:szCs w:val="32"/>
                              </w:rPr>
                              <w:t xml:space="preserve">N </w:t>
                            </w:r>
                            <w:r w:rsidRPr="0005750C">
                              <w:rPr>
                                <w:rFonts w:ascii="Candara" w:hAnsi="Candara"/>
                                <w:color w:val="auto"/>
                                <w:sz w:val="32"/>
                                <w:szCs w:val="32"/>
                              </w:rPr>
                              <w:t>Port Blair -2N Havelock – 2N Port Blair</w:t>
                            </w:r>
                            <w:r>
                              <w:rPr>
                                <w:color w:val="auto"/>
                                <w:sz w:val="32"/>
                                <w:szCs w:val="32"/>
                              </w:rPr>
                              <w:t xml:space="preserve"> </w:t>
                            </w:r>
                          </w:p>
                          <w:p w:rsidR="00EB3DDB" w:rsidRPr="00D21A6F" w:rsidRDefault="00EB3DDB" w:rsidP="00EB3DDB"/>
                          <w:p w:rsidR="00EB3DDB" w:rsidRPr="00D21A6F" w:rsidRDefault="00EB3DDB" w:rsidP="00EB3DDB"/>
                          <w:p w:rsidR="00EB3DDB" w:rsidRPr="00D21A6F" w:rsidRDefault="00EB3DDB" w:rsidP="00EB3DDB"/>
                          <w:p w:rsidR="00EB3DDB" w:rsidRPr="00D21A6F" w:rsidRDefault="00EB3DDB" w:rsidP="00EB3DDB"/>
                          <w:p w:rsidR="00EB3DDB" w:rsidRPr="00D21A6F" w:rsidRDefault="00EB3DDB" w:rsidP="00EB3DDB"/>
                          <w:p w:rsidR="00137CD1" w:rsidRPr="00D21A6F" w:rsidRDefault="00EB3DDB" w:rsidP="00137CD1">
                            <w:pPr>
                              <w:pStyle w:val="Date"/>
                              <w:spacing w:before="100" w:beforeAutospacing="1" w:after="100" w:afterAutospacing="1"/>
                              <w:rPr>
                                <w:b w:val="0"/>
                                <w:color w:val="auto"/>
                                <w:sz w:val="44"/>
                                <w:szCs w:val="44"/>
                              </w:rPr>
                            </w:pPr>
                            <w:r w:rsidRPr="00D21A6F">
                              <w:rPr>
                                <w:color w:val="auto"/>
                                <w:sz w:val="32"/>
                                <w:szCs w:val="32"/>
                              </w:rPr>
                              <w:t xml:space="preserve">2N </w:t>
                            </w:r>
                            <w:r w:rsidR="00137CD1" w:rsidRPr="00D21A6F">
                              <w:rPr>
                                <w:color w:val="auto"/>
                                <w:sz w:val="32"/>
                                <w:szCs w:val="32"/>
                              </w:rPr>
                              <w:t xml:space="preserve">                                                          </w:t>
                            </w:r>
                          </w:p>
                          <w:p w:rsidR="00137CD1" w:rsidRPr="00D21A6F" w:rsidRDefault="00137CD1" w:rsidP="00137CD1">
                            <w:pPr>
                              <w:jc w:val="center"/>
                              <w:rPr>
                                <w:b/>
                                <w:bCs/>
                                <w:sz w:val="32"/>
                                <w:szCs w:val="32"/>
                              </w:rPr>
                            </w:pPr>
                          </w:p>
                        </w:txbxContent>
                      </wps:txbx>
                      <wps:bodyPr rot="0" spcFirstLastPara="0" vertOverflow="overflow" horzOverflow="overflow" vert="horz" wrap="square" lIns="91440" tIns="45720" rIns="9144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AEAD95" id="_x0000_s1027" style="position:absolute;left:0;text-align:left;margin-left:.75pt;margin-top:37.75pt;width:643.5pt;height:51.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8172450,6572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JkbtAIAAHoFAAAOAAAAZHJzL2Uyb0RvYy54bWysVMlu2zAQvRfoPxC6N7JdZ6kQOzAcpCjg&#10;JkGdIucxRdlEuZWkbaVf30dKdpb2VFQHYTbO+mYur1qt2E74IK2ZFMOTQcGE4baWZj0pvj/cfLgo&#10;WIhkalLWiEnxJEJxNX3/7nLvKjGyG6tq4RmcmFDt3aTYxOiqsgx8IzSFE+uEgbKxXlME69dl7WkP&#10;71qVo8HgrNxbXztvuQgB0utOWUyz/6YRPN41TRCRqUmB3GL++/xfpX85vaRq7cltJO/ToH/IQpM0&#10;CHp0dU2R2NbLP1xpyb0Ntokn3OrSNo3kIteAaoaDN9UsN+RErgXNCe7YpvD/3PLb3b1nssbsMClD&#10;GjNaGunYEiRbylqwufUGM/qGXpJZK8FgibbtXajweunufSo8uIXlPwIU5StNYkJv0zZeJ1uUzdo8&#10;g6fjDEQbGYfwYng+Gp9iVBy6s9Pz0eg0RSupOrx2PsTPwmqWiEkRkO0oZZsSzDOg3SLE7s3BNmdo&#10;laxvpFKZSQATc+XZjgAN4lyYOM7P1VZ/tXUnHw/wdSCBGFDqxGcHMdLKUE2ecpLhZRBl2B6NHZ3D&#10;B+MEeDeKIkjt0PBg1gUjtcbe8Ohz6Fevj467mLEd9o14ZZUqvKaw6YyyqstXy4ipKanR05RuLgP5&#10;KpPqF3k3+j49zyhRsV21HSKSoyRZ2foJKPG2W5/g+I1E2AWFeE8e+4LycAPiHX6NsqjZ9lTBNtb/&#10;+ps82QPG0BZsj/1DP35uyYuCqS8GAP80HI/TwmZmDByA8S81q8x8TKMAcLd6bjHHIa6N45lM9lEd&#10;yMZb/YhTMUtRoSLDEbvrfM/MY3cXcGy4mM2yGZbUUVyYpePJeepcavhD+0je9QCMgO6tPewqVW/g&#10;19mml8bOttE2MmPzua/9xmDBM4L6Y5QuyEs+Wz2fzOlvAAAA//8DAFBLAwQUAAYACAAAACEATY0b&#10;ktoAAAAJAQAADwAAAGRycy9kb3ducmV2LnhtbExPy07DMBC8I/EP1iJxozaVQtMQp0KIxwUJtfAB&#10;jr3EgXgdxW6b/j3bE5x2RjOanak3cxjEAafUR9Jwu1AgkGx0PXUaPj+eb0oQKRtyZoiEGk6YYNNc&#10;XtSmcvFIWzzscic4hFJlNPicx0rKZD0GkxZxRGLtK07BZKZTJ91kjhweBrlU6k4G0xN/8GbER4/2&#10;Z7cPGla+fbJevr5ZeilO6+27Kr6d0vr6an64B5Fxzn9mONfn6tBwpzbuySUxMC/YyFEF37O8LEtG&#10;LaPVWoFsavl/QfMLAAD//wMAUEsBAi0AFAAGAAgAAAAhALaDOJL+AAAA4QEAABMAAAAAAAAAAAAA&#10;AAAAAAAAAFtDb250ZW50X1R5cGVzXS54bWxQSwECLQAUAAYACAAAACEAOP0h/9YAAACUAQAACwAA&#10;AAAAAAAAAAAAAAAvAQAAX3JlbHMvLnJlbHNQSwECLQAUAAYACAAAACEAnryZG7QCAAB6BQAADgAA&#10;AAAAAAAAAAAAAAAuAgAAZHJzL2Uyb0RvYy54bWxQSwECLQAUAAYACAAAACEATY0bktoAAAAJAQAA&#10;DwAAAAAAAAAAAAAAAAAOBQAAZHJzL2Rvd25yZXYueG1sUEsFBgAAAAAEAAQA8wAAABUGAAAAAA==&#10;" adj="-11796480,,5400" path="m109540,l8062910,r109540,109540l8172450,657225r,l,657225r,l,109540,109540,xe" fillcolor="#ffe599 [1303]" strokecolor="black [3213]" strokeweight="1pt">
                <v:stroke joinstyle="miter"/>
                <v:formulas/>
                <v:path arrowok="t" o:connecttype="custom" o:connectlocs="109540,0;8062910,0;8172450,109540;8172450,657225;8172450,657225;0,657225;0,657225;0,109540;109540,0" o:connectangles="0,0,0,0,0,0,0,0,0" textboxrect="0,0,8172450,657225"/>
                <v:textbox inset=",,,1mm">
                  <w:txbxContent>
                    <w:p w:rsidR="00EB3DDB" w:rsidRPr="0005750C" w:rsidRDefault="00C71376" w:rsidP="00137CD1">
                      <w:pPr>
                        <w:pStyle w:val="Date"/>
                        <w:spacing w:before="100" w:beforeAutospacing="1" w:after="100" w:afterAutospacing="1"/>
                        <w:rPr>
                          <w:rFonts w:ascii="Candara" w:hAnsi="Candara"/>
                          <w:color w:val="auto"/>
                          <w:sz w:val="32"/>
                          <w:szCs w:val="32"/>
                        </w:rPr>
                      </w:pPr>
                      <w:r w:rsidRPr="0005750C">
                        <w:rPr>
                          <w:rFonts w:ascii="Candara" w:hAnsi="Candara"/>
                          <w:color w:val="auto"/>
                          <w:sz w:val="32"/>
                          <w:szCs w:val="32"/>
                        </w:rPr>
                        <w:t>05 Nights / 06</w:t>
                      </w:r>
                      <w:r w:rsidR="00137CD1" w:rsidRPr="0005750C">
                        <w:rPr>
                          <w:rFonts w:ascii="Candara" w:hAnsi="Candara"/>
                          <w:color w:val="auto"/>
                          <w:sz w:val="32"/>
                          <w:szCs w:val="32"/>
                        </w:rPr>
                        <w:t xml:space="preserve"> Days</w:t>
                      </w:r>
                    </w:p>
                    <w:p w:rsidR="00EB3DDB" w:rsidRPr="00D21A6F" w:rsidRDefault="00C71376" w:rsidP="00137CD1">
                      <w:pPr>
                        <w:pStyle w:val="Date"/>
                        <w:spacing w:before="100" w:beforeAutospacing="1" w:after="100" w:afterAutospacing="1"/>
                        <w:rPr>
                          <w:color w:val="auto"/>
                          <w:sz w:val="32"/>
                          <w:szCs w:val="32"/>
                        </w:rPr>
                      </w:pPr>
                      <w:r w:rsidRPr="0005750C">
                        <w:rPr>
                          <w:rFonts w:ascii="Candara" w:hAnsi="Candara"/>
                          <w:color w:val="auto"/>
                          <w:sz w:val="32"/>
                          <w:szCs w:val="32"/>
                        </w:rPr>
                        <w:t>1</w:t>
                      </w:r>
                      <w:r w:rsidR="00EB3DDB" w:rsidRPr="0005750C">
                        <w:rPr>
                          <w:rFonts w:ascii="Candara" w:hAnsi="Candara"/>
                          <w:color w:val="auto"/>
                          <w:sz w:val="32"/>
                          <w:szCs w:val="32"/>
                        </w:rPr>
                        <w:t xml:space="preserve">N </w:t>
                      </w:r>
                      <w:r w:rsidRPr="0005750C">
                        <w:rPr>
                          <w:rFonts w:ascii="Candara" w:hAnsi="Candara"/>
                          <w:color w:val="auto"/>
                          <w:sz w:val="32"/>
                          <w:szCs w:val="32"/>
                        </w:rPr>
                        <w:t>Port Blair -2N Havelock – 2N Port Blair</w:t>
                      </w:r>
                      <w:r>
                        <w:rPr>
                          <w:color w:val="auto"/>
                          <w:sz w:val="32"/>
                          <w:szCs w:val="32"/>
                        </w:rPr>
                        <w:t xml:space="preserve"> </w:t>
                      </w:r>
                    </w:p>
                    <w:p w:rsidR="00EB3DDB" w:rsidRPr="00D21A6F" w:rsidRDefault="00EB3DDB" w:rsidP="00EB3DDB"/>
                    <w:p w:rsidR="00EB3DDB" w:rsidRPr="00D21A6F" w:rsidRDefault="00EB3DDB" w:rsidP="00EB3DDB"/>
                    <w:p w:rsidR="00EB3DDB" w:rsidRPr="00D21A6F" w:rsidRDefault="00EB3DDB" w:rsidP="00EB3DDB"/>
                    <w:p w:rsidR="00EB3DDB" w:rsidRPr="00D21A6F" w:rsidRDefault="00EB3DDB" w:rsidP="00EB3DDB"/>
                    <w:p w:rsidR="00EB3DDB" w:rsidRPr="00D21A6F" w:rsidRDefault="00EB3DDB" w:rsidP="00EB3DDB"/>
                    <w:p w:rsidR="00137CD1" w:rsidRPr="00D21A6F" w:rsidRDefault="00EB3DDB" w:rsidP="00137CD1">
                      <w:pPr>
                        <w:pStyle w:val="Date"/>
                        <w:spacing w:before="100" w:beforeAutospacing="1" w:after="100" w:afterAutospacing="1"/>
                        <w:rPr>
                          <w:b w:val="0"/>
                          <w:color w:val="auto"/>
                          <w:sz w:val="44"/>
                          <w:szCs w:val="44"/>
                        </w:rPr>
                      </w:pPr>
                      <w:r w:rsidRPr="00D21A6F">
                        <w:rPr>
                          <w:color w:val="auto"/>
                          <w:sz w:val="32"/>
                          <w:szCs w:val="32"/>
                        </w:rPr>
                        <w:t xml:space="preserve">2N </w:t>
                      </w:r>
                      <w:r w:rsidR="00137CD1" w:rsidRPr="00D21A6F">
                        <w:rPr>
                          <w:color w:val="auto"/>
                          <w:sz w:val="32"/>
                          <w:szCs w:val="32"/>
                        </w:rPr>
                        <w:t xml:space="preserve">                                                          </w:t>
                      </w:r>
                    </w:p>
                    <w:p w:rsidR="00137CD1" w:rsidRPr="00D21A6F" w:rsidRDefault="00137CD1" w:rsidP="00137CD1">
                      <w:pPr>
                        <w:jc w:val="center"/>
                        <w:rPr>
                          <w:b/>
                          <w:bCs/>
                          <w:sz w:val="32"/>
                          <w:szCs w:val="32"/>
                        </w:rPr>
                      </w:pPr>
                    </w:p>
                  </w:txbxContent>
                </v:textbox>
                <w10:wrap anchorx="margin"/>
              </v:shape>
            </w:pict>
          </mc:Fallback>
        </mc:AlternateContent>
      </w:r>
    </w:p>
    <w:p w:rsidR="007A7916" w:rsidRPr="00A81737" w:rsidRDefault="007A7916" w:rsidP="00E31BC1">
      <w:pPr>
        <w:spacing w:after="0"/>
        <w:rPr>
          <w:rFonts w:ascii="Arial" w:hAnsi="Arial" w:cs="Arial"/>
          <w:b/>
          <w:color w:val="002060"/>
          <w:sz w:val="20"/>
        </w:rPr>
      </w:pPr>
    </w:p>
    <w:p w:rsidR="007A7916" w:rsidRPr="00A81737" w:rsidRDefault="007A7916" w:rsidP="00E31BC1">
      <w:pPr>
        <w:spacing w:after="0"/>
        <w:rPr>
          <w:rFonts w:ascii="Arial" w:hAnsi="Arial" w:cs="Arial"/>
          <w:b/>
          <w:color w:val="002060"/>
          <w:sz w:val="20"/>
        </w:rPr>
      </w:pPr>
    </w:p>
    <w:p w:rsidR="007A7916" w:rsidRPr="00A81737" w:rsidRDefault="007A7916" w:rsidP="00E31BC1">
      <w:pPr>
        <w:spacing w:after="0"/>
        <w:rPr>
          <w:rFonts w:ascii="Arial" w:hAnsi="Arial" w:cs="Arial"/>
          <w:b/>
          <w:color w:val="002060"/>
          <w:sz w:val="20"/>
        </w:rPr>
      </w:pPr>
    </w:p>
    <w:p w:rsidR="008B1EF6" w:rsidRDefault="008B1EF6" w:rsidP="00137CD1">
      <w:pPr>
        <w:tabs>
          <w:tab w:val="left" w:pos="5610"/>
        </w:tabs>
        <w:spacing w:after="0" w:line="240" w:lineRule="auto"/>
        <w:ind w:left="-288" w:right="-288"/>
        <w:jc w:val="center"/>
        <w:rPr>
          <w:rFonts w:ascii="Arial" w:hAnsi="Arial" w:cs="Arial"/>
          <w:b/>
          <w:iCs/>
          <w:noProof/>
          <w:sz w:val="20"/>
          <w:lang w:val="en-IN" w:eastAsia="en-IN" w:bidi="mr-IN"/>
        </w:rPr>
      </w:pPr>
    </w:p>
    <w:p w:rsidR="003D2712" w:rsidRPr="00A81737" w:rsidRDefault="00C71376" w:rsidP="00137CD1">
      <w:pPr>
        <w:tabs>
          <w:tab w:val="left" w:pos="5610"/>
        </w:tabs>
        <w:spacing w:after="0" w:line="240" w:lineRule="auto"/>
        <w:ind w:left="-288" w:right="-288"/>
        <w:jc w:val="center"/>
        <w:rPr>
          <w:rFonts w:ascii="Arial" w:hAnsi="Arial" w:cs="Arial"/>
          <w:b/>
          <w:sz w:val="20"/>
        </w:rPr>
      </w:pPr>
      <w:r w:rsidRPr="00C71376">
        <w:rPr>
          <w:rFonts w:ascii="Arial" w:hAnsi="Arial" w:cs="Arial"/>
          <w:b/>
          <w:noProof/>
          <w:sz w:val="20"/>
          <w:lang w:val="en-IN" w:eastAsia="en-IN"/>
        </w:rPr>
        <w:drawing>
          <wp:inline distT="0" distB="0" distL="0" distR="0">
            <wp:extent cx="6391275" cy="6505575"/>
            <wp:effectExtent l="0" t="0" r="9525" b="9525"/>
            <wp:docPr id="2" name="Picture 2" descr="C:\Users\TGSML28\AppData\Local\Temp\Rar$DIa0.809\Andaman-Unlimi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GSML28\AppData\Local\Temp\Rar$DIa0.809\Andaman-Unlimite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91275" cy="6505575"/>
                    </a:xfrm>
                    <a:prstGeom prst="rect">
                      <a:avLst/>
                    </a:prstGeom>
                    <a:noFill/>
                    <a:ln>
                      <a:noFill/>
                    </a:ln>
                  </pic:spPr>
                </pic:pic>
              </a:graphicData>
            </a:graphic>
          </wp:inline>
        </w:drawing>
      </w:r>
    </w:p>
    <w:p w:rsidR="008B1EF6" w:rsidRPr="00A81737" w:rsidRDefault="00334CAF" w:rsidP="00F43421">
      <w:pPr>
        <w:spacing w:after="0" w:line="240" w:lineRule="auto"/>
        <w:ind w:left="-288" w:right="-288"/>
        <w:jc w:val="both"/>
        <w:rPr>
          <w:rFonts w:ascii="Arial" w:hAnsi="Arial" w:cs="Arial"/>
          <w:b/>
          <w:sz w:val="20"/>
        </w:rPr>
      </w:pPr>
      <w:r w:rsidRPr="00A81737">
        <w:rPr>
          <w:rFonts w:ascii="Arial" w:hAnsi="Arial" w:cs="Arial"/>
          <w:b/>
          <w:noProof/>
          <w:sz w:val="20"/>
          <w:lang w:val="en-IN" w:eastAsia="en-IN"/>
        </w:rPr>
        <mc:AlternateContent>
          <mc:Choice Requires="wps">
            <w:drawing>
              <wp:anchor distT="0" distB="0" distL="114300" distR="114300" simplePos="0" relativeHeight="251657216" behindDoc="1" locked="0" layoutInCell="1" allowOverlap="1">
                <wp:simplePos x="0" y="0"/>
                <wp:positionH relativeFrom="page">
                  <wp:posOffset>843280</wp:posOffset>
                </wp:positionH>
                <wp:positionV relativeFrom="paragraph">
                  <wp:posOffset>126365</wp:posOffset>
                </wp:positionV>
                <wp:extent cx="2317750" cy="304800"/>
                <wp:effectExtent l="0" t="0" r="25400" b="19050"/>
                <wp:wrapTight wrapText="bothSides">
                  <wp:wrapPolygon edited="0">
                    <wp:start x="0" y="0"/>
                    <wp:lineTo x="0" y="21600"/>
                    <wp:lineTo x="21659" y="21600"/>
                    <wp:lineTo x="21659" y="0"/>
                    <wp:lineTo x="0" y="0"/>
                  </wp:wrapPolygon>
                </wp:wrapTight>
                <wp:docPr id="9"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17750"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3F007F" w:rsidRPr="0005750C" w:rsidRDefault="003F007F" w:rsidP="003F007F">
                            <w:pPr>
                              <w:spacing w:after="0" w:line="240" w:lineRule="auto"/>
                              <w:ind w:right="-288"/>
                              <w:jc w:val="center"/>
                              <w:rPr>
                                <w:rFonts w:ascii="Candara" w:hAnsi="Candara"/>
                                <w:b/>
                                <w:sz w:val="28"/>
                                <w:szCs w:val="28"/>
                              </w:rPr>
                            </w:pPr>
                            <w:r w:rsidRPr="0005750C">
                              <w:rPr>
                                <w:rFonts w:ascii="Candara" w:hAnsi="Candara"/>
                                <w:b/>
                                <w:sz w:val="28"/>
                                <w:szCs w:val="28"/>
                              </w:rPr>
                              <w:t>PACKAGE HIGHLIGHTS</w:t>
                            </w:r>
                          </w:p>
                          <w:p w:rsidR="003F007F" w:rsidRPr="00D21A6F" w:rsidRDefault="003F007F" w:rsidP="003F007F">
                            <w:pPr>
                              <w:spacing w:after="0" w:line="240" w:lineRule="auto"/>
                              <w:ind w:left="-288" w:right="-288"/>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Diagonal Corner Rectangle 10" o:spid="_x0000_s1028" style="position:absolute;left:0;text-align:left;margin-left:66.4pt;margin-top:9.95pt;width:182.5pt;height:2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31775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ORrtQIAAHoFAAAOAAAAZHJzL2Uyb0RvYy54bWysVEtvGjEQvlfqf7B8bxYIea2yRAiUqhJt&#10;oiRVzoPXC1Ztj2sb2PTXd+xdCEl7qrqHlef9+maub1qj2Vb6oNBWfHgy4ExagbWyq4p/f7r9dMlZ&#10;iGBr0GhlxV9k4DeTjx+ud66UI1yjrqVn5MSGcucqvo7RlUURxFoaCCfopCVhg95AJNKvitrDjrwb&#10;XYwGg/Nih752HoUMgbjzTsgn2X/TSBHvmibIyHTFKbeY/z7/l+lfTK6hXHlwayX6NOAfsjCgLAU9&#10;uJpDBLbx6g9XRgmPAZt4ItAU2DRKyFwDVTMcvKvmcQ1O5lqoOcEd2hT+n1vxbXvvmaorfsWZBUMj&#10;esCNrdlcwQotaDZDb2lED9RKsCst2TB3bedCScaP7t6nuoNboPgRqJ3FG0kiQq/TNt4kXaqatXkE&#10;L4cRyDYyQczR6fDi4owmJUh2OhhfDnK0Asq9tfMhfpZoWHpU3KdsRynblGGeAWwXIaZMoNwr5xRR&#10;q/pWaZ2JBDA5055tgaABQkgbx9lcb8xXrDv+eEBfBxJiE5Q69vmeTSEyVJOnHDAcB9GW7WgpRhfk&#10;gwkgeDcaIj2No4YHu+IM9Ir2RkSfQ7+xPjjuYsZ2mBJJEY9jpArnENadUhZ1+RoVaWxamYpTE/sy&#10;yFrbVL/Mu9H36XVI6RXbZZsRMUqOEmeJ9QuhxGO3PsGJW0VhFxDiPXjaFyqPbkC8o1+jkWrG/sXZ&#10;Gv2vv/GTPsGYpJztaP+oHz834CVn+oslgF8Nx+O0sJkYn12MiPDHkuWxxG7MDGmOQ7o2TuRn0o96&#10;/2w8mmc6FdMUlURgBcXuOt8Ts9jdBTo2Qk6nWY2W1EFc2EcnkvPUudTwp/YZvOsRGAm733C/q1C+&#10;g1+nmywtTjcRG5Wx+drXfmVowfN0+2OULsgxnbVeT+bkNwAAAP//AwBQSwMEFAAGAAgAAAAhALAm&#10;G3ngAAAACQEAAA8AAABkcnMvZG93bnJldi54bWxMj81OwzAQhO9IvIO1SFwQdShV04Q4FULqCaEq&#10;oeLsxkt+iNdR7DaBp2c5ldvO7mj2m2w7216ccfStIwUPiwgEUuVMS7WCw/vufgPCB01G945QwTd6&#10;2ObXV5lOjZuowHMZasEh5FOtoAlhSKX0VYNW+4UbkPj26UarA8uxlmbUE4fbXi6jaC2tbok/NHrA&#10;lwarr/JkFfwUnYz3m7f9JIuP193dqmvLQ6fU7c38/AQi4BwuZvjDZ3TImenoTmS86Fk/Lhk98JAk&#10;INiwSmJeHBWs4wRknsn/DfJfAAAA//8DAFBLAQItABQABgAIAAAAIQC2gziS/gAAAOEBAAATAAAA&#10;AAAAAAAAAAAAAAAAAABbQ29udGVudF9UeXBlc10ueG1sUEsBAi0AFAAGAAgAAAAhADj9If/WAAAA&#10;lAEAAAsAAAAAAAAAAAAAAAAALwEAAF9yZWxzLy5yZWxzUEsBAi0AFAAGAAgAAAAhAEFY5Gu1AgAA&#10;egUAAA4AAAAAAAAAAAAAAAAALgIAAGRycy9lMm9Eb2MueG1sUEsBAi0AFAAGAAgAAAAhALAmG3ng&#10;AAAACQEAAA8AAAAAAAAAAAAAAAAADwUAAGRycy9kb3ducmV2LnhtbFBLBQYAAAAABAAEAPMAAAAc&#10;BgAAAAA=&#10;" adj="-11796480,,5400" path="m50801,l2317750,r,l2317750,253999v,28057,-22744,50801,-50801,50801l,304800r,l,50801c,22744,22744,,50801,xe" fillcolor="#ffe599 [1303]" strokecolor="black [3213]" strokeweight="1pt">
                <v:stroke joinstyle="miter"/>
                <v:formulas/>
                <v:path arrowok="t" o:connecttype="custom" o:connectlocs="50801,0;2317750,0;2317750,0;2317750,253999;2266949,304800;0,304800;0,304800;0,50801;50801,0" o:connectangles="0,0,0,0,0,0,0,0,0" textboxrect="0,0,2317750,304800"/>
                <v:textbox>
                  <w:txbxContent>
                    <w:p w:rsidR="003F007F" w:rsidRPr="0005750C" w:rsidRDefault="003F007F" w:rsidP="003F007F">
                      <w:pPr>
                        <w:spacing w:after="0" w:line="240" w:lineRule="auto"/>
                        <w:ind w:right="-288"/>
                        <w:jc w:val="center"/>
                        <w:rPr>
                          <w:rFonts w:ascii="Candara" w:hAnsi="Candara"/>
                          <w:b/>
                          <w:sz w:val="28"/>
                          <w:szCs w:val="28"/>
                        </w:rPr>
                      </w:pPr>
                      <w:r w:rsidRPr="0005750C">
                        <w:rPr>
                          <w:rFonts w:ascii="Candara" w:hAnsi="Candara"/>
                          <w:b/>
                          <w:sz w:val="28"/>
                          <w:szCs w:val="28"/>
                        </w:rPr>
                        <w:t>PACKAGE HIGHLIGHTS</w:t>
                      </w:r>
                    </w:p>
                    <w:p w:rsidR="003F007F" w:rsidRPr="00D21A6F" w:rsidRDefault="003F007F" w:rsidP="003F007F">
                      <w:pPr>
                        <w:spacing w:after="0" w:line="240" w:lineRule="auto"/>
                        <w:ind w:left="-288" w:right="-288"/>
                        <w:rPr>
                          <w:b/>
                        </w:rPr>
                      </w:pPr>
                    </w:p>
                  </w:txbxContent>
                </v:textbox>
                <w10:wrap type="tight" anchorx="page"/>
              </v:shape>
            </w:pict>
          </mc:Fallback>
        </mc:AlternateContent>
      </w:r>
      <w:r w:rsidRPr="00A81737">
        <w:rPr>
          <w:rFonts w:ascii="Arial" w:hAnsi="Arial" w:cs="Arial"/>
          <w:b/>
          <w:noProof/>
          <w:sz w:val="20"/>
          <w:lang w:val="en-IN" w:eastAsia="en-IN"/>
        </w:rPr>
        <mc:AlternateContent>
          <mc:Choice Requires="wps">
            <w:drawing>
              <wp:anchor distT="0" distB="0" distL="114300" distR="114300" simplePos="0" relativeHeight="251658240" behindDoc="1" locked="0" layoutInCell="1" allowOverlap="1">
                <wp:simplePos x="0" y="0"/>
                <wp:positionH relativeFrom="page">
                  <wp:posOffset>6242050</wp:posOffset>
                </wp:positionH>
                <wp:positionV relativeFrom="paragraph">
                  <wp:posOffset>126365</wp:posOffset>
                </wp:positionV>
                <wp:extent cx="1306195" cy="304800"/>
                <wp:effectExtent l="0" t="0" r="27305" b="19050"/>
                <wp:wrapTight wrapText="bothSides">
                  <wp:wrapPolygon edited="0">
                    <wp:start x="0" y="0"/>
                    <wp:lineTo x="0" y="21600"/>
                    <wp:lineTo x="21737" y="21600"/>
                    <wp:lineTo x="21737" y="0"/>
                    <wp:lineTo x="0" y="0"/>
                  </wp:wrapPolygon>
                </wp:wrapTight>
                <wp:docPr id="8"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06195"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3F007F" w:rsidRPr="0005750C" w:rsidRDefault="003F007F" w:rsidP="003F007F">
                            <w:pPr>
                              <w:spacing w:after="0" w:line="240" w:lineRule="auto"/>
                              <w:ind w:right="-288"/>
                              <w:jc w:val="center"/>
                              <w:rPr>
                                <w:rFonts w:ascii="Candara" w:hAnsi="Candara"/>
                                <w:b/>
                                <w:sz w:val="28"/>
                                <w:szCs w:val="28"/>
                              </w:rPr>
                            </w:pPr>
                            <w:r w:rsidRPr="0005750C">
                              <w:rPr>
                                <w:rFonts w:ascii="Candara" w:hAnsi="Candara"/>
                                <w:b/>
                                <w:sz w:val="28"/>
                                <w:szCs w:val="28"/>
                              </w:rPr>
                              <w:t>ROUTE MAP</w:t>
                            </w:r>
                          </w:p>
                          <w:p w:rsidR="003F007F" w:rsidRPr="00F44381" w:rsidRDefault="003F007F" w:rsidP="003F007F">
                            <w:pPr>
                              <w:spacing w:after="0" w:line="240" w:lineRule="auto"/>
                              <w:ind w:left="-288" w:right="-288"/>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style="position:absolute;left:0;text-align:left;margin-left:491.5pt;margin-top:9.95pt;width:102.85pt;height:2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306195,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Zx6tAIAAHoFAAAOAAAAZHJzL2Uyb0RvYy54bWysVN1P2zAQf5+0/8Hy+0hSCoOIFFWtmCZ1&#10;gICJ56vjtNFsn2e7bdhfv7OTlsL2NC0P0X35Pn93V9edVmwrnW/RVLw4yTmTRmDdmlXFvz/dfLrg&#10;zAcwNSg0suIv0vPryccPVztbyhGuUdXSMXJifLmzFV+HYMss82ItNfgTtNKQskGnIRDrVlntYEfe&#10;tcpGeX6e7dDV1qGQ3pN03iv5JPlvGinCXdN4GZiqOOUW0t+l/zL+s8kVlCsHdt2KIQ34hyw0tIaC&#10;HlzNIQDbuPYPV7oVDj024USgzrBpWiFTDVRNkb+r5nENVqZaqDneHtrk/59bcbu9d6ytK06DMqBp&#10;RA+4MTWbt7BCA4rN0Bka0QO1EsxKSVakru2sL+nxo713sW5vFyh+eGpn9kYTGT/YdI3T0ZaqZl0a&#10;wcthBLILTJCwOM3Pi8szzgTpTvPxRZ6iZVDuX1vnwxeJmkWi4i5mO4rZxgzTDGC78CFmAuXeOKWI&#10;qq1vWqUSEwEmZ8qxLRA0QAhpwjg9Vxv9DetePs7p60FCYoJSLz7fiylEgmr0lAL64yDKsB2VNPpM&#10;PpgAgnejIBCpLTXcmxVnoFa0NyK4FPrN64PjPmboiphIjHgcI1Y4B7/ujZKqz1e3gcamWk2jjenu&#10;+6hMrF+m3Rj69DqkSIVu2SVEnEZHUbLE+oVQ4rBfH2/FTUthF+DDPTjaFyqPbkC4o1+jkGrGgeJs&#10;je7X3+TRnmBMWs52tH/Uj58bcJIz9dUQwC+L8TgubGLGZ59HxLhjzfJYYzZ6hjTHgq6NFYmM9kHt&#10;ycahfqZTMY1RSQVGUOy+8wMzC/1doGMj5HSazGhJLYSFebQiOo+diw1/6p7B2QGBgbB7i/tdhfId&#10;/Hrb+NLgdBOwaRM2X/s6rAwteJrucIziBTnmk9XryZz8BgAA//8DAFBLAwQUAAYACAAAACEALPw3&#10;Dt8AAAAKAQAADwAAAGRycy9kb3ducmV2LnhtbEyPMU/DMBSEdyT+g/WQ2KhTWlonxKkQUkGMBBY2&#10;N37EFvFziJ024dfjTjCe7nT3XbmbXMeOOATrScJykQFDary21Ep4f9vfCGAhKtKq84QSZgywqy4v&#10;SlVof6JXPNaxZamEQqEkmBj7gvPQGHQqLHyPlLxPPzgVkxxargd1SuWu47dZtuFOWUoLRvX4aLD5&#10;qkcn4WU0dibxMT1//+zn1fquXj9lVsrrq+nhHljEKf6F4Yyf0KFKTAc/kg6sk5CLVfoSk5HnwM6B&#10;pRBbYAcJm20OvCr5/wvVLwAAAP//AwBQSwECLQAUAAYACAAAACEAtoM4kv4AAADhAQAAEwAAAAAA&#10;AAAAAAAAAAAAAAAAW0NvbnRlbnRfVHlwZXNdLnhtbFBLAQItABQABgAIAAAAIQA4/SH/1gAAAJQB&#10;AAALAAAAAAAAAAAAAAAAAC8BAABfcmVscy8ucmVsc1BLAQItABQABgAIAAAAIQACvZx6tAIAAHoF&#10;AAAOAAAAAAAAAAAAAAAAAC4CAABkcnMvZTJvRG9jLnhtbFBLAQItABQABgAIAAAAIQAs/DcO3wAA&#10;AAoBAAAPAAAAAAAAAAAAAAAAAA4FAABkcnMvZG93bnJldi54bWxQSwUGAAAAAAQABADzAAAAGgYA&#10;AAAA&#10;" adj="-11796480,,5400" path="m50801,l1306195,r,l1306195,253999v,28057,-22744,50801,-50801,50801l,304800r,l,50801c,22744,22744,,50801,xe" fillcolor="#ffe599 [1303]" strokecolor="black [3213]" strokeweight="1pt">
                <v:stroke joinstyle="miter"/>
                <v:formulas/>
                <v:path arrowok="t" o:connecttype="custom" o:connectlocs="50801,0;1306195,0;1306195,0;1306195,253999;1255394,304800;0,304800;0,304800;0,50801;50801,0" o:connectangles="0,0,0,0,0,0,0,0,0" textboxrect="0,0,1306195,304800"/>
                <v:textbox>
                  <w:txbxContent>
                    <w:p w:rsidR="003F007F" w:rsidRPr="0005750C" w:rsidRDefault="003F007F" w:rsidP="003F007F">
                      <w:pPr>
                        <w:spacing w:after="0" w:line="240" w:lineRule="auto"/>
                        <w:ind w:right="-288"/>
                        <w:jc w:val="center"/>
                        <w:rPr>
                          <w:rFonts w:ascii="Candara" w:hAnsi="Candara"/>
                          <w:b/>
                          <w:sz w:val="28"/>
                          <w:szCs w:val="28"/>
                        </w:rPr>
                      </w:pPr>
                      <w:r w:rsidRPr="0005750C">
                        <w:rPr>
                          <w:rFonts w:ascii="Candara" w:hAnsi="Candara"/>
                          <w:b/>
                          <w:sz w:val="28"/>
                          <w:szCs w:val="28"/>
                        </w:rPr>
                        <w:t>ROUTE MAP</w:t>
                      </w:r>
                    </w:p>
                    <w:p w:rsidR="003F007F" w:rsidRPr="00F44381" w:rsidRDefault="003F007F" w:rsidP="003F007F">
                      <w:pPr>
                        <w:spacing w:after="0" w:line="240" w:lineRule="auto"/>
                        <w:ind w:left="-288" w:right="-288"/>
                        <w:rPr>
                          <w:b/>
                        </w:rPr>
                      </w:pPr>
                    </w:p>
                  </w:txbxContent>
                </v:textbox>
                <w10:wrap type="tight" anchorx="page"/>
              </v:shape>
            </w:pict>
          </mc:Fallback>
        </mc:AlternateContent>
      </w:r>
    </w:p>
    <w:p w:rsidR="008B1EF6" w:rsidRPr="00A81737" w:rsidRDefault="008B1EF6" w:rsidP="003F007F">
      <w:pPr>
        <w:spacing w:after="0" w:line="240" w:lineRule="auto"/>
        <w:ind w:left="-288" w:right="-288"/>
        <w:jc w:val="right"/>
        <w:rPr>
          <w:rFonts w:ascii="Arial" w:hAnsi="Arial" w:cs="Arial"/>
          <w:b/>
          <w:sz w:val="20"/>
        </w:rPr>
      </w:pPr>
    </w:p>
    <w:p w:rsidR="00EB3DDB" w:rsidRPr="00A81737" w:rsidRDefault="00EB3DDB" w:rsidP="003F007F">
      <w:pPr>
        <w:spacing w:after="0" w:line="240" w:lineRule="auto"/>
        <w:ind w:left="-288" w:right="-288"/>
        <w:jc w:val="center"/>
        <w:rPr>
          <w:rFonts w:ascii="Arial" w:hAnsi="Arial" w:cs="Arial"/>
          <w:b/>
          <w:sz w:val="20"/>
        </w:rPr>
      </w:pPr>
    </w:p>
    <w:p w:rsidR="00AD230E" w:rsidRPr="00A81737" w:rsidRDefault="00AD230E" w:rsidP="00E10C88">
      <w:pPr>
        <w:spacing w:after="0" w:line="240" w:lineRule="auto"/>
        <w:ind w:left="-288" w:right="-288"/>
        <w:jc w:val="both"/>
        <w:rPr>
          <w:rFonts w:ascii="Arial" w:hAnsi="Arial" w:cs="Arial"/>
          <w:b/>
          <w:sz w:val="20"/>
        </w:rPr>
      </w:pPr>
    </w:p>
    <w:tbl>
      <w:tblPr>
        <w:tblpPr w:leftFromText="180" w:rightFromText="180" w:vertAnchor="text" w:tblpY="1"/>
        <w:tblOverlap w:val="never"/>
        <w:tblW w:w="7654" w:type="dxa"/>
        <w:tblCellMar>
          <w:top w:w="15" w:type="dxa"/>
          <w:left w:w="15" w:type="dxa"/>
          <w:bottom w:w="15" w:type="dxa"/>
          <w:right w:w="15" w:type="dxa"/>
        </w:tblCellMar>
        <w:tblLook w:val="04A0" w:firstRow="1" w:lastRow="0" w:firstColumn="1" w:lastColumn="0" w:noHBand="0" w:noVBand="1"/>
      </w:tblPr>
      <w:tblGrid>
        <w:gridCol w:w="7424"/>
        <w:gridCol w:w="230"/>
      </w:tblGrid>
      <w:tr w:rsidR="001762C9" w:rsidRPr="00A81737" w:rsidTr="00345CE7">
        <w:trPr>
          <w:trHeight w:val="3566"/>
        </w:trPr>
        <w:tc>
          <w:tcPr>
            <w:tcW w:w="0" w:type="auto"/>
            <w:tcMar>
              <w:top w:w="0" w:type="dxa"/>
              <w:left w:w="108" w:type="dxa"/>
              <w:bottom w:w="0" w:type="dxa"/>
              <w:right w:w="108" w:type="dxa"/>
            </w:tcMar>
            <w:hideMark/>
          </w:tcPr>
          <w:p w:rsidR="00137CD1" w:rsidRPr="00A81737" w:rsidRDefault="00137CD1" w:rsidP="00A81737">
            <w:pPr>
              <w:spacing w:after="0" w:line="240" w:lineRule="auto"/>
              <w:ind w:left="720" w:right="-288"/>
              <w:jc w:val="both"/>
              <w:rPr>
                <w:rFonts w:ascii="Arial" w:hAnsi="Arial" w:cs="Arial"/>
                <w:b/>
                <w:iCs/>
                <w:sz w:val="20"/>
              </w:rPr>
            </w:pPr>
          </w:p>
          <w:tbl>
            <w:tblPr>
              <w:tblW w:w="6933" w:type="dxa"/>
              <w:tblInd w:w="25" w:type="dxa"/>
              <w:tblLook w:val="04A0" w:firstRow="1" w:lastRow="0" w:firstColumn="1" w:lastColumn="0" w:noHBand="0" w:noVBand="1"/>
            </w:tblPr>
            <w:tblGrid>
              <w:gridCol w:w="6933"/>
            </w:tblGrid>
            <w:tr w:rsidR="005C3F66" w:rsidRPr="0005750C" w:rsidTr="00195BD7">
              <w:trPr>
                <w:trHeight w:val="271"/>
              </w:trPr>
              <w:tc>
                <w:tcPr>
                  <w:tcW w:w="6933" w:type="dxa"/>
                  <w:tcBorders>
                    <w:top w:val="nil"/>
                    <w:left w:val="nil"/>
                    <w:bottom w:val="nil"/>
                    <w:right w:val="nil"/>
                  </w:tcBorders>
                  <w:shd w:val="clear" w:color="auto" w:fill="auto"/>
                  <w:noWrap/>
                </w:tcPr>
                <w:p w:rsidR="005C3F66" w:rsidRPr="005C3F66" w:rsidRDefault="005C3F66" w:rsidP="00A023E9">
                  <w:pPr>
                    <w:pStyle w:val="ListParagraph"/>
                    <w:framePr w:hSpace="180" w:wrap="around" w:vAnchor="text" w:hAnchor="text" w:y="1"/>
                    <w:numPr>
                      <w:ilvl w:val="0"/>
                      <w:numId w:val="34"/>
                    </w:numPr>
                    <w:spacing w:after="0" w:line="240" w:lineRule="auto"/>
                    <w:suppressOverlap/>
                    <w:rPr>
                      <w:rFonts w:ascii="Candara" w:hAnsi="Candara"/>
                      <w:sz w:val="24"/>
                      <w:szCs w:val="24"/>
                    </w:rPr>
                  </w:pPr>
                  <w:r w:rsidRPr="005C3F66">
                    <w:rPr>
                      <w:rFonts w:ascii="Candara" w:hAnsi="Candara"/>
                      <w:sz w:val="24"/>
                      <w:szCs w:val="24"/>
                    </w:rPr>
                    <w:t>Light &amp; Sound show in Port Blair</w:t>
                  </w:r>
                </w:p>
              </w:tc>
            </w:tr>
            <w:tr w:rsidR="005C3F66" w:rsidRPr="0005750C" w:rsidTr="00195BD7">
              <w:trPr>
                <w:trHeight w:val="271"/>
              </w:trPr>
              <w:tc>
                <w:tcPr>
                  <w:tcW w:w="6933" w:type="dxa"/>
                  <w:tcBorders>
                    <w:top w:val="nil"/>
                    <w:left w:val="nil"/>
                    <w:bottom w:val="nil"/>
                    <w:right w:val="nil"/>
                  </w:tcBorders>
                  <w:shd w:val="clear" w:color="auto" w:fill="auto"/>
                  <w:noWrap/>
                </w:tcPr>
                <w:p w:rsidR="005C3F66" w:rsidRPr="005C3F66" w:rsidRDefault="005C3F66" w:rsidP="00A023E9">
                  <w:pPr>
                    <w:pStyle w:val="ListParagraph"/>
                    <w:framePr w:hSpace="180" w:wrap="around" w:vAnchor="text" w:hAnchor="text" w:y="1"/>
                    <w:numPr>
                      <w:ilvl w:val="0"/>
                      <w:numId w:val="34"/>
                    </w:numPr>
                    <w:spacing w:after="0" w:line="240" w:lineRule="auto"/>
                    <w:suppressOverlap/>
                    <w:rPr>
                      <w:rFonts w:ascii="Candara" w:hAnsi="Candara"/>
                      <w:sz w:val="24"/>
                      <w:szCs w:val="24"/>
                    </w:rPr>
                  </w:pPr>
                  <w:proofErr w:type="spellStart"/>
                  <w:r w:rsidRPr="005C3F66">
                    <w:rPr>
                      <w:rFonts w:ascii="Candara" w:hAnsi="Candara"/>
                      <w:sz w:val="24"/>
                      <w:szCs w:val="24"/>
                    </w:rPr>
                    <w:t>Radha</w:t>
                  </w:r>
                  <w:proofErr w:type="spellEnd"/>
                  <w:r w:rsidRPr="005C3F66">
                    <w:rPr>
                      <w:rFonts w:ascii="Candara" w:hAnsi="Candara"/>
                      <w:sz w:val="24"/>
                      <w:szCs w:val="24"/>
                    </w:rPr>
                    <w:t xml:space="preserve"> Nagar and Elephant beaches, Havelock</w:t>
                  </w:r>
                </w:p>
              </w:tc>
            </w:tr>
            <w:tr w:rsidR="005C3F66" w:rsidRPr="0005750C" w:rsidTr="00195BD7">
              <w:trPr>
                <w:trHeight w:val="271"/>
              </w:trPr>
              <w:tc>
                <w:tcPr>
                  <w:tcW w:w="6933" w:type="dxa"/>
                  <w:tcBorders>
                    <w:top w:val="nil"/>
                    <w:left w:val="nil"/>
                    <w:bottom w:val="nil"/>
                    <w:right w:val="nil"/>
                  </w:tcBorders>
                  <w:shd w:val="clear" w:color="auto" w:fill="auto"/>
                  <w:noWrap/>
                </w:tcPr>
                <w:p w:rsidR="005C3F66" w:rsidRPr="005C3F66" w:rsidRDefault="005C3F66" w:rsidP="00A023E9">
                  <w:pPr>
                    <w:pStyle w:val="ListParagraph"/>
                    <w:framePr w:hSpace="180" w:wrap="around" w:vAnchor="text" w:hAnchor="text" w:y="1"/>
                    <w:numPr>
                      <w:ilvl w:val="0"/>
                      <w:numId w:val="34"/>
                    </w:numPr>
                    <w:spacing w:after="0" w:line="240" w:lineRule="auto"/>
                    <w:suppressOverlap/>
                    <w:rPr>
                      <w:rFonts w:ascii="Candara" w:hAnsi="Candara"/>
                      <w:sz w:val="24"/>
                      <w:szCs w:val="24"/>
                    </w:rPr>
                  </w:pPr>
                  <w:r w:rsidRPr="005C3F66">
                    <w:rPr>
                      <w:rFonts w:ascii="Candara" w:hAnsi="Candara"/>
                      <w:sz w:val="24"/>
                      <w:szCs w:val="24"/>
                    </w:rPr>
                    <w:t>Session of Snorkelling</w:t>
                  </w:r>
                </w:p>
              </w:tc>
            </w:tr>
            <w:tr w:rsidR="005C3F66" w:rsidRPr="0005750C" w:rsidTr="00195BD7">
              <w:trPr>
                <w:trHeight w:val="271"/>
              </w:trPr>
              <w:tc>
                <w:tcPr>
                  <w:tcW w:w="6933" w:type="dxa"/>
                  <w:tcBorders>
                    <w:top w:val="nil"/>
                    <w:left w:val="nil"/>
                    <w:bottom w:val="nil"/>
                    <w:right w:val="nil"/>
                  </w:tcBorders>
                  <w:shd w:val="clear" w:color="auto" w:fill="auto"/>
                  <w:noWrap/>
                </w:tcPr>
                <w:p w:rsidR="005C3F66" w:rsidRPr="005C3F66" w:rsidRDefault="005C3F66" w:rsidP="00A023E9">
                  <w:pPr>
                    <w:pStyle w:val="ListParagraph"/>
                    <w:framePr w:hSpace="180" w:wrap="around" w:vAnchor="text" w:hAnchor="text" w:y="1"/>
                    <w:numPr>
                      <w:ilvl w:val="0"/>
                      <w:numId w:val="34"/>
                    </w:numPr>
                    <w:spacing w:after="0" w:line="240" w:lineRule="auto"/>
                    <w:suppressOverlap/>
                    <w:rPr>
                      <w:rFonts w:ascii="Candara" w:hAnsi="Candara"/>
                      <w:sz w:val="24"/>
                      <w:szCs w:val="24"/>
                    </w:rPr>
                  </w:pPr>
                  <w:r w:rsidRPr="005C3F66">
                    <w:rPr>
                      <w:rFonts w:ascii="Candara" w:hAnsi="Candara"/>
                      <w:sz w:val="24"/>
                      <w:szCs w:val="24"/>
                    </w:rPr>
                    <w:t>Excursion to Neil Island &amp; North Bay</w:t>
                  </w:r>
                </w:p>
              </w:tc>
            </w:tr>
            <w:tr w:rsidR="005C3F66" w:rsidRPr="0005750C" w:rsidTr="00195BD7">
              <w:trPr>
                <w:trHeight w:val="271"/>
              </w:trPr>
              <w:tc>
                <w:tcPr>
                  <w:tcW w:w="6933" w:type="dxa"/>
                  <w:tcBorders>
                    <w:top w:val="nil"/>
                    <w:left w:val="nil"/>
                    <w:bottom w:val="nil"/>
                    <w:right w:val="nil"/>
                  </w:tcBorders>
                  <w:shd w:val="clear" w:color="auto" w:fill="auto"/>
                  <w:noWrap/>
                </w:tcPr>
                <w:p w:rsidR="005C3F66" w:rsidRPr="005C3F66" w:rsidRDefault="00371C42" w:rsidP="00A023E9">
                  <w:pPr>
                    <w:pStyle w:val="ListParagraph"/>
                    <w:framePr w:hSpace="180" w:wrap="around" w:vAnchor="text" w:hAnchor="text" w:y="1"/>
                    <w:numPr>
                      <w:ilvl w:val="0"/>
                      <w:numId w:val="34"/>
                    </w:numPr>
                    <w:spacing w:after="0" w:line="240" w:lineRule="auto"/>
                    <w:suppressOverlap/>
                    <w:rPr>
                      <w:rFonts w:ascii="Candara" w:hAnsi="Candara"/>
                      <w:sz w:val="24"/>
                      <w:szCs w:val="24"/>
                    </w:rPr>
                  </w:pPr>
                  <w:r>
                    <w:rPr>
                      <w:rFonts w:ascii="Candara" w:hAnsi="Candara"/>
                      <w:sz w:val="24"/>
                      <w:szCs w:val="24"/>
                    </w:rPr>
                    <w:t>S</w:t>
                  </w:r>
                  <w:r w:rsidR="005C3F66" w:rsidRPr="005C3F66">
                    <w:rPr>
                      <w:rFonts w:ascii="Candara" w:hAnsi="Candara"/>
                      <w:sz w:val="24"/>
                      <w:szCs w:val="24"/>
                    </w:rPr>
                    <w:t>ightseeing tours by private air-conditioned vehicle</w:t>
                  </w:r>
                </w:p>
              </w:tc>
            </w:tr>
            <w:tr w:rsidR="005C3F66" w:rsidRPr="0005750C" w:rsidTr="00195BD7">
              <w:trPr>
                <w:trHeight w:val="271"/>
              </w:trPr>
              <w:tc>
                <w:tcPr>
                  <w:tcW w:w="6933" w:type="dxa"/>
                  <w:tcBorders>
                    <w:top w:val="nil"/>
                    <w:left w:val="nil"/>
                    <w:bottom w:val="nil"/>
                    <w:right w:val="nil"/>
                  </w:tcBorders>
                  <w:shd w:val="clear" w:color="auto" w:fill="auto"/>
                  <w:noWrap/>
                </w:tcPr>
                <w:p w:rsidR="005C3F66" w:rsidRPr="005C3F66" w:rsidRDefault="005C3F66" w:rsidP="00A023E9">
                  <w:pPr>
                    <w:pStyle w:val="ListParagraph"/>
                    <w:framePr w:hSpace="180" w:wrap="around" w:vAnchor="text" w:hAnchor="text" w:y="1"/>
                    <w:numPr>
                      <w:ilvl w:val="0"/>
                      <w:numId w:val="34"/>
                    </w:numPr>
                    <w:spacing w:after="0" w:line="240" w:lineRule="auto"/>
                    <w:suppressOverlap/>
                    <w:rPr>
                      <w:rFonts w:ascii="Candara" w:hAnsi="Candara"/>
                      <w:sz w:val="24"/>
                      <w:szCs w:val="24"/>
                    </w:rPr>
                  </w:pPr>
                  <w:r w:rsidRPr="005C3F66">
                    <w:rPr>
                      <w:rFonts w:ascii="Candara" w:hAnsi="Candara"/>
                      <w:sz w:val="24"/>
                      <w:szCs w:val="24"/>
                    </w:rPr>
                    <w:t>Start and End in Port Blair</w:t>
                  </w:r>
                </w:p>
              </w:tc>
            </w:tr>
          </w:tbl>
          <w:p w:rsidR="001762C9" w:rsidRPr="00A81737" w:rsidRDefault="001762C9" w:rsidP="00137CD1">
            <w:pPr>
              <w:spacing w:line="240" w:lineRule="auto"/>
              <w:ind w:left="720"/>
              <w:textAlignment w:val="baseline"/>
              <w:rPr>
                <w:rFonts w:ascii="Arial" w:eastAsia="Times New Roman" w:hAnsi="Arial" w:cs="Arial"/>
                <w:kern w:val="0"/>
                <w:sz w:val="20"/>
                <w:lang w:val="en-IN" w:eastAsia="en-IN"/>
              </w:rPr>
            </w:pPr>
          </w:p>
        </w:tc>
        <w:tc>
          <w:tcPr>
            <w:tcW w:w="0" w:type="auto"/>
            <w:tcMar>
              <w:top w:w="0" w:type="dxa"/>
              <w:left w:w="108" w:type="dxa"/>
              <w:bottom w:w="0" w:type="dxa"/>
              <w:right w:w="108" w:type="dxa"/>
            </w:tcMar>
            <w:hideMark/>
          </w:tcPr>
          <w:p w:rsidR="001762C9" w:rsidRPr="00A81737" w:rsidRDefault="001762C9" w:rsidP="00A81737">
            <w:pPr>
              <w:numPr>
                <w:ilvl w:val="0"/>
                <w:numId w:val="17"/>
              </w:numPr>
              <w:spacing w:after="0" w:line="240" w:lineRule="auto"/>
              <w:rPr>
                <w:rFonts w:ascii="Arial" w:eastAsia="Times New Roman" w:hAnsi="Arial" w:cs="Arial"/>
                <w:kern w:val="0"/>
                <w:sz w:val="20"/>
                <w:lang w:val="en-IN" w:eastAsia="en-IN"/>
              </w:rPr>
            </w:pPr>
          </w:p>
        </w:tc>
      </w:tr>
    </w:tbl>
    <w:p w:rsidR="007C3D1E" w:rsidRPr="00A81737" w:rsidRDefault="007C3D1E" w:rsidP="00137CD1">
      <w:pPr>
        <w:spacing w:after="0" w:line="240" w:lineRule="auto"/>
        <w:ind w:left="-288" w:right="516"/>
        <w:jc w:val="right"/>
        <w:rPr>
          <w:rFonts w:ascii="Arial" w:hAnsi="Arial" w:cs="Arial"/>
          <w:b/>
          <w:sz w:val="20"/>
        </w:rPr>
      </w:pPr>
    </w:p>
    <w:p w:rsidR="007C3D1E" w:rsidRPr="00A81737" w:rsidRDefault="00345CE7" w:rsidP="00EF568B">
      <w:pPr>
        <w:spacing w:after="0" w:line="240" w:lineRule="auto"/>
        <w:ind w:left="-288" w:right="-288"/>
        <w:jc w:val="both"/>
        <w:rPr>
          <w:rFonts w:ascii="Arial" w:hAnsi="Arial" w:cs="Arial"/>
          <w:b/>
          <w:sz w:val="20"/>
        </w:rPr>
      </w:pPr>
      <w:r>
        <w:rPr>
          <w:rFonts w:ascii="Arial" w:hAnsi="Arial" w:cs="Arial"/>
          <w:b/>
          <w:sz w:val="20"/>
        </w:rPr>
        <w:t xml:space="preserve">   </w:t>
      </w:r>
    </w:p>
    <w:p w:rsidR="007C3D1E" w:rsidRPr="00A81737" w:rsidRDefault="007726B1" w:rsidP="00EF568B">
      <w:pPr>
        <w:spacing w:after="0" w:line="240" w:lineRule="auto"/>
        <w:ind w:left="-288" w:right="-288"/>
        <w:jc w:val="both"/>
        <w:rPr>
          <w:rFonts w:ascii="Arial" w:hAnsi="Arial" w:cs="Arial"/>
          <w:b/>
          <w:sz w:val="20"/>
        </w:rPr>
      </w:pPr>
      <w:r>
        <w:rPr>
          <w:rFonts w:ascii="Arial" w:hAnsi="Arial" w:cs="Arial"/>
          <w:b/>
          <w:noProof/>
          <w:sz w:val="20"/>
          <w:lang w:val="en-IN" w:eastAsia="en-IN"/>
        </w:rPr>
        <w:drawing>
          <wp:inline distT="0" distB="0" distL="0" distR="0">
            <wp:extent cx="3124200" cy="23050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24200" cy="2305050"/>
                    </a:xfrm>
                    <a:prstGeom prst="rect">
                      <a:avLst/>
                    </a:prstGeom>
                    <a:noFill/>
                    <a:ln>
                      <a:noFill/>
                    </a:ln>
                  </pic:spPr>
                </pic:pic>
              </a:graphicData>
            </a:graphic>
          </wp:inline>
        </w:drawing>
      </w:r>
    </w:p>
    <w:p w:rsidR="007C3D1E" w:rsidRPr="00A81737" w:rsidRDefault="00EE7CB1" w:rsidP="00EF568B">
      <w:pPr>
        <w:spacing w:after="0" w:line="240" w:lineRule="auto"/>
        <w:ind w:left="-288" w:right="-288"/>
        <w:jc w:val="both"/>
        <w:rPr>
          <w:rFonts w:ascii="Arial" w:hAnsi="Arial" w:cs="Arial"/>
          <w:b/>
          <w:sz w:val="20"/>
        </w:rPr>
      </w:pPr>
      <w:r w:rsidRPr="00A81737">
        <w:rPr>
          <w:rFonts w:ascii="Arial" w:hAnsi="Arial" w:cs="Arial"/>
          <w:b/>
          <w:sz w:val="20"/>
        </w:rPr>
        <w:tab/>
      </w:r>
    </w:p>
    <w:p w:rsidR="00EE7CB1" w:rsidRPr="00A81737" w:rsidRDefault="00EE7CB1" w:rsidP="00EF568B">
      <w:pPr>
        <w:spacing w:after="0" w:line="240" w:lineRule="auto"/>
        <w:ind w:left="-288" w:right="-288"/>
        <w:jc w:val="both"/>
        <w:rPr>
          <w:rFonts w:ascii="Arial" w:hAnsi="Arial" w:cs="Arial"/>
          <w:b/>
          <w:sz w:val="20"/>
        </w:rPr>
      </w:pPr>
    </w:p>
    <w:p w:rsidR="00A10EC9" w:rsidRDefault="00A10EC9" w:rsidP="00EF568B">
      <w:pPr>
        <w:spacing w:after="0" w:line="240" w:lineRule="auto"/>
        <w:ind w:left="-288" w:right="-288"/>
        <w:jc w:val="both"/>
        <w:rPr>
          <w:rFonts w:ascii="Arial" w:hAnsi="Arial" w:cs="Arial"/>
          <w:b/>
          <w:sz w:val="20"/>
        </w:rPr>
      </w:pPr>
    </w:p>
    <w:p w:rsidR="00A10EC9" w:rsidRDefault="00A10EC9" w:rsidP="00EF568B">
      <w:pPr>
        <w:spacing w:after="0" w:line="240" w:lineRule="auto"/>
        <w:ind w:left="-288" w:right="-288"/>
        <w:jc w:val="both"/>
        <w:rPr>
          <w:rFonts w:ascii="Arial" w:hAnsi="Arial" w:cs="Arial"/>
          <w:b/>
          <w:sz w:val="20"/>
        </w:rPr>
      </w:pPr>
    </w:p>
    <w:p w:rsidR="007726B1" w:rsidRDefault="007726B1" w:rsidP="00EF568B">
      <w:pPr>
        <w:spacing w:after="0" w:line="240" w:lineRule="auto"/>
        <w:ind w:left="-288" w:right="-288"/>
        <w:jc w:val="both"/>
        <w:rPr>
          <w:rFonts w:ascii="Arial" w:hAnsi="Arial" w:cs="Arial"/>
          <w:b/>
          <w:sz w:val="20"/>
        </w:rPr>
      </w:pPr>
    </w:p>
    <w:p w:rsidR="007726B1" w:rsidRDefault="007726B1" w:rsidP="00EF568B">
      <w:pPr>
        <w:spacing w:after="0" w:line="240" w:lineRule="auto"/>
        <w:ind w:left="-288" w:right="-288"/>
        <w:jc w:val="both"/>
        <w:rPr>
          <w:rFonts w:ascii="Arial" w:hAnsi="Arial" w:cs="Arial"/>
          <w:b/>
          <w:sz w:val="20"/>
        </w:rPr>
      </w:pPr>
    </w:p>
    <w:p w:rsidR="007726B1" w:rsidRDefault="007726B1" w:rsidP="00EF568B">
      <w:pPr>
        <w:spacing w:after="0" w:line="240" w:lineRule="auto"/>
        <w:ind w:left="-288" w:right="-288"/>
        <w:jc w:val="both"/>
        <w:rPr>
          <w:rFonts w:ascii="Arial" w:hAnsi="Arial" w:cs="Arial"/>
          <w:b/>
          <w:sz w:val="20"/>
        </w:rPr>
      </w:pPr>
    </w:p>
    <w:p w:rsidR="007C3D1E" w:rsidRPr="00A81737" w:rsidRDefault="00334CAF" w:rsidP="00EF568B">
      <w:pPr>
        <w:spacing w:after="0" w:line="240" w:lineRule="auto"/>
        <w:ind w:left="-288" w:right="-288"/>
        <w:jc w:val="both"/>
        <w:rPr>
          <w:rFonts w:ascii="Arial" w:hAnsi="Arial" w:cs="Arial"/>
          <w:b/>
          <w:sz w:val="20"/>
        </w:rPr>
      </w:pPr>
      <w:r w:rsidRPr="00A81737">
        <w:rPr>
          <w:rFonts w:ascii="Arial" w:hAnsi="Arial" w:cs="Arial"/>
          <w:b/>
          <w:noProof/>
          <w:sz w:val="20"/>
          <w:lang w:val="en-IN" w:eastAsia="en-IN"/>
        </w:rPr>
        <mc:AlternateContent>
          <mc:Choice Requires="wps">
            <w:drawing>
              <wp:anchor distT="0" distB="0" distL="114300" distR="114300" simplePos="0" relativeHeight="251656192" behindDoc="1" locked="0" layoutInCell="1" allowOverlap="1">
                <wp:simplePos x="0" y="0"/>
                <wp:positionH relativeFrom="page">
                  <wp:posOffset>3809365</wp:posOffset>
                </wp:positionH>
                <wp:positionV relativeFrom="paragraph">
                  <wp:posOffset>162560</wp:posOffset>
                </wp:positionV>
                <wp:extent cx="1567180" cy="304800"/>
                <wp:effectExtent l="0" t="0" r="13970" b="19050"/>
                <wp:wrapTight wrapText="bothSides">
                  <wp:wrapPolygon edited="0">
                    <wp:start x="0" y="0"/>
                    <wp:lineTo x="0" y="21600"/>
                    <wp:lineTo x="21530" y="21600"/>
                    <wp:lineTo x="21530" y="0"/>
                    <wp:lineTo x="0" y="0"/>
                  </wp:wrapPolygon>
                </wp:wrapTight>
                <wp:docPr id="7"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7180"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3F007F" w:rsidRPr="0005750C" w:rsidRDefault="003F007F" w:rsidP="003F007F">
                            <w:pPr>
                              <w:spacing w:after="0" w:line="240" w:lineRule="auto"/>
                              <w:ind w:right="-288"/>
                              <w:jc w:val="center"/>
                              <w:rPr>
                                <w:rFonts w:ascii="Candara" w:hAnsi="Candara"/>
                                <w:b/>
                                <w:sz w:val="28"/>
                                <w:szCs w:val="28"/>
                              </w:rPr>
                            </w:pPr>
                            <w:r w:rsidRPr="0005750C">
                              <w:rPr>
                                <w:rFonts w:ascii="Candara" w:hAnsi="Candara"/>
                                <w:b/>
                                <w:sz w:val="28"/>
                                <w:szCs w:val="28"/>
                              </w:rPr>
                              <w:t>ITINERARY</w:t>
                            </w:r>
                          </w:p>
                          <w:p w:rsidR="003F007F" w:rsidRPr="00F44381" w:rsidRDefault="003F007F" w:rsidP="003F007F">
                            <w:pPr>
                              <w:spacing w:after="0" w:line="240" w:lineRule="auto"/>
                              <w:ind w:left="-288" w:right="-288"/>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0" style="position:absolute;left:0;text-align:left;margin-left:299.95pt;margin-top:12.8pt;width:123.4pt;height:2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56718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aIetQIAAHoFAAAOAAAAZHJzL2Uyb0RvYy54bWysVN1v0zAQf0fif7D8zpKUbh3R0qlqNYRU&#10;2LQN7fnqOG2E7TO222b89ZydtOsGT4g8RL7vr9/d1XWnFdtJ51s0FS/Ocs6kEVi3Zl3x7483Hy45&#10;8wFMDQqNrPiz9Px6+v7d1d6WcoQbVLV0jJwYX+5txTch2DLLvNhIDf4MrTQkbNBpCES6dVY72JN3&#10;rbJRnl9ke3S1dSik98Rd9EI+Tf6bRopw2zReBqYqTrmF9Hfpv4r/bHoF5dqB3bRiSAP+IQsNraGg&#10;R1cLCMC2rv3DlW6FQ49NOBOoM2yaVshUA1VT5G+qediAlakWao63xzb5/+dWfNvdOdbWFZ9wZkDT&#10;iO5xa2q2aGGNBhSbozM0ontqJZi1kqxIXdtbX5Lxg71zsW5vlyh+eGpn9koSCT/odI3TUZeqZl0a&#10;wfNxBLILTBCzOL+YFJc0KUGyj/n4Mk/RMigP1tb58FmiZvFRcRezHcVsY4ZpBrBb+hAzgfKgnFJE&#10;1dY3rVKJiACTc+XYDggaIIQ0YZzM1VZ/xbrnj3P6epAQm6DUsy8ObAqRoBo9pYD+NIgybE8ljSbk&#10;gwkgeDcKAj21pYZ7s+YM1Jr2RgSXQr+yPjruY4auiInEiKcxYoUL8JteKYn6fHUbaGyq1RWnJg5l&#10;kLUysX6ZdmPo08uQ4it0qy4hYhwdRc4K62dCicN+fbwVNy2FXYIPd+BoX6g8ugHhln6NQqoZhxdn&#10;G3S//saP+gRjknK2p/2jfvzcgpOcqS+GAP6pGI/jwiZifD4ZEeFOJatTidnqOdIcC7o2VqRn1A/q&#10;8Gwc6ic6FbMYlURgBMXuOz8Q89DfBTo2Qs5mSY2W1EJYmgcrovPYudjwx+4JnB0QGAi73/Cwq1C+&#10;gV+vGy0NzrYBmzZh86Wvw8rQgqfpDscoXpBTOmm9nMzpbwAAAP//AwBQSwMEFAAGAAgAAAAhADby&#10;MrXeAAAACQEAAA8AAABkcnMvZG93bnJldi54bWxMj8FOwzAQRO9I/IO1SNyok4Y6TYhTVZXgChQO&#10;HN14m0TE68h20vD3mBM9ruZp5m21W8zAZnS+tyQhXSXAkBqre2olfH48P2yB+aBIq8ESSvhBD7v6&#10;9qZSpbYXesf5GFoWS8iXSkIXwlhy7psOjfIrOyLF7GydUSGeruXaqUssNwNfJ4ngRvUUFzo14qHD&#10;5vs4GQkiy4I+uPwtn9Kvl7Q5z3uXvEp5f7fsn4AFXMI/DH/6UR3q6HSyE2nPBgmboigiKmG9EcAi&#10;sH0UObCThDwTwOuKX39Q/wIAAP//AwBQSwECLQAUAAYACAAAACEAtoM4kv4AAADhAQAAEwAAAAAA&#10;AAAAAAAAAAAAAAAAW0NvbnRlbnRfVHlwZXNdLnhtbFBLAQItABQABgAIAAAAIQA4/SH/1gAAAJQB&#10;AAALAAAAAAAAAAAAAAAAAC8BAABfcmVscy8ucmVsc1BLAQItABQABgAIAAAAIQAn8aIetQIAAHoF&#10;AAAOAAAAAAAAAAAAAAAAAC4CAABkcnMvZTJvRG9jLnhtbFBLAQItABQABgAIAAAAIQA28jK13gAA&#10;AAkBAAAPAAAAAAAAAAAAAAAAAA8FAABkcnMvZG93bnJldi54bWxQSwUGAAAAAAQABADzAAAAGgYA&#10;AAAA&#10;" adj="-11796480,,5400" path="m50801,l1567180,r,l1567180,253999v,28057,-22744,50801,-50801,50801l,304800r,l,50801c,22744,22744,,50801,xe" fillcolor="#ffe599 [1303]" strokecolor="black [3213]" strokeweight="1pt">
                <v:stroke joinstyle="miter"/>
                <v:formulas/>
                <v:path arrowok="t" o:connecttype="custom" o:connectlocs="50801,0;1567180,0;1567180,0;1567180,253999;1516379,304800;0,304800;0,304800;0,50801;50801,0" o:connectangles="0,0,0,0,0,0,0,0,0" textboxrect="0,0,1567180,304800"/>
                <v:textbox>
                  <w:txbxContent>
                    <w:p w:rsidR="003F007F" w:rsidRPr="0005750C" w:rsidRDefault="003F007F" w:rsidP="003F007F">
                      <w:pPr>
                        <w:spacing w:after="0" w:line="240" w:lineRule="auto"/>
                        <w:ind w:right="-288"/>
                        <w:jc w:val="center"/>
                        <w:rPr>
                          <w:rFonts w:ascii="Candara" w:hAnsi="Candara"/>
                          <w:b/>
                          <w:sz w:val="28"/>
                          <w:szCs w:val="28"/>
                        </w:rPr>
                      </w:pPr>
                      <w:r w:rsidRPr="0005750C">
                        <w:rPr>
                          <w:rFonts w:ascii="Candara" w:hAnsi="Candara"/>
                          <w:b/>
                          <w:sz w:val="28"/>
                          <w:szCs w:val="28"/>
                        </w:rPr>
                        <w:t>ITINERARY</w:t>
                      </w:r>
                    </w:p>
                    <w:p w:rsidR="003F007F" w:rsidRPr="00F44381" w:rsidRDefault="003F007F" w:rsidP="003F007F">
                      <w:pPr>
                        <w:spacing w:after="0" w:line="240" w:lineRule="auto"/>
                        <w:ind w:left="-288" w:right="-288"/>
                        <w:rPr>
                          <w:b/>
                        </w:rPr>
                      </w:pPr>
                    </w:p>
                  </w:txbxContent>
                </v:textbox>
                <w10:wrap type="tight" anchorx="page"/>
              </v:shape>
            </w:pict>
          </mc:Fallback>
        </mc:AlternateContent>
      </w:r>
      <w:r w:rsidR="00B51446" w:rsidRPr="00A81737">
        <w:rPr>
          <w:rFonts w:ascii="Arial" w:hAnsi="Arial" w:cs="Arial"/>
          <w:b/>
          <w:sz w:val="20"/>
        </w:rPr>
        <w:tab/>
      </w:r>
      <w:r w:rsidR="007C3D1E" w:rsidRPr="00A81737">
        <w:rPr>
          <w:rFonts w:ascii="Arial" w:hAnsi="Arial" w:cs="Arial"/>
          <w:b/>
          <w:sz w:val="20"/>
        </w:rPr>
        <w:tab/>
      </w:r>
    </w:p>
    <w:p w:rsidR="004122E9" w:rsidRPr="00A81737" w:rsidRDefault="004122E9" w:rsidP="00F44381">
      <w:pPr>
        <w:spacing w:after="0" w:line="240" w:lineRule="auto"/>
        <w:ind w:left="567" w:right="516"/>
        <w:jc w:val="both"/>
        <w:rPr>
          <w:rFonts w:ascii="Arial" w:hAnsi="Arial" w:cs="Arial"/>
          <w:b/>
          <w:sz w:val="20"/>
        </w:rPr>
      </w:pPr>
    </w:p>
    <w:p w:rsidR="003F007F" w:rsidRDefault="003F007F" w:rsidP="00A10EC9">
      <w:pPr>
        <w:spacing w:after="0" w:line="240" w:lineRule="auto"/>
        <w:ind w:left="567" w:right="516"/>
        <w:jc w:val="both"/>
        <w:rPr>
          <w:rFonts w:ascii="Arial" w:hAnsi="Arial" w:cs="Arial"/>
          <w:b/>
          <w:sz w:val="20"/>
        </w:rPr>
      </w:pPr>
    </w:p>
    <w:p w:rsidR="00345CE7" w:rsidRPr="00A81737" w:rsidRDefault="00345CE7" w:rsidP="00A10EC9">
      <w:pPr>
        <w:spacing w:after="0" w:line="240" w:lineRule="auto"/>
        <w:ind w:left="567" w:right="516"/>
        <w:jc w:val="both"/>
        <w:rPr>
          <w:rFonts w:ascii="Arial" w:hAnsi="Arial" w:cs="Arial"/>
          <w:b/>
          <w:sz w:val="20"/>
        </w:rPr>
      </w:pPr>
    </w:p>
    <w:p w:rsidR="003F007F" w:rsidRPr="005E0D67" w:rsidRDefault="003F007F" w:rsidP="00A10EC9">
      <w:pPr>
        <w:spacing w:after="0" w:line="240" w:lineRule="auto"/>
        <w:ind w:left="567" w:right="516"/>
        <w:jc w:val="both"/>
        <w:rPr>
          <w:rFonts w:ascii="Arial" w:hAnsi="Arial" w:cs="Arial"/>
          <w:b/>
          <w:color w:val="FFFFFF"/>
          <w:sz w:val="20"/>
        </w:rPr>
      </w:pPr>
    </w:p>
    <w:p w:rsidR="00A10EC9" w:rsidRPr="0005750C" w:rsidRDefault="00A10EC9" w:rsidP="00F44381">
      <w:pPr>
        <w:shd w:val="clear" w:color="auto" w:fill="FFE599" w:themeFill="accent4" w:themeFillTint="66"/>
        <w:spacing w:after="0" w:line="240" w:lineRule="auto"/>
        <w:ind w:left="567" w:right="516"/>
        <w:rPr>
          <w:rFonts w:ascii="Candara" w:hAnsi="Candara" w:cstheme="minorHAnsi"/>
          <w:b/>
          <w:sz w:val="24"/>
          <w:szCs w:val="24"/>
        </w:rPr>
      </w:pPr>
      <w:r w:rsidRPr="0005750C">
        <w:rPr>
          <w:rFonts w:ascii="Candara" w:hAnsi="Candara" w:cstheme="minorHAnsi"/>
          <w:b/>
          <w:sz w:val="24"/>
          <w:szCs w:val="24"/>
        </w:rPr>
        <w:t xml:space="preserve">Day 01 </w:t>
      </w:r>
      <w:r w:rsidR="009146C0" w:rsidRPr="0005750C">
        <w:rPr>
          <w:rFonts w:ascii="Candara" w:hAnsi="Candara" w:cstheme="minorHAnsi"/>
          <w:b/>
          <w:sz w:val="24"/>
          <w:szCs w:val="24"/>
        </w:rPr>
        <w:t>–</w:t>
      </w:r>
      <w:r w:rsidRPr="0005750C">
        <w:rPr>
          <w:rFonts w:ascii="Candara" w:hAnsi="Candara" w:cstheme="minorHAnsi"/>
          <w:b/>
          <w:sz w:val="24"/>
          <w:szCs w:val="24"/>
        </w:rPr>
        <w:t xml:space="preserve"> </w:t>
      </w:r>
      <w:r w:rsidR="007726B1">
        <w:rPr>
          <w:rFonts w:ascii="Candara" w:hAnsi="Candara" w:cstheme="minorHAnsi"/>
          <w:b/>
          <w:bCs/>
          <w:sz w:val="24"/>
          <w:szCs w:val="24"/>
        </w:rPr>
        <w:t>Arrival at Port Blair</w:t>
      </w:r>
    </w:p>
    <w:p w:rsidR="00DE35D6" w:rsidRPr="00DE35D6" w:rsidRDefault="00DE35D6" w:rsidP="00DE35D6">
      <w:pPr>
        <w:ind w:left="567" w:right="516"/>
        <w:jc w:val="both"/>
        <w:rPr>
          <w:rFonts w:ascii="Candara" w:hAnsi="Candara" w:cstheme="minorHAnsi"/>
          <w:sz w:val="24"/>
          <w:szCs w:val="24"/>
        </w:rPr>
      </w:pPr>
      <w:r w:rsidRPr="00DE35D6">
        <w:rPr>
          <w:rFonts w:ascii="Candara" w:hAnsi="Candara" w:cstheme="minorHAnsi"/>
          <w:sz w:val="24"/>
          <w:szCs w:val="24"/>
        </w:rPr>
        <w:t>Land at Port Blair airport in the morning or afternoon and transfer to hotel. After some rest, visit the famous Cellular Jail, (entry closes at 1545hrs), an old colonial prison situated in Port Blair also known as '</w:t>
      </w:r>
      <w:proofErr w:type="spellStart"/>
      <w:r w:rsidRPr="00DE35D6">
        <w:rPr>
          <w:rFonts w:ascii="Candara" w:hAnsi="Candara" w:cstheme="minorHAnsi"/>
          <w:sz w:val="24"/>
          <w:szCs w:val="24"/>
        </w:rPr>
        <w:t>Kalapani</w:t>
      </w:r>
      <w:proofErr w:type="spellEnd"/>
      <w:r w:rsidRPr="00DE35D6">
        <w:rPr>
          <w:rFonts w:ascii="Candara" w:hAnsi="Candara" w:cstheme="minorHAnsi"/>
          <w:sz w:val="24"/>
          <w:szCs w:val="24"/>
        </w:rPr>
        <w:t xml:space="preserve">'. Later, attend the enthralling Sound &amp; Light Show at Cellular Jail where the heroic saga of the Indian freedom struggle is brought alive and then drop back to hotel. </w:t>
      </w:r>
    </w:p>
    <w:p w:rsidR="00DE35D6" w:rsidRDefault="00DE35D6" w:rsidP="004148C3">
      <w:pPr>
        <w:pStyle w:val="ListParagraph"/>
        <w:numPr>
          <w:ilvl w:val="0"/>
          <w:numId w:val="45"/>
        </w:numPr>
        <w:ind w:left="567" w:right="516"/>
        <w:jc w:val="both"/>
        <w:rPr>
          <w:rFonts w:ascii="Candara" w:hAnsi="Candara" w:cstheme="minorHAnsi"/>
          <w:sz w:val="24"/>
          <w:szCs w:val="24"/>
        </w:rPr>
      </w:pPr>
      <w:r w:rsidRPr="00DE35D6">
        <w:rPr>
          <w:rFonts w:ascii="Candara" w:hAnsi="Candara" w:cstheme="minorHAnsi"/>
          <w:sz w:val="24"/>
          <w:szCs w:val="24"/>
        </w:rPr>
        <w:t xml:space="preserve">In case your flight lands in the afternoon, we may offer to take you direct from the airport to Cellular Jail so that you are able to watch the Sound &amp; Light show. </w:t>
      </w:r>
    </w:p>
    <w:p w:rsidR="00DE35D6" w:rsidRDefault="00DE35D6" w:rsidP="00080F61">
      <w:pPr>
        <w:pStyle w:val="ListParagraph"/>
        <w:numPr>
          <w:ilvl w:val="0"/>
          <w:numId w:val="45"/>
        </w:numPr>
        <w:ind w:left="567" w:right="516"/>
        <w:jc w:val="both"/>
        <w:rPr>
          <w:rFonts w:ascii="Candara" w:hAnsi="Candara" w:cstheme="minorHAnsi"/>
          <w:sz w:val="24"/>
          <w:szCs w:val="24"/>
        </w:rPr>
      </w:pPr>
      <w:r w:rsidRPr="00DE35D6">
        <w:rPr>
          <w:rFonts w:ascii="Candara" w:hAnsi="Candara" w:cstheme="minorHAnsi"/>
          <w:sz w:val="24"/>
          <w:szCs w:val="24"/>
        </w:rPr>
        <w:t xml:space="preserve">If your hotel is located at </w:t>
      </w:r>
      <w:proofErr w:type="spellStart"/>
      <w:r w:rsidRPr="00DE35D6">
        <w:rPr>
          <w:rFonts w:ascii="Candara" w:hAnsi="Candara" w:cstheme="minorHAnsi"/>
          <w:sz w:val="24"/>
          <w:szCs w:val="24"/>
        </w:rPr>
        <w:t>Wandoor</w:t>
      </w:r>
      <w:proofErr w:type="spellEnd"/>
      <w:r w:rsidRPr="00DE35D6">
        <w:rPr>
          <w:rFonts w:ascii="Candara" w:hAnsi="Candara" w:cstheme="minorHAnsi"/>
          <w:sz w:val="24"/>
          <w:szCs w:val="24"/>
        </w:rPr>
        <w:t xml:space="preserve"> or </w:t>
      </w:r>
      <w:proofErr w:type="spellStart"/>
      <w:r w:rsidRPr="00DE35D6">
        <w:rPr>
          <w:rFonts w:ascii="Candara" w:hAnsi="Candara" w:cstheme="minorHAnsi"/>
          <w:sz w:val="24"/>
          <w:szCs w:val="24"/>
        </w:rPr>
        <w:t>Chidyatapu</w:t>
      </w:r>
      <w:proofErr w:type="spellEnd"/>
      <w:r w:rsidRPr="00DE35D6">
        <w:rPr>
          <w:rFonts w:ascii="Candara" w:hAnsi="Candara" w:cstheme="minorHAnsi"/>
          <w:sz w:val="24"/>
          <w:szCs w:val="24"/>
        </w:rPr>
        <w:t>, we will first take you to Cellular Jail and then drop you to the hotel.</w:t>
      </w:r>
    </w:p>
    <w:p w:rsidR="00DE35D6" w:rsidRDefault="00DE35D6" w:rsidP="00C03323">
      <w:pPr>
        <w:pStyle w:val="ListParagraph"/>
        <w:numPr>
          <w:ilvl w:val="0"/>
          <w:numId w:val="45"/>
        </w:numPr>
        <w:ind w:left="567" w:right="516"/>
        <w:jc w:val="both"/>
        <w:rPr>
          <w:rFonts w:ascii="Candara" w:hAnsi="Candara" w:cstheme="minorHAnsi"/>
          <w:sz w:val="24"/>
          <w:szCs w:val="24"/>
        </w:rPr>
      </w:pPr>
      <w:r w:rsidRPr="00DE35D6">
        <w:rPr>
          <w:rFonts w:ascii="Candara" w:hAnsi="Candara" w:cstheme="minorHAnsi"/>
          <w:sz w:val="24"/>
          <w:szCs w:val="24"/>
        </w:rPr>
        <w:t>Please note that since vehicles are not allowed to wait outside Cellular Jail, all guests will be dropped at the parking point (approximately 400mtrs from the entry gate of the Jail) and will have to walk from the parking point until the entrance. Once the Jail visit or Sound &amp; Light show is done, the guest will have to walk back to the parking point to board the vehicle.</w:t>
      </w:r>
    </w:p>
    <w:p w:rsidR="007726B1" w:rsidRPr="00DE35D6" w:rsidRDefault="00DE35D6" w:rsidP="00C03323">
      <w:pPr>
        <w:pStyle w:val="ListParagraph"/>
        <w:numPr>
          <w:ilvl w:val="0"/>
          <w:numId w:val="45"/>
        </w:numPr>
        <w:ind w:left="567" w:right="516"/>
        <w:jc w:val="both"/>
        <w:rPr>
          <w:rFonts w:ascii="Candara" w:hAnsi="Candara" w:cstheme="minorHAnsi"/>
          <w:sz w:val="24"/>
          <w:szCs w:val="24"/>
        </w:rPr>
      </w:pPr>
      <w:r w:rsidRPr="00DE35D6">
        <w:rPr>
          <w:rFonts w:ascii="Candara" w:hAnsi="Candara" w:cstheme="minorHAnsi"/>
          <w:sz w:val="24"/>
          <w:szCs w:val="24"/>
        </w:rPr>
        <w:t>Please note that the Sound &amp; Light show timing is subject to ticket availability</w:t>
      </w:r>
    </w:p>
    <w:p w:rsidR="00137CD1" w:rsidRPr="0005750C" w:rsidRDefault="00137CD1" w:rsidP="00F44381">
      <w:pPr>
        <w:shd w:val="clear" w:color="auto" w:fill="FFE599" w:themeFill="accent4" w:themeFillTint="66"/>
        <w:spacing w:after="0" w:line="240" w:lineRule="auto"/>
        <w:ind w:left="567" w:right="516"/>
        <w:rPr>
          <w:rFonts w:ascii="Candara" w:hAnsi="Candara" w:cstheme="minorHAnsi"/>
          <w:b/>
          <w:sz w:val="24"/>
          <w:szCs w:val="24"/>
        </w:rPr>
      </w:pPr>
      <w:r w:rsidRPr="0005750C">
        <w:rPr>
          <w:rFonts w:ascii="Candara" w:hAnsi="Candara" w:cstheme="minorHAnsi"/>
          <w:b/>
          <w:sz w:val="24"/>
          <w:szCs w:val="24"/>
        </w:rPr>
        <w:t xml:space="preserve">Day 02 </w:t>
      </w:r>
      <w:r w:rsidR="00A10EC9" w:rsidRPr="0005750C">
        <w:rPr>
          <w:rFonts w:ascii="Candara" w:hAnsi="Candara" w:cstheme="minorHAnsi"/>
          <w:b/>
          <w:sz w:val="24"/>
          <w:szCs w:val="24"/>
        </w:rPr>
        <w:t>–</w:t>
      </w:r>
      <w:r w:rsidRPr="0005750C">
        <w:rPr>
          <w:rFonts w:ascii="Candara" w:hAnsi="Candara" w:cstheme="minorHAnsi"/>
          <w:b/>
          <w:sz w:val="24"/>
          <w:szCs w:val="24"/>
        </w:rPr>
        <w:t xml:space="preserve"> </w:t>
      </w:r>
      <w:r w:rsidR="007726B1">
        <w:rPr>
          <w:rFonts w:ascii="Candara" w:hAnsi="Candara" w:cstheme="minorHAnsi"/>
          <w:b/>
          <w:sz w:val="24"/>
          <w:szCs w:val="24"/>
        </w:rPr>
        <w:t xml:space="preserve">Port Blair – Havelock </w:t>
      </w:r>
    </w:p>
    <w:p w:rsidR="00DE35D6" w:rsidRPr="00DE35D6" w:rsidRDefault="00DE35D6" w:rsidP="00DE35D6">
      <w:pPr>
        <w:ind w:left="567" w:right="516"/>
        <w:jc w:val="both"/>
        <w:rPr>
          <w:rFonts w:ascii="Candara" w:hAnsi="Candara" w:cstheme="minorHAnsi"/>
          <w:sz w:val="24"/>
          <w:szCs w:val="24"/>
        </w:rPr>
      </w:pPr>
      <w:r w:rsidRPr="00DE35D6">
        <w:rPr>
          <w:rFonts w:ascii="Candara" w:hAnsi="Candara" w:cstheme="minorHAnsi"/>
          <w:sz w:val="24"/>
          <w:szCs w:val="24"/>
        </w:rPr>
        <w:t xml:space="preserve">Departure by morning or afternoon Private ferry (PB- HL) - Journey time is 1.5 / 2.5 </w:t>
      </w:r>
      <w:proofErr w:type="spellStart"/>
      <w:r w:rsidRPr="00DE35D6">
        <w:rPr>
          <w:rFonts w:ascii="Candara" w:hAnsi="Candara" w:cstheme="minorHAnsi"/>
          <w:sz w:val="24"/>
          <w:szCs w:val="24"/>
        </w:rPr>
        <w:t>hrs</w:t>
      </w:r>
      <w:proofErr w:type="spellEnd"/>
      <w:r w:rsidRPr="00DE35D6">
        <w:rPr>
          <w:rFonts w:ascii="Candara" w:hAnsi="Candara" w:cstheme="minorHAnsi"/>
          <w:sz w:val="24"/>
          <w:szCs w:val="24"/>
        </w:rPr>
        <w:t xml:space="preserve">). On arrival at Havelock (Swaraj </w:t>
      </w:r>
      <w:proofErr w:type="spellStart"/>
      <w:r w:rsidRPr="00DE35D6">
        <w:rPr>
          <w:rFonts w:ascii="Candara" w:hAnsi="Candara" w:cstheme="minorHAnsi"/>
          <w:sz w:val="24"/>
          <w:szCs w:val="24"/>
        </w:rPr>
        <w:t>Dweep</w:t>
      </w:r>
      <w:proofErr w:type="spellEnd"/>
      <w:r w:rsidRPr="00DE35D6">
        <w:rPr>
          <w:rFonts w:ascii="Candara" w:hAnsi="Candara" w:cstheme="minorHAnsi"/>
          <w:sz w:val="24"/>
          <w:szCs w:val="24"/>
        </w:rPr>
        <w:t xml:space="preserve">), our team will meet the guest at the exit gate and then the guest will be dropped to their </w:t>
      </w:r>
      <w:proofErr w:type="spellStart"/>
      <w:r w:rsidRPr="00DE35D6">
        <w:rPr>
          <w:rFonts w:ascii="Candara" w:hAnsi="Candara" w:cstheme="minorHAnsi"/>
          <w:sz w:val="24"/>
          <w:szCs w:val="24"/>
        </w:rPr>
        <w:t>havelock</w:t>
      </w:r>
      <w:proofErr w:type="spellEnd"/>
      <w:r w:rsidRPr="00DE35D6">
        <w:rPr>
          <w:rFonts w:ascii="Candara" w:hAnsi="Candara" w:cstheme="minorHAnsi"/>
          <w:sz w:val="24"/>
          <w:szCs w:val="24"/>
        </w:rPr>
        <w:t xml:space="preserve"> hotel. At around 1430hrs - 1530hrs, proceed to Beach No. 7 (</w:t>
      </w:r>
      <w:proofErr w:type="spellStart"/>
      <w:r w:rsidRPr="00DE35D6">
        <w:rPr>
          <w:rFonts w:ascii="Candara" w:hAnsi="Candara" w:cstheme="minorHAnsi"/>
          <w:sz w:val="24"/>
          <w:szCs w:val="24"/>
        </w:rPr>
        <w:t>Radhanagar</w:t>
      </w:r>
      <w:proofErr w:type="spellEnd"/>
      <w:r w:rsidRPr="00DE35D6">
        <w:rPr>
          <w:rFonts w:ascii="Candara" w:hAnsi="Candara" w:cstheme="minorHAnsi"/>
          <w:sz w:val="24"/>
          <w:szCs w:val="24"/>
        </w:rPr>
        <w:t xml:space="preserve"> Beach) rated as the ‘Best Beach in Asia’ by Time Magazine to unwind, relax and enjoy the pristine white sand beach. Later drop back to the hotel. Evening at leisure.</w:t>
      </w:r>
    </w:p>
    <w:p w:rsidR="00DE35D6" w:rsidRDefault="00DE35D6" w:rsidP="00F74813">
      <w:pPr>
        <w:pStyle w:val="ListParagraph"/>
        <w:numPr>
          <w:ilvl w:val="0"/>
          <w:numId w:val="45"/>
        </w:numPr>
        <w:ind w:left="567" w:right="516"/>
        <w:jc w:val="both"/>
        <w:rPr>
          <w:rFonts w:ascii="Candara" w:hAnsi="Candara" w:cstheme="minorHAnsi"/>
          <w:sz w:val="24"/>
          <w:szCs w:val="24"/>
        </w:rPr>
      </w:pPr>
      <w:r w:rsidRPr="00DE35D6">
        <w:rPr>
          <w:rFonts w:ascii="Candara" w:hAnsi="Candara" w:cstheme="minorHAnsi"/>
          <w:sz w:val="24"/>
          <w:szCs w:val="24"/>
        </w:rPr>
        <w:t xml:space="preserve">Kindly remind the Port Blair hotel to provide packed breakfast since the same is not included at Havelock (Swaraj </w:t>
      </w:r>
      <w:proofErr w:type="spellStart"/>
      <w:r w:rsidRPr="00DE35D6">
        <w:rPr>
          <w:rFonts w:ascii="Candara" w:hAnsi="Candara" w:cstheme="minorHAnsi"/>
          <w:sz w:val="24"/>
          <w:szCs w:val="24"/>
        </w:rPr>
        <w:t>Dweep</w:t>
      </w:r>
      <w:proofErr w:type="spellEnd"/>
      <w:r w:rsidRPr="00DE35D6">
        <w:rPr>
          <w:rFonts w:ascii="Candara" w:hAnsi="Candara" w:cstheme="minorHAnsi"/>
          <w:sz w:val="24"/>
          <w:szCs w:val="24"/>
        </w:rPr>
        <w:t>)</w:t>
      </w:r>
    </w:p>
    <w:p w:rsidR="00DE35D6" w:rsidRDefault="00DE35D6" w:rsidP="00F74813">
      <w:pPr>
        <w:pStyle w:val="ListParagraph"/>
        <w:numPr>
          <w:ilvl w:val="0"/>
          <w:numId w:val="45"/>
        </w:numPr>
        <w:ind w:left="567" w:right="516"/>
        <w:jc w:val="both"/>
        <w:rPr>
          <w:rFonts w:ascii="Candara" w:hAnsi="Candara" w:cstheme="minorHAnsi"/>
          <w:sz w:val="24"/>
          <w:szCs w:val="24"/>
        </w:rPr>
      </w:pPr>
      <w:r w:rsidRPr="00DE35D6">
        <w:rPr>
          <w:rFonts w:ascii="Candara" w:hAnsi="Candara" w:cstheme="minorHAnsi"/>
          <w:sz w:val="24"/>
          <w:szCs w:val="24"/>
        </w:rPr>
        <w:t xml:space="preserve">Kindly carry a valid PHOTO ID (Pan Card not accepted) to enter the Port Blair jetty. Alcohol cannot be carried on-board the ferry. </w:t>
      </w:r>
    </w:p>
    <w:p w:rsidR="00DE35D6" w:rsidRDefault="00DE35D6" w:rsidP="00000092">
      <w:pPr>
        <w:pStyle w:val="ListParagraph"/>
        <w:numPr>
          <w:ilvl w:val="0"/>
          <w:numId w:val="45"/>
        </w:numPr>
        <w:ind w:left="567" w:right="516"/>
        <w:jc w:val="both"/>
        <w:rPr>
          <w:rFonts w:ascii="Candara" w:hAnsi="Candara" w:cstheme="minorHAnsi"/>
          <w:sz w:val="24"/>
          <w:szCs w:val="24"/>
        </w:rPr>
      </w:pPr>
      <w:r w:rsidRPr="00DE35D6">
        <w:rPr>
          <w:rFonts w:ascii="Candara" w:hAnsi="Candara" w:cstheme="minorHAnsi"/>
          <w:sz w:val="24"/>
          <w:szCs w:val="24"/>
        </w:rPr>
        <w:t>Beach No 7 is closed for guests after sunset.</w:t>
      </w:r>
    </w:p>
    <w:p w:rsidR="007726B1" w:rsidRPr="00DE35D6" w:rsidRDefault="00DE35D6" w:rsidP="00DE35D6">
      <w:pPr>
        <w:pStyle w:val="ListParagraph"/>
        <w:numPr>
          <w:ilvl w:val="0"/>
          <w:numId w:val="45"/>
        </w:numPr>
        <w:ind w:left="567" w:right="516"/>
        <w:jc w:val="both"/>
        <w:rPr>
          <w:rFonts w:ascii="Candara" w:hAnsi="Candara" w:cstheme="minorHAnsi"/>
          <w:sz w:val="24"/>
          <w:szCs w:val="24"/>
        </w:rPr>
      </w:pPr>
      <w:r w:rsidRPr="00DE35D6">
        <w:rPr>
          <w:rFonts w:ascii="Candara" w:hAnsi="Candara" w:cstheme="minorHAnsi"/>
          <w:sz w:val="24"/>
          <w:szCs w:val="24"/>
        </w:rPr>
        <w:t xml:space="preserve">Cars are limited on Havelock Island (Swaraj </w:t>
      </w:r>
      <w:proofErr w:type="spellStart"/>
      <w:r w:rsidRPr="00DE35D6">
        <w:rPr>
          <w:rFonts w:ascii="Candara" w:hAnsi="Candara" w:cstheme="minorHAnsi"/>
          <w:sz w:val="24"/>
          <w:szCs w:val="24"/>
        </w:rPr>
        <w:t>Dweep</w:t>
      </w:r>
      <w:proofErr w:type="spellEnd"/>
      <w:r w:rsidRPr="00DE35D6">
        <w:rPr>
          <w:rFonts w:ascii="Candara" w:hAnsi="Candara" w:cstheme="minorHAnsi"/>
          <w:sz w:val="24"/>
          <w:szCs w:val="24"/>
        </w:rPr>
        <w:t>) and hence guests are requested to kindly adhere to the timelines as shared by the tour manager.</w:t>
      </w:r>
    </w:p>
    <w:p w:rsidR="00137CD1" w:rsidRPr="0005750C" w:rsidRDefault="00137CD1" w:rsidP="00F44381">
      <w:pPr>
        <w:shd w:val="clear" w:color="auto" w:fill="FFE599" w:themeFill="accent4" w:themeFillTint="66"/>
        <w:spacing w:after="0" w:line="240" w:lineRule="auto"/>
        <w:ind w:left="567" w:right="516"/>
        <w:rPr>
          <w:rFonts w:ascii="Candara" w:hAnsi="Candara" w:cstheme="minorHAnsi"/>
          <w:b/>
          <w:sz w:val="24"/>
          <w:szCs w:val="24"/>
        </w:rPr>
      </w:pPr>
      <w:r w:rsidRPr="0005750C">
        <w:rPr>
          <w:rFonts w:ascii="Candara" w:hAnsi="Candara" w:cstheme="minorHAnsi"/>
          <w:b/>
          <w:sz w:val="24"/>
          <w:szCs w:val="24"/>
        </w:rPr>
        <w:t xml:space="preserve">Day 03 </w:t>
      </w:r>
      <w:r w:rsidR="00A10EC9" w:rsidRPr="0005750C">
        <w:rPr>
          <w:rFonts w:ascii="Candara" w:hAnsi="Candara" w:cstheme="minorHAnsi"/>
          <w:b/>
          <w:sz w:val="24"/>
          <w:szCs w:val="24"/>
        </w:rPr>
        <w:t>–</w:t>
      </w:r>
      <w:r w:rsidRPr="0005750C">
        <w:rPr>
          <w:rFonts w:ascii="Candara" w:hAnsi="Candara" w:cstheme="minorHAnsi"/>
          <w:b/>
          <w:sz w:val="24"/>
          <w:szCs w:val="24"/>
        </w:rPr>
        <w:t xml:space="preserve"> </w:t>
      </w:r>
      <w:r w:rsidR="007726B1">
        <w:rPr>
          <w:rFonts w:ascii="Candara" w:hAnsi="Candara" w:cstheme="minorHAnsi"/>
          <w:b/>
          <w:sz w:val="24"/>
          <w:szCs w:val="24"/>
        </w:rPr>
        <w:t>Havelock (Elephant Beach / Light House)</w:t>
      </w:r>
    </w:p>
    <w:p w:rsidR="00DE35D6" w:rsidRPr="00DE35D6" w:rsidRDefault="00DE35D6" w:rsidP="00DE35D6">
      <w:pPr>
        <w:ind w:left="567" w:right="516"/>
        <w:jc w:val="both"/>
        <w:rPr>
          <w:rFonts w:ascii="Candara" w:hAnsi="Candara" w:cstheme="minorHAnsi"/>
          <w:sz w:val="24"/>
          <w:szCs w:val="24"/>
        </w:rPr>
      </w:pPr>
      <w:r w:rsidRPr="00DE35D6">
        <w:rPr>
          <w:rFonts w:ascii="Candara" w:hAnsi="Candara" w:cstheme="minorHAnsi"/>
          <w:sz w:val="24"/>
          <w:szCs w:val="24"/>
        </w:rPr>
        <w:t xml:space="preserve">Embark on the most memorable excursion to Elephant Beach or Light House by sharing boat. The journey time is 30-45 mins and you can also opt for some water sports activities like </w:t>
      </w:r>
      <w:proofErr w:type="spellStart"/>
      <w:r w:rsidRPr="00DE35D6">
        <w:rPr>
          <w:rFonts w:ascii="Candara" w:hAnsi="Candara" w:cstheme="minorHAnsi"/>
          <w:sz w:val="24"/>
          <w:szCs w:val="24"/>
        </w:rPr>
        <w:t>Snorkelling</w:t>
      </w:r>
      <w:proofErr w:type="spellEnd"/>
      <w:r w:rsidRPr="00DE35D6">
        <w:rPr>
          <w:rFonts w:ascii="Candara" w:hAnsi="Candara" w:cstheme="minorHAnsi"/>
          <w:sz w:val="24"/>
          <w:szCs w:val="24"/>
        </w:rPr>
        <w:t xml:space="preserve">, Sea Walk, Jet Ski, Glass bottom Boat, Banana Boat Ride, Sofa boat ride, Parasailing, etc. on direct payment. Return after 3 </w:t>
      </w:r>
      <w:proofErr w:type="spellStart"/>
      <w:r w:rsidRPr="00DE35D6">
        <w:rPr>
          <w:rFonts w:ascii="Candara" w:hAnsi="Candara" w:cstheme="minorHAnsi"/>
          <w:sz w:val="24"/>
          <w:szCs w:val="24"/>
        </w:rPr>
        <w:t>hrs</w:t>
      </w:r>
      <w:proofErr w:type="spellEnd"/>
      <w:r w:rsidRPr="00DE35D6">
        <w:rPr>
          <w:rFonts w:ascii="Candara" w:hAnsi="Candara" w:cstheme="minorHAnsi"/>
          <w:sz w:val="24"/>
          <w:szCs w:val="24"/>
        </w:rPr>
        <w:t xml:space="preserve"> in the same sharing boat to the Beach No 1. Our tour manager will meet and assist with car transfers to proceed to the hotel. Evening at leisure.</w:t>
      </w:r>
    </w:p>
    <w:p w:rsidR="00DE35D6" w:rsidRDefault="00DE35D6" w:rsidP="00FD59F7">
      <w:pPr>
        <w:pStyle w:val="ListParagraph"/>
        <w:numPr>
          <w:ilvl w:val="0"/>
          <w:numId w:val="45"/>
        </w:numPr>
        <w:ind w:left="567" w:right="516"/>
        <w:jc w:val="both"/>
        <w:rPr>
          <w:rFonts w:ascii="Candara" w:hAnsi="Candara" w:cstheme="minorHAnsi"/>
          <w:sz w:val="24"/>
          <w:szCs w:val="24"/>
        </w:rPr>
      </w:pPr>
      <w:r w:rsidRPr="00DE35D6">
        <w:rPr>
          <w:rFonts w:ascii="Candara" w:hAnsi="Candara" w:cstheme="minorHAnsi"/>
          <w:sz w:val="24"/>
          <w:szCs w:val="24"/>
        </w:rPr>
        <w:t>The boats to Elephant Beach are managed by a boat association who need individual guest consent forms after which boats are allotted based on rotation and sharing basis. Due to limited boats, guest may have to wait until their boat is allotted and please note that we have no control over the wait time.</w:t>
      </w:r>
    </w:p>
    <w:p w:rsidR="007726B1" w:rsidRPr="00DE35D6" w:rsidRDefault="00DE35D6" w:rsidP="00FD59F7">
      <w:pPr>
        <w:pStyle w:val="ListParagraph"/>
        <w:numPr>
          <w:ilvl w:val="0"/>
          <w:numId w:val="45"/>
        </w:numPr>
        <w:ind w:left="567" w:right="516"/>
        <w:jc w:val="both"/>
        <w:rPr>
          <w:rFonts w:ascii="Candara" w:hAnsi="Candara" w:cstheme="minorHAnsi"/>
          <w:sz w:val="24"/>
          <w:szCs w:val="24"/>
        </w:rPr>
      </w:pPr>
      <w:r w:rsidRPr="00DE35D6">
        <w:rPr>
          <w:rFonts w:ascii="Candara" w:hAnsi="Candara" w:cstheme="minorHAnsi"/>
          <w:sz w:val="24"/>
          <w:szCs w:val="24"/>
        </w:rPr>
        <w:t>Alcohol is strictly prohibited on Elephant Beach.</w:t>
      </w:r>
    </w:p>
    <w:p w:rsidR="00A81737" w:rsidRPr="0005750C" w:rsidRDefault="003912E1" w:rsidP="00F44381">
      <w:pPr>
        <w:shd w:val="clear" w:color="auto" w:fill="FFE599" w:themeFill="accent4" w:themeFillTint="66"/>
        <w:spacing w:after="0" w:line="240" w:lineRule="auto"/>
        <w:ind w:left="567" w:right="516"/>
        <w:rPr>
          <w:rFonts w:ascii="Candara" w:hAnsi="Candara" w:cstheme="minorHAnsi"/>
          <w:b/>
          <w:sz w:val="24"/>
          <w:szCs w:val="24"/>
        </w:rPr>
      </w:pPr>
      <w:r w:rsidRPr="0005750C">
        <w:rPr>
          <w:rFonts w:ascii="Candara" w:hAnsi="Candara" w:cstheme="minorHAnsi"/>
          <w:b/>
          <w:sz w:val="24"/>
          <w:szCs w:val="24"/>
        </w:rPr>
        <w:t>Day</w:t>
      </w:r>
      <w:r w:rsidR="00137CD1" w:rsidRPr="0005750C">
        <w:rPr>
          <w:rFonts w:ascii="Candara" w:hAnsi="Candara" w:cstheme="minorHAnsi"/>
          <w:b/>
          <w:sz w:val="24"/>
          <w:szCs w:val="24"/>
        </w:rPr>
        <w:t xml:space="preserve"> 04 </w:t>
      </w:r>
      <w:r w:rsidRPr="0005750C">
        <w:rPr>
          <w:rFonts w:ascii="Candara" w:hAnsi="Candara" w:cstheme="minorHAnsi"/>
          <w:b/>
          <w:sz w:val="24"/>
          <w:szCs w:val="24"/>
        </w:rPr>
        <w:t>–</w:t>
      </w:r>
      <w:r w:rsidR="00A10EC9" w:rsidRPr="0005750C">
        <w:rPr>
          <w:rFonts w:ascii="Candara" w:hAnsi="Candara" w:cstheme="minorHAnsi"/>
          <w:b/>
          <w:sz w:val="24"/>
          <w:szCs w:val="24"/>
        </w:rPr>
        <w:t xml:space="preserve"> </w:t>
      </w:r>
      <w:r w:rsidR="007726B1">
        <w:rPr>
          <w:rFonts w:ascii="Candara" w:hAnsi="Candara" w:cstheme="minorHAnsi"/>
          <w:b/>
          <w:sz w:val="24"/>
          <w:szCs w:val="24"/>
        </w:rPr>
        <w:t>Havelock – Port Blair</w:t>
      </w:r>
    </w:p>
    <w:p w:rsidR="00DE35D6" w:rsidRPr="00DE35D6" w:rsidRDefault="00DE35D6" w:rsidP="00DE35D6">
      <w:pPr>
        <w:ind w:left="567" w:right="516"/>
        <w:jc w:val="both"/>
        <w:rPr>
          <w:rFonts w:ascii="Candara" w:hAnsi="Candara" w:cstheme="minorHAnsi"/>
          <w:sz w:val="24"/>
          <w:szCs w:val="24"/>
        </w:rPr>
      </w:pPr>
      <w:r w:rsidRPr="00DE35D6">
        <w:rPr>
          <w:rFonts w:ascii="Candara" w:hAnsi="Candara" w:cstheme="minorHAnsi"/>
          <w:sz w:val="24"/>
          <w:szCs w:val="24"/>
        </w:rPr>
        <w:t>Check-out from Havelock hotel and then head to Something Different – A Beach Side Cafe (</w:t>
      </w:r>
      <w:proofErr w:type="gramStart"/>
      <w:r w:rsidRPr="00DE35D6">
        <w:rPr>
          <w:rFonts w:ascii="Candara" w:hAnsi="Candara" w:cstheme="minorHAnsi"/>
          <w:sz w:val="24"/>
          <w:szCs w:val="24"/>
        </w:rPr>
        <w:t>Rated  #</w:t>
      </w:r>
      <w:proofErr w:type="gramEnd"/>
      <w:r w:rsidRPr="00DE35D6">
        <w:rPr>
          <w:rFonts w:ascii="Candara" w:hAnsi="Candara" w:cstheme="minorHAnsi"/>
          <w:sz w:val="24"/>
          <w:szCs w:val="24"/>
        </w:rPr>
        <w:t>1 on tripadvisor.com) and the only multi-cuisine beachside café that offers a fabulous view along with a fun play-zone for kids, a book-reading corner and lots more. Afterwards, proceed to the Havelock jetty to board the Private ferry (HL – PB) - Journey time is 1.5 / 2.5 hrs. On arrival at Port Blair, our team will meet the guest at the exit of the Port Blair jetty and then proceed to the selected Port Blair hotel. Evening at leisure.</w:t>
      </w:r>
    </w:p>
    <w:p w:rsidR="00DE35D6" w:rsidRDefault="00DE35D6" w:rsidP="00BC191F">
      <w:pPr>
        <w:pStyle w:val="ListParagraph"/>
        <w:numPr>
          <w:ilvl w:val="0"/>
          <w:numId w:val="45"/>
        </w:numPr>
        <w:ind w:left="567" w:right="516"/>
        <w:jc w:val="both"/>
        <w:rPr>
          <w:rFonts w:ascii="Candara" w:hAnsi="Candara" w:cstheme="minorHAnsi"/>
          <w:sz w:val="24"/>
          <w:szCs w:val="24"/>
        </w:rPr>
      </w:pPr>
      <w:r w:rsidRPr="00DE35D6">
        <w:rPr>
          <w:rFonts w:ascii="Candara" w:hAnsi="Candara" w:cstheme="minorHAnsi"/>
          <w:sz w:val="24"/>
          <w:szCs w:val="24"/>
        </w:rPr>
        <w:t>Do note that all Havelock hotels have an early morning check-out time and late check-out is provided at the discretion of the hotel management and subject to availability.</w:t>
      </w:r>
    </w:p>
    <w:p w:rsidR="007726B1" w:rsidRPr="00DE35D6" w:rsidRDefault="00DE35D6" w:rsidP="00BC191F">
      <w:pPr>
        <w:pStyle w:val="ListParagraph"/>
        <w:numPr>
          <w:ilvl w:val="0"/>
          <w:numId w:val="45"/>
        </w:numPr>
        <w:ind w:left="567" w:right="516"/>
        <w:jc w:val="both"/>
        <w:rPr>
          <w:rFonts w:ascii="Candara" w:hAnsi="Candara" w:cstheme="minorHAnsi"/>
          <w:sz w:val="24"/>
          <w:szCs w:val="24"/>
        </w:rPr>
      </w:pPr>
      <w:r w:rsidRPr="00DE35D6">
        <w:rPr>
          <w:rFonts w:ascii="Candara" w:hAnsi="Candara" w:cstheme="minorHAnsi"/>
          <w:sz w:val="24"/>
          <w:szCs w:val="24"/>
        </w:rPr>
        <w:t>Guest should be ready for check-in at the Havelock private ferry counter at least an hour prior to the vessel departure time.</w:t>
      </w:r>
    </w:p>
    <w:p w:rsidR="00A145A9" w:rsidRPr="0005750C" w:rsidRDefault="000D3625" w:rsidP="00F44381">
      <w:pPr>
        <w:shd w:val="clear" w:color="auto" w:fill="FFE599" w:themeFill="accent4" w:themeFillTint="66"/>
        <w:spacing w:after="0" w:line="240" w:lineRule="auto"/>
        <w:ind w:left="567" w:right="516"/>
        <w:rPr>
          <w:rFonts w:ascii="Candara" w:hAnsi="Candara" w:cstheme="minorHAnsi"/>
          <w:b/>
          <w:sz w:val="24"/>
          <w:szCs w:val="24"/>
        </w:rPr>
      </w:pPr>
      <w:r w:rsidRPr="0005750C">
        <w:rPr>
          <w:rFonts w:ascii="Candara" w:hAnsi="Candara" w:cstheme="minorHAnsi"/>
          <w:b/>
          <w:sz w:val="24"/>
          <w:szCs w:val="24"/>
        </w:rPr>
        <w:t>D</w:t>
      </w:r>
      <w:r w:rsidR="007726B1">
        <w:rPr>
          <w:rFonts w:ascii="Candara" w:hAnsi="Candara" w:cstheme="minorHAnsi"/>
          <w:b/>
          <w:sz w:val="24"/>
          <w:szCs w:val="24"/>
        </w:rPr>
        <w:t xml:space="preserve">ay 05 – </w:t>
      </w:r>
      <w:r w:rsidR="007726B1" w:rsidRPr="007726B1">
        <w:rPr>
          <w:rFonts w:ascii="Candara" w:hAnsi="Candara" w:cstheme="minorHAnsi"/>
          <w:b/>
          <w:sz w:val="24"/>
          <w:szCs w:val="24"/>
        </w:rPr>
        <w:t>Port Blair - North Bay &amp; Ross Island</w:t>
      </w:r>
    </w:p>
    <w:p w:rsidR="00DE35D6" w:rsidRPr="00DE35D6" w:rsidRDefault="00DE35D6" w:rsidP="00136589">
      <w:pPr>
        <w:ind w:left="567" w:right="516"/>
        <w:jc w:val="both"/>
        <w:rPr>
          <w:rFonts w:ascii="Candara" w:hAnsi="Candara" w:cstheme="minorHAnsi"/>
          <w:sz w:val="24"/>
          <w:szCs w:val="24"/>
        </w:rPr>
      </w:pPr>
      <w:r w:rsidRPr="00DE35D6">
        <w:rPr>
          <w:rFonts w:ascii="Candara" w:hAnsi="Candara" w:cstheme="minorHAnsi"/>
          <w:sz w:val="24"/>
          <w:szCs w:val="24"/>
        </w:rPr>
        <w:t xml:space="preserve">Today after breakfast, proceed for a full-day excursion to North Bay Island (Coral Island) by sharing boats. The same boat will then take the guest to visit Ross Island (Netaji </w:t>
      </w:r>
      <w:proofErr w:type="spellStart"/>
      <w:r w:rsidRPr="00DE35D6">
        <w:rPr>
          <w:rFonts w:ascii="Candara" w:hAnsi="Candara" w:cstheme="minorHAnsi"/>
          <w:sz w:val="24"/>
          <w:szCs w:val="24"/>
        </w:rPr>
        <w:t>Subhash</w:t>
      </w:r>
      <w:proofErr w:type="spellEnd"/>
      <w:r w:rsidRPr="00DE35D6">
        <w:rPr>
          <w:rFonts w:ascii="Candara" w:hAnsi="Candara" w:cstheme="minorHAnsi"/>
          <w:sz w:val="24"/>
          <w:szCs w:val="24"/>
        </w:rPr>
        <w:t xml:space="preserve"> Chandra Bose Island) that was named after Mr Daniel Ross, a famous marine surveyor. In December 2018, it was renamed as Netaji </w:t>
      </w:r>
      <w:proofErr w:type="spellStart"/>
      <w:r w:rsidRPr="00DE35D6">
        <w:rPr>
          <w:rFonts w:ascii="Candara" w:hAnsi="Candara" w:cstheme="minorHAnsi"/>
          <w:sz w:val="24"/>
          <w:szCs w:val="24"/>
        </w:rPr>
        <w:t>Subhash</w:t>
      </w:r>
      <w:proofErr w:type="spellEnd"/>
      <w:r w:rsidRPr="00DE35D6">
        <w:rPr>
          <w:rFonts w:ascii="Candara" w:hAnsi="Candara" w:cstheme="minorHAnsi"/>
          <w:sz w:val="24"/>
          <w:szCs w:val="24"/>
        </w:rPr>
        <w:t xml:space="preserve"> Chandra Bose Island. Drop back to hotel and evening at Leisure.</w:t>
      </w:r>
    </w:p>
    <w:p w:rsidR="00DE35D6" w:rsidRDefault="00DE35D6" w:rsidP="007E3B7D">
      <w:pPr>
        <w:pStyle w:val="ListParagraph"/>
        <w:numPr>
          <w:ilvl w:val="0"/>
          <w:numId w:val="45"/>
        </w:numPr>
        <w:ind w:left="567" w:right="516"/>
        <w:jc w:val="both"/>
        <w:rPr>
          <w:rFonts w:ascii="Candara" w:hAnsi="Candara" w:cstheme="minorHAnsi"/>
          <w:sz w:val="24"/>
          <w:szCs w:val="24"/>
        </w:rPr>
      </w:pPr>
      <w:r w:rsidRPr="00DE35D6">
        <w:rPr>
          <w:rFonts w:ascii="Candara" w:hAnsi="Candara" w:cstheme="minorHAnsi"/>
          <w:sz w:val="24"/>
          <w:szCs w:val="24"/>
        </w:rPr>
        <w:t>Ferry for North Bay trip leaves at fixed timings please ensure you are on time at Water Sports Complex from where you will board the boat</w:t>
      </w:r>
    </w:p>
    <w:p w:rsidR="00DE35D6" w:rsidRDefault="00DE35D6" w:rsidP="00DE35D6">
      <w:pPr>
        <w:pStyle w:val="ListParagraph"/>
        <w:ind w:left="567" w:right="516"/>
        <w:jc w:val="both"/>
        <w:rPr>
          <w:rFonts w:ascii="Candara" w:hAnsi="Candara" w:cstheme="minorHAnsi"/>
          <w:sz w:val="24"/>
          <w:szCs w:val="24"/>
        </w:rPr>
      </w:pPr>
    </w:p>
    <w:p w:rsidR="00DE35D6" w:rsidRDefault="00DE35D6" w:rsidP="00D7566A">
      <w:pPr>
        <w:pStyle w:val="ListParagraph"/>
        <w:numPr>
          <w:ilvl w:val="0"/>
          <w:numId w:val="45"/>
        </w:numPr>
        <w:ind w:left="567" w:right="516"/>
        <w:jc w:val="both"/>
        <w:rPr>
          <w:rFonts w:ascii="Candara" w:hAnsi="Candara" w:cstheme="minorHAnsi"/>
          <w:sz w:val="24"/>
          <w:szCs w:val="24"/>
        </w:rPr>
      </w:pPr>
      <w:r w:rsidRPr="00DE35D6">
        <w:rPr>
          <w:rFonts w:ascii="Candara" w:hAnsi="Candara" w:cstheme="minorHAnsi"/>
          <w:sz w:val="24"/>
          <w:szCs w:val="24"/>
        </w:rPr>
        <w:t>All activities are at an extra cost at North Bay</w:t>
      </w:r>
    </w:p>
    <w:p w:rsidR="00DE35D6" w:rsidRPr="00DE35D6" w:rsidRDefault="00DE35D6" w:rsidP="00DE35D6">
      <w:pPr>
        <w:pStyle w:val="ListParagraph"/>
        <w:rPr>
          <w:rFonts w:ascii="Candara" w:hAnsi="Candara" w:cstheme="minorHAnsi"/>
          <w:sz w:val="24"/>
          <w:szCs w:val="24"/>
        </w:rPr>
      </w:pPr>
    </w:p>
    <w:p w:rsidR="00DE35D6" w:rsidRPr="00DE35D6" w:rsidRDefault="00DE35D6" w:rsidP="00D7566A">
      <w:pPr>
        <w:pStyle w:val="ListParagraph"/>
        <w:numPr>
          <w:ilvl w:val="0"/>
          <w:numId w:val="45"/>
        </w:numPr>
        <w:ind w:left="567" w:right="516"/>
        <w:jc w:val="both"/>
        <w:rPr>
          <w:rFonts w:ascii="Candara" w:hAnsi="Candara" w:cstheme="minorHAnsi"/>
          <w:sz w:val="24"/>
          <w:szCs w:val="24"/>
        </w:rPr>
      </w:pPr>
      <w:r w:rsidRPr="00DE35D6">
        <w:rPr>
          <w:rFonts w:ascii="Candara" w:hAnsi="Candara" w:cstheme="minorHAnsi"/>
          <w:sz w:val="24"/>
          <w:szCs w:val="24"/>
        </w:rPr>
        <w:t xml:space="preserve">The last ferry for Ross Island (Netaji </w:t>
      </w:r>
      <w:proofErr w:type="spellStart"/>
      <w:r w:rsidRPr="00DE35D6">
        <w:rPr>
          <w:rFonts w:ascii="Candara" w:hAnsi="Candara" w:cstheme="minorHAnsi"/>
          <w:sz w:val="24"/>
          <w:szCs w:val="24"/>
        </w:rPr>
        <w:t>Subhash</w:t>
      </w:r>
      <w:proofErr w:type="spellEnd"/>
      <w:r w:rsidRPr="00DE35D6">
        <w:rPr>
          <w:rFonts w:ascii="Candara" w:hAnsi="Candara" w:cstheme="minorHAnsi"/>
          <w:sz w:val="24"/>
          <w:szCs w:val="24"/>
        </w:rPr>
        <w:t xml:space="preserve"> Chandra Bose Island) leaves by 1400hrs.</w:t>
      </w:r>
      <w:r w:rsidR="00136589" w:rsidRPr="00DE35D6">
        <w:rPr>
          <w:rFonts w:ascii="Candara" w:hAnsi="Candara" w:cstheme="minorHAnsi"/>
          <w:sz w:val="24"/>
          <w:szCs w:val="24"/>
        </w:rPr>
        <w:t xml:space="preserve"> </w:t>
      </w:r>
    </w:p>
    <w:p w:rsidR="00A10EC9" w:rsidRPr="0005750C" w:rsidRDefault="00A10EC9" w:rsidP="00F44381">
      <w:pPr>
        <w:shd w:val="clear" w:color="auto" w:fill="FFE599" w:themeFill="accent4" w:themeFillTint="66"/>
        <w:spacing w:after="0" w:line="240" w:lineRule="auto"/>
        <w:ind w:left="567" w:right="516"/>
        <w:rPr>
          <w:rFonts w:ascii="Candara" w:hAnsi="Candara" w:cstheme="minorHAnsi"/>
          <w:b/>
          <w:sz w:val="24"/>
          <w:szCs w:val="24"/>
        </w:rPr>
      </w:pPr>
      <w:r w:rsidRPr="0005750C">
        <w:rPr>
          <w:rFonts w:ascii="Candara" w:hAnsi="Candara" w:cstheme="minorHAnsi"/>
          <w:b/>
          <w:sz w:val="24"/>
          <w:szCs w:val="24"/>
        </w:rPr>
        <w:t xml:space="preserve">Day 06 </w:t>
      </w:r>
      <w:r w:rsidR="00136589">
        <w:rPr>
          <w:rFonts w:ascii="Candara" w:hAnsi="Candara" w:cstheme="minorHAnsi"/>
          <w:b/>
          <w:sz w:val="24"/>
          <w:szCs w:val="24"/>
        </w:rPr>
        <w:t>–</w:t>
      </w:r>
      <w:r w:rsidR="000D3625" w:rsidRPr="0005750C">
        <w:rPr>
          <w:rFonts w:ascii="Candara" w:hAnsi="Candara" w:cstheme="minorHAnsi"/>
          <w:b/>
          <w:sz w:val="24"/>
          <w:szCs w:val="24"/>
        </w:rPr>
        <w:t xml:space="preserve"> </w:t>
      </w:r>
      <w:r w:rsidR="00136589">
        <w:rPr>
          <w:rFonts w:ascii="Candara" w:hAnsi="Candara" w:cstheme="minorHAnsi"/>
          <w:b/>
          <w:sz w:val="24"/>
          <w:szCs w:val="24"/>
        </w:rPr>
        <w:t>Departure from Port Blair</w:t>
      </w:r>
    </w:p>
    <w:p w:rsidR="00136589" w:rsidRPr="00136589" w:rsidRDefault="00136589" w:rsidP="00136589">
      <w:pPr>
        <w:ind w:left="567" w:right="516"/>
        <w:jc w:val="both"/>
        <w:rPr>
          <w:rFonts w:ascii="Candara" w:hAnsi="Candara" w:cstheme="minorHAnsi"/>
          <w:sz w:val="24"/>
          <w:szCs w:val="24"/>
        </w:rPr>
      </w:pPr>
      <w:r w:rsidRPr="00136589">
        <w:rPr>
          <w:rFonts w:ascii="Candara" w:hAnsi="Candara" w:cstheme="minorHAnsi"/>
          <w:sz w:val="24"/>
          <w:szCs w:val="24"/>
        </w:rPr>
        <w:t>Breakfast and then check out from PB Hotel as per check out time after which we will take you straight to the Airport to board your departure flight. Depart with sweet memories of these stunning Islands.</w:t>
      </w:r>
    </w:p>
    <w:p w:rsidR="00136589" w:rsidRPr="00136589" w:rsidRDefault="00136589" w:rsidP="00136589">
      <w:pPr>
        <w:ind w:left="567" w:right="516"/>
        <w:jc w:val="both"/>
        <w:rPr>
          <w:rFonts w:ascii="Candara" w:hAnsi="Candara" w:cstheme="minorHAnsi"/>
          <w:sz w:val="24"/>
          <w:szCs w:val="24"/>
        </w:rPr>
      </w:pPr>
      <w:r w:rsidRPr="00136589">
        <w:rPr>
          <w:rFonts w:ascii="Candara" w:hAnsi="Candara" w:cstheme="minorHAnsi"/>
          <w:sz w:val="24"/>
          <w:szCs w:val="24"/>
        </w:rPr>
        <w:t>• Do note that all hotels in Port Blair have an early morning check out time and late checkout is provided at the discretion of the hotel management</w:t>
      </w:r>
    </w:p>
    <w:p w:rsidR="000D3625" w:rsidRPr="0005750C" w:rsidRDefault="00136589" w:rsidP="00136589">
      <w:pPr>
        <w:ind w:left="567" w:right="516"/>
        <w:jc w:val="both"/>
        <w:rPr>
          <w:rFonts w:ascii="Candara" w:hAnsi="Candara" w:cstheme="minorHAnsi"/>
          <w:sz w:val="24"/>
          <w:szCs w:val="24"/>
        </w:rPr>
      </w:pPr>
      <w:r w:rsidRPr="00136589">
        <w:rPr>
          <w:rFonts w:ascii="Candara" w:hAnsi="Candara" w:cstheme="minorHAnsi"/>
          <w:sz w:val="24"/>
          <w:szCs w:val="24"/>
        </w:rPr>
        <w:t xml:space="preserve">• Port Blair Airport is a small airport with heavy rush and request all guest to be at the airport at least 1.5 </w:t>
      </w:r>
      <w:proofErr w:type="spellStart"/>
      <w:r w:rsidRPr="00136589">
        <w:rPr>
          <w:rFonts w:ascii="Candara" w:hAnsi="Candara" w:cstheme="minorHAnsi"/>
          <w:sz w:val="24"/>
          <w:szCs w:val="24"/>
        </w:rPr>
        <w:t>hrs</w:t>
      </w:r>
      <w:proofErr w:type="spellEnd"/>
      <w:r w:rsidRPr="00136589">
        <w:rPr>
          <w:rFonts w:ascii="Candara" w:hAnsi="Candara" w:cstheme="minorHAnsi"/>
          <w:sz w:val="24"/>
          <w:szCs w:val="24"/>
        </w:rPr>
        <w:t xml:space="preserve"> before departure flight timing.</w:t>
      </w:r>
    </w:p>
    <w:p w:rsidR="00A81737" w:rsidRDefault="00A81737" w:rsidP="00A10EC9">
      <w:pPr>
        <w:pStyle w:val="NoSpacing"/>
        <w:ind w:left="567" w:right="516"/>
        <w:jc w:val="center"/>
        <w:rPr>
          <w:rFonts w:ascii="Candara" w:hAnsi="Candara" w:cs="Arial"/>
          <w:b/>
          <w:sz w:val="20"/>
        </w:rPr>
      </w:pPr>
    </w:p>
    <w:p w:rsidR="00136589" w:rsidRPr="0005750C" w:rsidRDefault="00136589" w:rsidP="00A10EC9">
      <w:pPr>
        <w:pStyle w:val="NoSpacing"/>
        <w:ind w:left="567" w:right="516"/>
        <w:jc w:val="center"/>
        <w:rPr>
          <w:rFonts w:ascii="Candara" w:hAnsi="Candara" w:cs="Arial"/>
          <w:b/>
          <w:sz w:val="20"/>
        </w:rPr>
      </w:pPr>
    </w:p>
    <w:p w:rsidR="00A81737" w:rsidRPr="0005750C" w:rsidRDefault="00F44381" w:rsidP="00345CE7">
      <w:pPr>
        <w:pStyle w:val="NoSpacing"/>
        <w:jc w:val="center"/>
        <w:rPr>
          <w:rFonts w:ascii="Candara" w:hAnsi="Candara" w:cs="Arial"/>
          <w:b/>
          <w:sz w:val="20"/>
        </w:rPr>
      </w:pPr>
      <w:r w:rsidRPr="0005750C">
        <w:rPr>
          <w:rFonts w:ascii="Candara" w:hAnsi="Candara" w:cs="Arial"/>
          <w:b/>
          <w:sz w:val="20"/>
        </w:rPr>
        <w:t>End of Services</w:t>
      </w:r>
    </w:p>
    <w:p w:rsidR="00345CE7" w:rsidRPr="0005750C" w:rsidRDefault="00345CE7" w:rsidP="003F007F">
      <w:pPr>
        <w:spacing w:after="0" w:line="240" w:lineRule="auto"/>
        <w:ind w:right="-288"/>
        <w:jc w:val="both"/>
        <w:rPr>
          <w:rFonts w:ascii="Candara" w:hAnsi="Candara" w:cs="Arial"/>
          <w:b/>
          <w:sz w:val="20"/>
        </w:rPr>
      </w:pPr>
    </w:p>
    <w:p w:rsidR="00AF30C6" w:rsidRPr="0005750C" w:rsidRDefault="00AF30C6" w:rsidP="003F007F">
      <w:pPr>
        <w:spacing w:after="0" w:line="240" w:lineRule="auto"/>
        <w:ind w:right="-288"/>
        <w:jc w:val="both"/>
        <w:rPr>
          <w:rFonts w:ascii="Candara" w:hAnsi="Candara" w:cs="Arial"/>
          <w:b/>
          <w:sz w:val="20"/>
        </w:rPr>
      </w:pPr>
    </w:p>
    <w:p w:rsidR="003F007F" w:rsidRPr="0005750C" w:rsidRDefault="00334CAF" w:rsidP="003F007F">
      <w:pPr>
        <w:spacing w:after="0" w:line="240" w:lineRule="auto"/>
        <w:ind w:right="-288"/>
        <w:jc w:val="both"/>
        <w:rPr>
          <w:rFonts w:ascii="Candara" w:hAnsi="Candara" w:cs="Arial"/>
          <w:b/>
          <w:sz w:val="20"/>
        </w:rPr>
      </w:pPr>
      <w:r w:rsidRPr="0005750C">
        <w:rPr>
          <w:rFonts w:ascii="Candara" w:hAnsi="Candara" w:cs="Arial"/>
          <w:noProof/>
          <w:sz w:val="20"/>
          <w:lang w:val="en-IN" w:eastAsia="en-IN"/>
        </w:rPr>
        <mc:AlternateContent>
          <mc:Choice Requires="wps">
            <w:drawing>
              <wp:anchor distT="0" distB="0" distL="114300" distR="114300" simplePos="0" relativeHeight="251655168" behindDoc="1" locked="0" layoutInCell="1" allowOverlap="1">
                <wp:simplePos x="0" y="0"/>
                <wp:positionH relativeFrom="page">
                  <wp:posOffset>755015</wp:posOffset>
                </wp:positionH>
                <wp:positionV relativeFrom="paragraph">
                  <wp:posOffset>140970</wp:posOffset>
                </wp:positionV>
                <wp:extent cx="2106930" cy="339725"/>
                <wp:effectExtent l="0" t="0" r="26670" b="22225"/>
                <wp:wrapTight wrapText="bothSides">
                  <wp:wrapPolygon edited="0">
                    <wp:start x="0" y="0"/>
                    <wp:lineTo x="0" y="21802"/>
                    <wp:lineTo x="21678" y="21802"/>
                    <wp:lineTo x="21678" y="0"/>
                    <wp:lineTo x="0" y="0"/>
                  </wp:wrapPolygon>
                </wp:wrapTight>
                <wp:docPr id="6"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6930" cy="339725"/>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3F007F" w:rsidRPr="0005750C" w:rsidRDefault="003F007F" w:rsidP="003F007F">
                            <w:pPr>
                              <w:spacing w:after="0" w:line="240" w:lineRule="auto"/>
                              <w:ind w:right="-288"/>
                              <w:rPr>
                                <w:rFonts w:ascii="Candara" w:hAnsi="Candara"/>
                                <w:b/>
                                <w:sz w:val="24"/>
                                <w:szCs w:val="24"/>
                              </w:rPr>
                            </w:pPr>
                            <w:r w:rsidRPr="0005750C">
                              <w:rPr>
                                <w:rFonts w:ascii="Candara" w:hAnsi="Candara"/>
                                <w:b/>
                                <w:sz w:val="24"/>
                                <w:szCs w:val="24"/>
                              </w:rPr>
                              <w:t xml:space="preserve">HOTELS OFFERED OR SIMILAR </w:t>
                            </w:r>
                          </w:p>
                          <w:p w:rsidR="003F007F" w:rsidRPr="00F44381" w:rsidRDefault="003F007F" w:rsidP="003F007F">
                            <w:pPr>
                              <w:spacing w:after="0" w:line="240" w:lineRule="auto"/>
                              <w:ind w:left="-288" w:right="-288"/>
                              <w:rPr>
                                <w:b/>
                              </w:rPr>
                            </w:pPr>
                          </w:p>
                          <w:p w:rsidR="00A81737" w:rsidRPr="00F44381" w:rsidRDefault="00A81737" w:rsidP="003F007F">
                            <w:pPr>
                              <w:spacing w:after="0" w:line="240" w:lineRule="auto"/>
                              <w:ind w:left="-288" w:right="-288"/>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1" style="position:absolute;left:0;text-align:left;margin-left:59.45pt;margin-top:11.1pt;width:165.9pt;height:26.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106930,3397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i3etgIAAHoFAAAOAAAAZHJzL2Uyb0RvYy54bWysVE1PGzEQvVfqf7B8L5uEECBig6JEVJVS&#10;QEDFeeL1JlZtj2s7ydJfz9i7CYH2VHUPK8+HxzNv3szVdWM020ofFNqS9096nEkrsFJ2VfIfTzdf&#10;LjgLEWwFGq0s+YsM/Hry+dPVzo3lANeoK+kZBbFhvHMlX8foxkURxFoaCCfopCVjjd5AJNGvisrD&#10;jqIbXQx6vVGxQ185j0KGQNp5a+STHL+upYh3dR1kZLrklFvMf5//y/QvJlcwXnlwayW6NOAfsjCg&#10;LD16CDWHCGzj1R+hjBIeA9bxRKApsK6VkLkGqqbf+1DN4xqczLUQOMEdYAr/L6y43d57pqqSjziz&#10;YKhFD7ixFZsrWKEFzWboLbXogaAEu9KS9TNqOxfGdPnR3ftUd3ALFD8DwVm8syQhdD5N7U3ypapZ&#10;k1vwcmiBbCITpBz0e6PLU+qUINvp6eX54Cz1qIDx/rbzIX6VaFg6lNynbAcp25Rh7gFsFyG2l/bO&#10;OUXUqrpRWmchEUzOtGdbIGqAENLGYb6uN+Y7Vq1+2KOvJQmpiUqterRXU16ZqilSzjIcP6It29FQ&#10;DM4pBhNA9K41RDoaR4AHu+IM9IrmRkSfn353+xC4fTM2/Q6Jd16pwjmEdeuUTW2+RkVqm1am5Bcp&#10;3VwG5attql/m2ehwemtSOsVm2WRGZOSTZonVC7HEYzs+wYkbRc8uIMR78DQvVB7tgHhHv1oj1Yzd&#10;ibM1+t9/0yd/ojFZOdvR/BEevzbgJWf6myWCX/aHwzSwWRienQ9I8MeW5bHFbswMqY992jZO5GPy&#10;j3p/rD2aZ1oV0/QqmcAKertFvhNmsd0LtGyEnE6zGw2pg7iwj06k4Am5BPhT8wzedQyMxN1b3M8q&#10;jD/Qr/VNNy1ONxFrlbn5hms3MjTgmUHdMkob5FjOXm8rc/IKAAD//wMAUEsDBBQABgAIAAAAIQDb&#10;15O/4AAAAAkBAAAPAAAAZHJzL2Rvd25yZXYueG1sTI9BTsMwEEX3SNzBGiQ2iNpNU1JCnKoCVXQH&#10;CT2AGw9x1HgcxW4bOD1mBcuvefr/TbGebM/OOPrOkYT5TABDapzuqJWw/9jer4D5oEir3hFK+EIP&#10;6/L6qlC5dheq8FyHlsUS8rmSYEIYcs59Y9AqP3MDUrx9utGqEOPYcj2qSyy3PU+EeOBWdRQXjBrw&#10;2WBzrE9WwuLtbm92afUiNsn3e7WtX48mXUh5ezNtnoAFnMIfDL/6UR3K6HRwJ9Ke9THPV48RlZAk&#10;CbAIpEuRATtIyJYZ8LLg/z8ofwAAAP//AwBQSwECLQAUAAYACAAAACEAtoM4kv4AAADhAQAAEwAA&#10;AAAAAAAAAAAAAAAAAAAAW0NvbnRlbnRfVHlwZXNdLnhtbFBLAQItABQABgAIAAAAIQA4/SH/1gAA&#10;AJQBAAALAAAAAAAAAAAAAAAAAC8BAABfcmVscy8ucmVsc1BLAQItABQABgAIAAAAIQCSui3etgIA&#10;AHoFAAAOAAAAAAAAAAAAAAAAAC4CAABkcnMvZTJvRG9jLnhtbFBLAQItABQABgAIAAAAIQDb15O/&#10;4AAAAAkBAAAPAAAAAAAAAAAAAAAAABAFAABkcnMvZG93bnJldi54bWxQSwUGAAAAAAQABADzAAAA&#10;HQYAAAAA&#10;" adj="-11796480,,5400" path="m56622,l2106930,r,l2106930,283103v,31271,-25351,56622,-56622,56622l,339725r,l,56622c,25351,25351,,56622,xe" fillcolor="#ffe599 [1303]" strokecolor="black [3213]" strokeweight="1pt">
                <v:stroke joinstyle="miter"/>
                <v:formulas/>
                <v:path arrowok="t" o:connecttype="custom" o:connectlocs="56622,0;2106930,0;2106930,0;2106930,283103;2050308,339725;0,339725;0,339725;0,56622;56622,0" o:connectangles="0,0,0,0,0,0,0,0,0" textboxrect="0,0,2106930,339725"/>
                <v:textbox>
                  <w:txbxContent>
                    <w:p w:rsidR="003F007F" w:rsidRPr="0005750C" w:rsidRDefault="003F007F" w:rsidP="003F007F">
                      <w:pPr>
                        <w:spacing w:after="0" w:line="240" w:lineRule="auto"/>
                        <w:ind w:right="-288"/>
                        <w:rPr>
                          <w:rFonts w:ascii="Candara" w:hAnsi="Candara"/>
                          <w:b/>
                          <w:sz w:val="24"/>
                          <w:szCs w:val="24"/>
                        </w:rPr>
                      </w:pPr>
                      <w:r w:rsidRPr="0005750C">
                        <w:rPr>
                          <w:rFonts w:ascii="Candara" w:hAnsi="Candara"/>
                          <w:b/>
                          <w:sz w:val="24"/>
                          <w:szCs w:val="24"/>
                        </w:rPr>
                        <w:t xml:space="preserve">HOTELS OFFERED OR SIMILAR </w:t>
                      </w:r>
                    </w:p>
                    <w:p w:rsidR="003F007F" w:rsidRPr="00F44381" w:rsidRDefault="003F007F" w:rsidP="003F007F">
                      <w:pPr>
                        <w:spacing w:after="0" w:line="240" w:lineRule="auto"/>
                        <w:ind w:left="-288" w:right="-288"/>
                        <w:rPr>
                          <w:b/>
                        </w:rPr>
                      </w:pPr>
                    </w:p>
                    <w:p w:rsidR="00A81737" w:rsidRPr="00F44381" w:rsidRDefault="00A81737" w:rsidP="003F007F">
                      <w:pPr>
                        <w:spacing w:after="0" w:line="240" w:lineRule="auto"/>
                        <w:ind w:left="-288" w:right="-288"/>
                        <w:rPr>
                          <w:b/>
                        </w:rPr>
                      </w:pPr>
                    </w:p>
                  </w:txbxContent>
                </v:textbox>
                <w10:wrap type="tight" anchorx="page"/>
              </v:shape>
            </w:pict>
          </mc:Fallback>
        </mc:AlternateContent>
      </w:r>
    </w:p>
    <w:p w:rsidR="003F007F" w:rsidRPr="0005750C" w:rsidRDefault="00FB3C24" w:rsidP="00FB3C24">
      <w:pPr>
        <w:tabs>
          <w:tab w:val="left" w:pos="5565"/>
        </w:tabs>
        <w:spacing w:after="0" w:line="240" w:lineRule="auto"/>
        <w:ind w:right="-288"/>
        <w:jc w:val="both"/>
        <w:rPr>
          <w:rFonts w:ascii="Candara" w:hAnsi="Candara" w:cs="Arial"/>
          <w:b/>
          <w:color w:val="000000"/>
          <w:sz w:val="20"/>
        </w:rPr>
      </w:pPr>
      <w:r w:rsidRPr="0005750C">
        <w:rPr>
          <w:rFonts w:ascii="Candara" w:hAnsi="Candara" w:cs="Arial"/>
          <w:b/>
          <w:color w:val="000000"/>
          <w:sz w:val="20"/>
        </w:rPr>
        <w:tab/>
      </w:r>
      <w:r w:rsidRPr="0005750C">
        <w:rPr>
          <w:rFonts w:ascii="Candara" w:hAnsi="Candara" w:cs="Arial"/>
          <w:b/>
          <w:color w:val="000000"/>
          <w:sz w:val="20"/>
        </w:rPr>
        <w:tab/>
      </w:r>
      <w:r w:rsidRPr="0005750C">
        <w:rPr>
          <w:rFonts w:ascii="Candara" w:hAnsi="Candara" w:cs="Arial"/>
          <w:b/>
          <w:color w:val="000000"/>
          <w:sz w:val="20"/>
        </w:rPr>
        <w:tab/>
      </w:r>
      <w:r w:rsidRPr="0005750C">
        <w:rPr>
          <w:rFonts w:ascii="Candara" w:hAnsi="Candara" w:cs="Arial"/>
          <w:b/>
          <w:color w:val="000000"/>
          <w:sz w:val="20"/>
        </w:rPr>
        <w:tab/>
      </w:r>
      <w:r w:rsidRPr="0005750C">
        <w:rPr>
          <w:rFonts w:ascii="Candara" w:hAnsi="Candara" w:cs="Arial"/>
          <w:b/>
          <w:color w:val="000000"/>
          <w:sz w:val="20"/>
        </w:rPr>
        <w:tab/>
      </w:r>
      <w:r w:rsidRPr="0005750C">
        <w:rPr>
          <w:rFonts w:ascii="Candara" w:hAnsi="Candara" w:cs="Arial"/>
          <w:b/>
          <w:color w:val="000000"/>
          <w:sz w:val="20"/>
        </w:rPr>
        <w:tab/>
      </w:r>
      <w:r w:rsidRPr="0005750C">
        <w:rPr>
          <w:rFonts w:ascii="Candara" w:hAnsi="Candara" w:cs="Arial"/>
          <w:b/>
          <w:color w:val="000000"/>
          <w:sz w:val="20"/>
        </w:rPr>
        <w:tab/>
      </w:r>
    </w:p>
    <w:p w:rsidR="003F007F" w:rsidRPr="0005750C" w:rsidRDefault="003F007F" w:rsidP="003F007F">
      <w:pPr>
        <w:spacing w:after="0" w:line="240" w:lineRule="auto"/>
        <w:ind w:right="-288"/>
        <w:jc w:val="both"/>
        <w:rPr>
          <w:rFonts w:ascii="Candara" w:hAnsi="Candara" w:cs="Arial"/>
          <w:b/>
          <w:color w:val="000000"/>
          <w:sz w:val="20"/>
        </w:rPr>
      </w:pPr>
    </w:p>
    <w:p w:rsidR="00AF30C6" w:rsidRPr="0005750C" w:rsidRDefault="00AF30C6" w:rsidP="003F007F">
      <w:pPr>
        <w:spacing w:after="0" w:line="240" w:lineRule="auto"/>
        <w:ind w:right="-288"/>
        <w:jc w:val="both"/>
        <w:rPr>
          <w:rFonts w:ascii="Candara" w:hAnsi="Candara" w:cs="Arial"/>
          <w:b/>
          <w:color w:val="000000"/>
          <w:sz w:val="20"/>
        </w:rPr>
      </w:pPr>
    </w:p>
    <w:p w:rsidR="00AF30C6" w:rsidRPr="0005750C" w:rsidRDefault="00AF30C6" w:rsidP="003F007F">
      <w:pPr>
        <w:spacing w:after="0" w:line="240" w:lineRule="auto"/>
        <w:ind w:right="-288"/>
        <w:jc w:val="both"/>
        <w:rPr>
          <w:rFonts w:ascii="Candara" w:hAnsi="Candara" w:cs="Arial"/>
          <w:b/>
          <w:color w:val="000000"/>
          <w:sz w:val="20"/>
        </w:rPr>
      </w:pPr>
    </w:p>
    <w:p w:rsidR="00A81737" w:rsidRPr="0005750C" w:rsidRDefault="00A81737" w:rsidP="003F007F">
      <w:pPr>
        <w:spacing w:after="0" w:line="240" w:lineRule="auto"/>
        <w:ind w:right="-288"/>
        <w:jc w:val="both"/>
        <w:rPr>
          <w:rFonts w:ascii="Candara" w:hAnsi="Candara" w:cs="Arial"/>
          <w:b/>
          <w:color w:val="000000"/>
          <w:sz w:val="20"/>
        </w:rPr>
      </w:pPr>
    </w:p>
    <w:p w:rsidR="003F007F" w:rsidRPr="0005750C" w:rsidRDefault="003F007F" w:rsidP="003F007F">
      <w:pPr>
        <w:spacing w:after="0" w:line="240" w:lineRule="auto"/>
        <w:ind w:left="-288" w:right="-288"/>
        <w:jc w:val="both"/>
        <w:rPr>
          <w:rFonts w:ascii="Candara" w:hAnsi="Candara" w:cs="Arial"/>
          <w:color w:val="000000"/>
          <w:sz w:val="20"/>
        </w:rPr>
      </w:pPr>
    </w:p>
    <w:tbl>
      <w:tblPr>
        <w:tblW w:w="12574" w:type="dxa"/>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hemeFill="accent4" w:themeFillTint="66"/>
        <w:tblLayout w:type="fixed"/>
        <w:tblLook w:val="04A0" w:firstRow="1" w:lastRow="0" w:firstColumn="1" w:lastColumn="0" w:noHBand="0" w:noVBand="1"/>
      </w:tblPr>
      <w:tblGrid>
        <w:gridCol w:w="1410"/>
        <w:gridCol w:w="1000"/>
        <w:gridCol w:w="2934"/>
        <w:gridCol w:w="2977"/>
        <w:gridCol w:w="2268"/>
        <w:gridCol w:w="1985"/>
      </w:tblGrid>
      <w:tr w:rsidR="003F007F" w:rsidRPr="001E1F04" w:rsidTr="001E1F04">
        <w:trPr>
          <w:trHeight w:val="598"/>
        </w:trPr>
        <w:tc>
          <w:tcPr>
            <w:tcW w:w="1410" w:type="dxa"/>
            <w:shd w:val="clear" w:color="auto" w:fill="FFE599" w:themeFill="accent4" w:themeFillTint="66"/>
            <w:vAlign w:val="center"/>
          </w:tcPr>
          <w:p w:rsidR="003F007F" w:rsidRPr="001E1F04" w:rsidRDefault="003F007F" w:rsidP="00D70375">
            <w:pPr>
              <w:spacing w:after="0" w:line="240" w:lineRule="auto"/>
              <w:ind w:right="-288"/>
              <w:jc w:val="both"/>
              <w:rPr>
                <w:rFonts w:ascii="Candara" w:hAnsi="Candara" w:cs="Arial"/>
                <w:b/>
                <w:color w:val="000000"/>
                <w:sz w:val="24"/>
                <w:szCs w:val="24"/>
              </w:rPr>
            </w:pPr>
            <w:r w:rsidRPr="001E1F04">
              <w:rPr>
                <w:rFonts w:ascii="Candara" w:hAnsi="Candara" w:cs="Arial"/>
                <w:b/>
                <w:color w:val="000000"/>
                <w:sz w:val="24"/>
                <w:szCs w:val="24"/>
              </w:rPr>
              <w:t>City</w:t>
            </w:r>
          </w:p>
        </w:tc>
        <w:tc>
          <w:tcPr>
            <w:tcW w:w="1000" w:type="dxa"/>
            <w:shd w:val="clear" w:color="auto" w:fill="FFE599" w:themeFill="accent4" w:themeFillTint="66"/>
            <w:vAlign w:val="center"/>
          </w:tcPr>
          <w:p w:rsidR="003F007F" w:rsidRPr="001E1F04" w:rsidRDefault="003F007F" w:rsidP="00D70375">
            <w:pPr>
              <w:spacing w:after="0" w:line="240" w:lineRule="auto"/>
              <w:ind w:right="-288"/>
              <w:jc w:val="both"/>
              <w:rPr>
                <w:rFonts w:ascii="Candara" w:hAnsi="Candara" w:cs="Arial"/>
                <w:b/>
                <w:color w:val="000000"/>
                <w:sz w:val="24"/>
                <w:szCs w:val="24"/>
              </w:rPr>
            </w:pPr>
            <w:r w:rsidRPr="001E1F04">
              <w:rPr>
                <w:rFonts w:ascii="Candara" w:hAnsi="Candara" w:cs="Arial"/>
                <w:b/>
                <w:color w:val="000000"/>
                <w:sz w:val="24"/>
                <w:szCs w:val="24"/>
              </w:rPr>
              <w:t>Nights</w:t>
            </w:r>
          </w:p>
        </w:tc>
        <w:tc>
          <w:tcPr>
            <w:tcW w:w="2934" w:type="dxa"/>
            <w:shd w:val="clear" w:color="auto" w:fill="FFE599" w:themeFill="accent4" w:themeFillTint="66"/>
            <w:vAlign w:val="center"/>
          </w:tcPr>
          <w:p w:rsidR="003F007F" w:rsidRPr="001E1F04" w:rsidRDefault="003F007F" w:rsidP="00D70375">
            <w:pPr>
              <w:spacing w:after="0" w:line="240" w:lineRule="auto"/>
              <w:ind w:right="-288"/>
              <w:jc w:val="center"/>
              <w:rPr>
                <w:rFonts w:ascii="Candara" w:hAnsi="Candara" w:cs="Arial"/>
                <w:b/>
                <w:color w:val="000000"/>
                <w:sz w:val="24"/>
                <w:szCs w:val="24"/>
              </w:rPr>
            </w:pPr>
            <w:r w:rsidRPr="001E1F04">
              <w:rPr>
                <w:rFonts w:ascii="Candara" w:hAnsi="Candara" w:cs="Arial"/>
                <w:b/>
                <w:color w:val="000000"/>
                <w:sz w:val="24"/>
                <w:szCs w:val="24"/>
              </w:rPr>
              <w:t>Category A</w:t>
            </w:r>
          </w:p>
        </w:tc>
        <w:tc>
          <w:tcPr>
            <w:tcW w:w="2977" w:type="dxa"/>
            <w:shd w:val="clear" w:color="auto" w:fill="FFE599" w:themeFill="accent4" w:themeFillTint="66"/>
            <w:vAlign w:val="center"/>
          </w:tcPr>
          <w:p w:rsidR="003F007F" w:rsidRPr="001E1F04" w:rsidRDefault="003F007F" w:rsidP="00D70375">
            <w:pPr>
              <w:spacing w:after="0" w:line="240" w:lineRule="auto"/>
              <w:ind w:right="-288"/>
              <w:jc w:val="center"/>
              <w:rPr>
                <w:rFonts w:ascii="Candara" w:hAnsi="Candara" w:cs="Arial"/>
                <w:b/>
                <w:color w:val="000000"/>
                <w:sz w:val="24"/>
                <w:szCs w:val="24"/>
              </w:rPr>
            </w:pPr>
            <w:r w:rsidRPr="001E1F04">
              <w:rPr>
                <w:rFonts w:ascii="Candara" w:hAnsi="Candara" w:cs="Arial"/>
                <w:b/>
                <w:color w:val="000000"/>
                <w:sz w:val="24"/>
                <w:szCs w:val="24"/>
              </w:rPr>
              <w:t>Category B</w:t>
            </w:r>
          </w:p>
        </w:tc>
        <w:tc>
          <w:tcPr>
            <w:tcW w:w="2268" w:type="dxa"/>
            <w:shd w:val="clear" w:color="auto" w:fill="FFE599" w:themeFill="accent4" w:themeFillTint="66"/>
            <w:vAlign w:val="center"/>
          </w:tcPr>
          <w:p w:rsidR="003F007F" w:rsidRPr="001E1F04" w:rsidRDefault="003F007F" w:rsidP="00D70375">
            <w:pPr>
              <w:spacing w:after="0" w:line="240" w:lineRule="auto"/>
              <w:ind w:right="-288"/>
              <w:jc w:val="center"/>
              <w:rPr>
                <w:rFonts w:ascii="Candara" w:hAnsi="Candara" w:cs="Arial"/>
                <w:b/>
                <w:color w:val="000000"/>
                <w:sz w:val="24"/>
                <w:szCs w:val="24"/>
              </w:rPr>
            </w:pPr>
            <w:r w:rsidRPr="001E1F04">
              <w:rPr>
                <w:rFonts w:ascii="Candara" w:hAnsi="Candara" w:cs="Arial"/>
                <w:b/>
                <w:color w:val="000000"/>
                <w:sz w:val="24"/>
                <w:szCs w:val="24"/>
              </w:rPr>
              <w:t>Category C</w:t>
            </w:r>
          </w:p>
        </w:tc>
        <w:tc>
          <w:tcPr>
            <w:tcW w:w="1985" w:type="dxa"/>
            <w:shd w:val="clear" w:color="auto" w:fill="FFE599" w:themeFill="accent4" w:themeFillTint="66"/>
            <w:vAlign w:val="center"/>
          </w:tcPr>
          <w:p w:rsidR="003F007F" w:rsidRPr="001E1F04" w:rsidRDefault="003F007F" w:rsidP="00D70375">
            <w:pPr>
              <w:spacing w:after="0" w:line="240" w:lineRule="auto"/>
              <w:ind w:right="-288"/>
              <w:jc w:val="center"/>
              <w:rPr>
                <w:rFonts w:ascii="Candara" w:hAnsi="Candara" w:cs="Arial"/>
                <w:b/>
                <w:color w:val="000000"/>
                <w:sz w:val="24"/>
                <w:szCs w:val="24"/>
              </w:rPr>
            </w:pPr>
            <w:r w:rsidRPr="001E1F04">
              <w:rPr>
                <w:rFonts w:ascii="Candara" w:hAnsi="Candara" w:cs="Arial"/>
                <w:b/>
                <w:color w:val="000000"/>
                <w:sz w:val="24"/>
                <w:szCs w:val="24"/>
              </w:rPr>
              <w:t>Meal Plan</w:t>
            </w:r>
          </w:p>
        </w:tc>
      </w:tr>
      <w:tr w:rsidR="00645EC1" w:rsidRPr="001E1F04" w:rsidTr="001E1F04">
        <w:trPr>
          <w:trHeight w:val="418"/>
        </w:trPr>
        <w:tc>
          <w:tcPr>
            <w:tcW w:w="1410" w:type="dxa"/>
            <w:shd w:val="clear" w:color="auto" w:fill="FFE599" w:themeFill="accent4" w:themeFillTint="66"/>
            <w:vAlign w:val="center"/>
          </w:tcPr>
          <w:p w:rsidR="00645EC1" w:rsidRPr="001E1F04" w:rsidRDefault="00136589" w:rsidP="00645EC1">
            <w:pPr>
              <w:spacing w:after="0" w:line="240" w:lineRule="auto"/>
              <w:ind w:right="-288"/>
              <w:rPr>
                <w:rFonts w:ascii="Candara" w:hAnsi="Candara"/>
                <w:sz w:val="24"/>
                <w:szCs w:val="24"/>
              </w:rPr>
            </w:pPr>
            <w:r w:rsidRPr="001E1F04">
              <w:rPr>
                <w:rFonts w:ascii="Candara" w:hAnsi="Candara"/>
                <w:sz w:val="24"/>
                <w:szCs w:val="24"/>
              </w:rPr>
              <w:t>Port Blair</w:t>
            </w:r>
          </w:p>
        </w:tc>
        <w:tc>
          <w:tcPr>
            <w:tcW w:w="1000" w:type="dxa"/>
            <w:shd w:val="clear" w:color="auto" w:fill="FFE599" w:themeFill="accent4" w:themeFillTint="66"/>
            <w:vAlign w:val="center"/>
          </w:tcPr>
          <w:p w:rsidR="00645EC1" w:rsidRPr="001E1F04" w:rsidRDefault="00136589" w:rsidP="00645EC1">
            <w:pPr>
              <w:spacing w:after="0" w:line="240" w:lineRule="auto"/>
              <w:ind w:right="-288"/>
              <w:rPr>
                <w:rFonts w:ascii="Candara" w:hAnsi="Candara"/>
                <w:sz w:val="24"/>
                <w:szCs w:val="24"/>
              </w:rPr>
            </w:pPr>
            <w:r w:rsidRPr="001E1F04">
              <w:rPr>
                <w:rFonts w:ascii="Candara" w:hAnsi="Candara"/>
                <w:sz w:val="24"/>
                <w:szCs w:val="24"/>
              </w:rPr>
              <w:t>3</w:t>
            </w:r>
          </w:p>
        </w:tc>
        <w:tc>
          <w:tcPr>
            <w:tcW w:w="2934" w:type="dxa"/>
            <w:shd w:val="clear" w:color="auto" w:fill="auto"/>
            <w:vAlign w:val="center"/>
          </w:tcPr>
          <w:p w:rsidR="00645EC1" w:rsidRPr="001E1F04" w:rsidRDefault="00DE35D6" w:rsidP="00645EC1">
            <w:pPr>
              <w:spacing w:after="0" w:line="240" w:lineRule="auto"/>
              <w:ind w:right="-288"/>
              <w:jc w:val="center"/>
              <w:rPr>
                <w:rFonts w:ascii="Candara" w:hAnsi="Candara" w:cs="Arial"/>
                <w:color w:val="000000"/>
                <w:sz w:val="24"/>
                <w:szCs w:val="24"/>
              </w:rPr>
            </w:pPr>
            <w:r w:rsidRPr="00DE35D6">
              <w:rPr>
                <w:rFonts w:ascii="Candara" w:hAnsi="Candara" w:cs="Arial"/>
                <w:color w:val="000000"/>
                <w:sz w:val="24"/>
                <w:szCs w:val="24"/>
              </w:rPr>
              <w:t xml:space="preserve">Hotel </w:t>
            </w:r>
            <w:proofErr w:type="spellStart"/>
            <w:r w:rsidRPr="00DE35D6">
              <w:rPr>
                <w:rFonts w:ascii="Candara" w:hAnsi="Candara" w:cs="Arial"/>
                <w:color w:val="000000"/>
                <w:sz w:val="24"/>
                <w:szCs w:val="24"/>
              </w:rPr>
              <w:t>Sinclairs</w:t>
            </w:r>
            <w:proofErr w:type="spellEnd"/>
            <w:r w:rsidRPr="00DE35D6">
              <w:rPr>
                <w:rFonts w:ascii="Candara" w:hAnsi="Candara" w:cs="Arial"/>
                <w:color w:val="000000"/>
                <w:sz w:val="24"/>
                <w:szCs w:val="24"/>
              </w:rPr>
              <w:t xml:space="preserve"> / Hotel Symphony </w:t>
            </w:r>
            <w:proofErr w:type="spellStart"/>
            <w:r w:rsidRPr="00DE35D6">
              <w:rPr>
                <w:rFonts w:ascii="Candara" w:hAnsi="Candara" w:cs="Arial"/>
                <w:color w:val="000000"/>
                <w:sz w:val="24"/>
                <w:szCs w:val="24"/>
              </w:rPr>
              <w:t>Samudra</w:t>
            </w:r>
            <w:proofErr w:type="spellEnd"/>
            <w:r w:rsidRPr="00DE35D6">
              <w:rPr>
                <w:rFonts w:ascii="Candara" w:hAnsi="Candara" w:cs="Arial"/>
                <w:color w:val="000000"/>
                <w:sz w:val="24"/>
                <w:szCs w:val="24"/>
              </w:rPr>
              <w:t xml:space="preserve"> or Similar</w:t>
            </w:r>
          </w:p>
        </w:tc>
        <w:tc>
          <w:tcPr>
            <w:tcW w:w="2977" w:type="dxa"/>
            <w:shd w:val="clear" w:color="auto" w:fill="auto"/>
            <w:vAlign w:val="center"/>
          </w:tcPr>
          <w:p w:rsidR="00645EC1" w:rsidRPr="001E1F04" w:rsidRDefault="00DE35D6" w:rsidP="00645EC1">
            <w:pPr>
              <w:spacing w:after="0"/>
              <w:ind w:right="-288"/>
              <w:jc w:val="center"/>
              <w:rPr>
                <w:rFonts w:ascii="Candara" w:hAnsi="Candara" w:cs="Arial"/>
                <w:color w:val="000000"/>
                <w:sz w:val="24"/>
                <w:szCs w:val="24"/>
              </w:rPr>
            </w:pPr>
            <w:r w:rsidRPr="00DE35D6">
              <w:rPr>
                <w:rFonts w:ascii="Candara" w:hAnsi="Candara" w:cs="Arial"/>
                <w:color w:val="000000"/>
                <w:sz w:val="24"/>
                <w:szCs w:val="24"/>
              </w:rPr>
              <w:t>Hotel Lemon Tree / Hotel Blue Waves / Hotel Sentinel  or Similar</w:t>
            </w:r>
          </w:p>
        </w:tc>
        <w:tc>
          <w:tcPr>
            <w:tcW w:w="2268" w:type="dxa"/>
            <w:shd w:val="clear" w:color="auto" w:fill="auto"/>
            <w:vAlign w:val="center"/>
          </w:tcPr>
          <w:p w:rsidR="00645EC1" w:rsidRPr="001E1F04" w:rsidRDefault="00DE35D6" w:rsidP="001E1F04">
            <w:pPr>
              <w:spacing w:after="0"/>
              <w:ind w:right="-288"/>
              <w:jc w:val="center"/>
              <w:rPr>
                <w:rFonts w:ascii="Candara" w:hAnsi="Candara" w:cs="Arial"/>
                <w:color w:val="000000"/>
                <w:sz w:val="24"/>
                <w:szCs w:val="24"/>
              </w:rPr>
            </w:pPr>
            <w:r w:rsidRPr="00DE35D6">
              <w:rPr>
                <w:rFonts w:ascii="Candara" w:hAnsi="Candara" w:cs="Arial"/>
                <w:color w:val="000000"/>
                <w:sz w:val="24"/>
                <w:szCs w:val="24"/>
              </w:rPr>
              <w:t>Hotel Luxor / Hotel Star Paradise / Hotel Blu Horizon or Similar</w:t>
            </w:r>
          </w:p>
        </w:tc>
        <w:tc>
          <w:tcPr>
            <w:tcW w:w="1985" w:type="dxa"/>
            <w:shd w:val="clear" w:color="auto" w:fill="auto"/>
            <w:vAlign w:val="center"/>
          </w:tcPr>
          <w:p w:rsidR="00645EC1" w:rsidRPr="001E1F04" w:rsidRDefault="00DE35D6" w:rsidP="00645EC1">
            <w:pPr>
              <w:spacing w:after="0" w:line="240" w:lineRule="auto"/>
              <w:ind w:right="-288"/>
              <w:jc w:val="center"/>
              <w:rPr>
                <w:rFonts w:ascii="Candara" w:hAnsi="Candara" w:cs="Arial"/>
                <w:color w:val="000000"/>
                <w:sz w:val="24"/>
                <w:szCs w:val="24"/>
              </w:rPr>
            </w:pPr>
            <w:r>
              <w:rPr>
                <w:rFonts w:ascii="Candara" w:hAnsi="Candara" w:cs="Arial"/>
                <w:color w:val="000000"/>
                <w:sz w:val="24"/>
                <w:szCs w:val="24"/>
              </w:rPr>
              <w:t>Breakfast</w:t>
            </w:r>
          </w:p>
        </w:tc>
      </w:tr>
      <w:tr w:rsidR="00645EC1" w:rsidRPr="001E1F04" w:rsidTr="001E1F04">
        <w:trPr>
          <w:trHeight w:val="418"/>
        </w:trPr>
        <w:tc>
          <w:tcPr>
            <w:tcW w:w="1410" w:type="dxa"/>
            <w:shd w:val="clear" w:color="auto" w:fill="FFE599" w:themeFill="accent4" w:themeFillTint="66"/>
            <w:vAlign w:val="center"/>
          </w:tcPr>
          <w:p w:rsidR="00645EC1" w:rsidRPr="001E1F04" w:rsidRDefault="00136589" w:rsidP="00645EC1">
            <w:pPr>
              <w:spacing w:after="0" w:line="240" w:lineRule="auto"/>
              <w:ind w:right="-288"/>
              <w:rPr>
                <w:rFonts w:ascii="Candara" w:hAnsi="Candara"/>
                <w:sz w:val="24"/>
                <w:szCs w:val="24"/>
              </w:rPr>
            </w:pPr>
            <w:r w:rsidRPr="001E1F04">
              <w:rPr>
                <w:rFonts w:ascii="Candara" w:hAnsi="Candara"/>
                <w:sz w:val="24"/>
                <w:szCs w:val="24"/>
              </w:rPr>
              <w:t>Havelock</w:t>
            </w:r>
          </w:p>
        </w:tc>
        <w:tc>
          <w:tcPr>
            <w:tcW w:w="1000" w:type="dxa"/>
            <w:shd w:val="clear" w:color="auto" w:fill="FFE599" w:themeFill="accent4" w:themeFillTint="66"/>
            <w:vAlign w:val="center"/>
          </w:tcPr>
          <w:p w:rsidR="00645EC1" w:rsidRPr="001E1F04" w:rsidRDefault="00136589" w:rsidP="00645EC1">
            <w:pPr>
              <w:spacing w:after="0" w:line="240" w:lineRule="auto"/>
              <w:ind w:right="-288"/>
              <w:rPr>
                <w:rFonts w:ascii="Candara" w:hAnsi="Candara"/>
                <w:sz w:val="24"/>
                <w:szCs w:val="24"/>
              </w:rPr>
            </w:pPr>
            <w:r w:rsidRPr="001E1F04">
              <w:rPr>
                <w:rFonts w:ascii="Candara" w:hAnsi="Candara"/>
                <w:sz w:val="24"/>
                <w:szCs w:val="24"/>
              </w:rPr>
              <w:t>2</w:t>
            </w:r>
          </w:p>
        </w:tc>
        <w:tc>
          <w:tcPr>
            <w:tcW w:w="2934" w:type="dxa"/>
            <w:shd w:val="clear" w:color="auto" w:fill="auto"/>
            <w:vAlign w:val="center"/>
          </w:tcPr>
          <w:p w:rsidR="00645EC1" w:rsidRPr="001E1F04" w:rsidRDefault="00DE35D6" w:rsidP="00645EC1">
            <w:pPr>
              <w:spacing w:after="0" w:line="240" w:lineRule="auto"/>
              <w:ind w:right="-288"/>
              <w:jc w:val="center"/>
              <w:rPr>
                <w:rFonts w:ascii="Candara" w:hAnsi="Candara" w:cs="Arial"/>
                <w:color w:val="000000"/>
                <w:sz w:val="24"/>
                <w:szCs w:val="24"/>
              </w:rPr>
            </w:pPr>
            <w:r w:rsidRPr="00DE35D6">
              <w:rPr>
                <w:rFonts w:ascii="Candara" w:hAnsi="Candara" w:cs="Arial"/>
                <w:color w:val="000000"/>
                <w:sz w:val="24"/>
                <w:szCs w:val="24"/>
              </w:rPr>
              <w:t xml:space="preserve">Hotel </w:t>
            </w:r>
            <w:proofErr w:type="spellStart"/>
            <w:r w:rsidRPr="00DE35D6">
              <w:rPr>
                <w:rFonts w:ascii="Candara" w:hAnsi="Candara" w:cs="Arial"/>
                <w:color w:val="000000"/>
                <w:sz w:val="24"/>
                <w:szCs w:val="24"/>
              </w:rPr>
              <w:t>Silversand</w:t>
            </w:r>
            <w:proofErr w:type="spellEnd"/>
            <w:r w:rsidRPr="00DE35D6">
              <w:rPr>
                <w:rFonts w:ascii="Candara" w:hAnsi="Candara" w:cs="Arial"/>
                <w:color w:val="000000"/>
                <w:sz w:val="24"/>
                <w:szCs w:val="24"/>
              </w:rPr>
              <w:t xml:space="preserve"> Beach Resort or Similar</w:t>
            </w:r>
          </w:p>
        </w:tc>
        <w:tc>
          <w:tcPr>
            <w:tcW w:w="2977" w:type="dxa"/>
            <w:shd w:val="clear" w:color="auto" w:fill="auto"/>
            <w:vAlign w:val="center"/>
          </w:tcPr>
          <w:p w:rsidR="00645EC1" w:rsidRPr="001E1F04" w:rsidRDefault="00DE35D6" w:rsidP="00645EC1">
            <w:pPr>
              <w:spacing w:after="0"/>
              <w:ind w:right="-288"/>
              <w:jc w:val="center"/>
              <w:rPr>
                <w:rFonts w:ascii="Candara" w:hAnsi="Candara" w:cs="Arial"/>
                <w:color w:val="000000"/>
                <w:sz w:val="24"/>
                <w:szCs w:val="24"/>
              </w:rPr>
            </w:pPr>
            <w:r w:rsidRPr="00DE35D6">
              <w:rPr>
                <w:rFonts w:ascii="Candara" w:hAnsi="Candara" w:cs="Arial"/>
                <w:color w:val="000000"/>
                <w:sz w:val="24"/>
                <w:szCs w:val="24"/>
              </w:rPr>
              <w:t xml:space="preserve">Hotel </w:t>
            </w:r>
            <w:proofErr w:type="spellStart"/>
            <w:r w:rsidRPr="00DE35D6">
              <w:rPr>
                <w:rFonts w:ascii="Candara" w:hAnsi="Candara" w:cs="Arial"/>
                <w:color w:val="000000"/>
                <w:sz w:val="24"/>
                <w:szCs w:val="24"/>
              </w:rPr>
              <w:t>Sandyy</w:t>
            </w:r>
            <w:proofErr w:type="spellEnd"/>
            <w:r w:rsidRPr="00DE35D6">
              <w:rPr>
                <w:rFonts w:ascii="Candara" w:hAnsi="Candara" w:cs="Arial"/>
                <w:color w:val="000000"/>
                <w:sz w:val="24"/>
                <w:szCs w:val="24"/>
              </w:rPr>
              <w:t xml:space="preserve"> </w:t>
            </w:r>
            <w:proofErr w:type="spellStart"/>
            <w:r w:rsidRPr="00DE35D6">
              <w:rPr>
                <w:rFonts w:ascii="Candara" w:hAnsi="Candara" w:cs="Arial"/>
                <w:color w:val="000000"/>
                <w:sz w:val="24"/>
                <w:szCs w:val="24"/>
              </w:rPr>
              <w:t>Wavess</w:t>
            </w:r>
            <w:proofErr w:type="spellEnd"/>
            <w:r w:rsidRPr="00DE35D6">
              <w:rPr>
                <w:rFonts w:ascii="Candara" w:hAnsi="Candara" w:cs="Arial"/>
                <w:color w:val="000000"/>
                <w:sz w:val="24"/>
                <w:szCs w:val="24"/>
              </w:rPr>
              <w:t xml:space="preserve"> / Hotel </w:t>
            </w:r>
            <w:proofErr w:type="spellStart"/>
            <w:r w:rsidRPr="00DE35D6">
              <w:rPr>
                <w:rFonts w:ascii="Candara" w:hAnsi="Candara" w:cs="Arial"/>
                <w:color w:val="000000"/>
                <w:sz w:val="24"/>
                <w:szCs w:val="24"/>
              </w:rPr>
              <w:t>Silversand</w:t>
            </w:r>
            <w:proofErr w:type="spellEnd"/>
            <w:r w:rsidRPr="00DE35D6">
              <w:rPr>
                <w:rFonts w:ascii="Candara" w:hAnsi="Candara" w:cs="Arial"/>
                <w:color w:val="000000"/>
                <w:sz w:val="24"/>
                <w:szCs w:val="24"/>
              </w:rPr>
              <w:t xml:space="preserve"> Beach Resort or Similar</w:t>
            </w:r>
          </w:p>
        </w:tc>
        <w:tc>
          <w:tcPr>
            <w:tcW w:w="2268" w:type="dxa"/>
            <w:shd w:val="clear" w:color="auto" w:fill="auto"/>
            <w:vAlign w:val="center"/>
          </w:tcPr>
          <w:p w:rsidR="00645EC1" w:rsidRPr="001E1F04" w:rsidRDefault="00DE35D6" w:rsidP="00645EC1">
            <w:pPr>
              <w:spacing w:after="0"/>
              <w:ind w:right="-288"/>
              <w:jc w:val="center"/>
              <w:rPr>
                <w:rFonts w:ascii="Candara" w:hAnsi="Candara" w:cs="Arial"/>
                <w:color w:val="000000"/>
                <w:sz w:val="24"/>
                <w:szCs w:val="24"/>
              </w:rPr>
            </w:pPr>
            <w:r w:rsidRPr="00DE35D6">
              <w:rPr>
                <w:rFonts w:ascii="Candara" w:hAnsi="Candara" w:cs="Arial"/>
                <w:color w:val="000000"/>
                <w:sz w:val="24"/>
                <w:szCs w:val="24"/>
              </w:rPr>
              <w:t xml:space="preserve">Hotel TSG Blue / Hotel </w:t>
            </w:r>
            <w:proofErr w:type="spellStart"/>
            <w:r w:rsidRPr="00DE35D6">
              <w:rPr>
                <w:rFonts w:ascii="Candara" w:hAnsi="Candara" w:cs="Arial"/>
                <w:color w:val="000000"/>
                <w:sz w:val="24"/>
                <w:szCs w:val="24"/>
              </w:rPr>
              <w:t>Aquays</w:t>
            </w:r>
            <w:proofErr w:type="spellEnd"/>
            <w:r w:rsidRPr="00DE35D6">
              <w:rPr>
                <w:rFonts w:ascii="Candara" w:hAnsi="Candara" w:cs="Arial"/>
                <w:color w:val="000000"/>
                <w:sz w:val="24"/>
                <w:szCs w:val="24"/>
              </w:rPr>
              <w:t>- Havelock Plaza or Similar</w:t>
            </w:r>
          </w:p>
        </w:tc>
        <w:tc>
          <w:tcPr>
            <w:tcW w:w="1985" w:type="dxa"/>
            <w:shd w:val="clear" w:color="auto" w:fill="auto"/>
            <w:vAlign w:val="center"/>
          </w:tcPr>
          <w:p w:rsidR="00645EC1" w:rsidRPr="001E1F04" w:rsidRDefault="00DE35D6" w:rsidP="00645EC1">
            <w:pPr>
              <w:spacing w:after="0" w:line="240" w:lineRule="auto"/>
              <w:ind w:right="-288"/>
              <w:rPr>
                <w:rFonts w:ascii="Candara" w:hAnsi="Candara" w:cs="Arial"/>
                <w:color w:val="000000"/>
                <w:sz w:val="24"/>
                <w:szCs w:val="24"/>
              </w:rPr>
            </w:pPr>
            <w:r>
              <w:rPr>
                <w:rFonts w:ascii="Candara" w:hAnsi="Candara" w:cs="Arial"/>
                <w:color w:val="000000"/>
                <w:sz w:val="24"/>
                <w:szCs w:val="24"/>
              </w:rPr>
              <w:t>Breakfast</w:t>
            </w:r>
          </w:p>
        </w:tc>
      </w:tr>
    </w:tbl>
    <w:p w:rsidR="003F007F" w:rsidRPr="0005750C" w:rsidRDefault="00645EC1" w:rsidP="00645EC1">
      <w:pPr>
        <w:tabs>
          <w:tab w:val="left" w:pos="8910"/>
        </w:tabs>
        <w:spacing w:after="0" w:line="240" w:lineRule="auto"/>
        <w:ind w:right="-288"/>
        <w:jc w:val="both"/>
        <w:rPr>
          <w:rFonts w:ascii="Candara" w:hAnsi="Candara" w:cs="Arial"/>
          <w:color w:val="000000"/>
          <w:sz w:val="20"/>
        </w:rPr>
      </w:pPr>
      <w:r w:rsidRPr="0005750C">
        <w:rPr>
          <w:rFonts w:ascii="Candara" w:hAnsi="Candara" w:cs="Arial"/>
          <w:color w:val="000000"/>
          <w:sz w:val="20"/>
        </w:rPr>
        <w:tab/>
      </w:r>
    </w:p>
    <w:p w:rsidR="003F007F" w:rsidRPr="0005750C" w:rsidRDefault="003F007F" w:rsidP="003F007F">
      <w:pPr>
        <w:spacing w:after="0" w:line="240" w:lineRule="auto"/>
        <w:ind w:right="-288"/>
        <w:jc w:val="both"/>
        <w:rPr>
          <w:rFonts w:ascii="Candara" w:hAnsi="Candara" w:cs="Arial"/>
          <w:color w:val="000000"/>
          <w:sz w:val="20"/>
        </w:rPr>
      </w:pPr>
    </w:p>
    <w:p w:rsidR="00AF30C6" w:rsidRPr="0005750C" w:rsidRDefault="00AF30C6" w:rsidP="003F007F">
      <w:pPr>
        <w:spacing w:after="0" w:line="240" w:lineRule="auto"/>
        <w:ind w:right="-288"/>
        <w:jc w:val="both"/>
        <w:rPr>
          <w:rFonts w:ascii="Candara" w:hAnsi="Candara" w:cs="Arial"/>
          <w:color w:val="000000"/>
          <w:sz w:val="20"/>
        </w:rPr>
      </w:pPr>
    </w:p>
    <w:tbl>
      <w:tblPr>
        <w:tblW w:w="1204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hemeFill="accent4" w:themeFillTint="66"/>
        <w:tblLook w:val="04A0" w:firstRow="1" w:lastRow="0" w:firstColumn="1" w:lastColumn="0" w:noHBand="0" w:noVBand="1"/>
      </w:tblPr>
      <w:tblGrid>
        <w:gridCol w:w="5207"/>
        <w:gridCol w:w="2081"/>
        <w:gridCol w:w="2569"/>
        <w:gridCol w:w="2191"/>
      </w:tblGrid>
      <w:tr w:rsidR="003F007F" w:rsidRPr="001E1F04" w:rsidTr="00A144D6">
        <w:trPr>
          <w:trHeight w:val="490"/>
        </w:trPr>
        <w:tc>
          <w:tcPr>
            <w:tcW w:w="5207" w:type="dxa"/>
            <w:shd w:val="clear" w:color="auto" w:fill="FFE599" w:themeFill="accent4" w:themeFillTint="66"/>
            <w:vAlign w:val="center"/>
          </w:tcPr>
          <w:p w:rsidR="003F007F" w:rsidRPr="001E1F04" w:rsidRDefault="003F007F" w:rsidP="00A023E9">
            <w:pPr>
              <w:spacing w:after="0" w:line="240" w:lineRule="auto"/>
              <w:ind w:right="-288"/>
              <w:rPr>
                <w:rFonts w:ascii="Candara" w:hAnsi="Candara" w:cs="Arial"/>
                <w:b/>
                <w:color w:val="000000"/>
                <w:sz w:val="24"/>
                <w:szCs w:val="24"/>
              </w:rPr>
            </w:pPr>
            <w:r w:rsidRPr="001E1F04">
              <w:rPr>
                <w:rFonts w:ascii="Candara" w:hAnsi="Candara" w:cs="Arial"/>
                <w:b/>
                <w:color w:val="000000"/>
                <w:sz w:val="24"/>
                <w:szCs w:val="24"/>
              </w:rPr>
              <w:t xml:space="preserve">PACKAGE COST IN </w:t>
            </w:r>
            <w:r w:rsidR="00A023E9">
              <w:rPr>
                <w:rFonts w:ascii="Candara" w:hAnsi="Candara" w:cs="Arial"/>
                <w:b/>
                <w:color w:val="000000"/>
                <w:sz w:val="24"/>
                <w:szCs w:val="24"/>
              </w:rPr>
              <w:t>CAD</w:t>
            </w:r>
          </w:p>
        </w:tc>
        <w:tc>
          <w:tcPr>
            <w:tcW w:w="2081" w:type="dxa"/>
            <w:shd w:val="clear" w:color="auto" w:fill="FFE599" w:themeFill="accent4" w:themeFillTint="66"/>
            <w:vAlign w:val="center"/>
          </w:tcPr>
          <w:p w:rsidR="003F007F" w:rsidRPr="001E1F04" w:rsidRDefault="003F007F" w:rsidP="00D70375">
            <w:pPr>
              <w:spacing w:after="0" w:line="240" w:lineRule="auto"/>
              <w:ind w:right="-288"/>
              <w:jc w:val="center"/>
              <w:rPr>
                <w:rFonts w:ascii="Candara" w:hAnsi="Candara" w:cs="Arial"/>
                <w:b/>
                <w:color w:val="000000"/>
                <w:sz w:val="24"/>
                <w:szCs w:val="24"/>
              </w:rPr>
            </w:pPr>
            <w:r w:rsidRPr="001E1F04">
              <w:rPr>
                <w:rFonts w:ascii="Candara" w:hAnsi="Candara" w:cs="Arial"/>
                <w:b/>
                <w:color w:val="000000"/>
                <w:sz w:val="24"/>
                <w:szCs w:val="24"/>
              </w:rPr>
              <w:t>Category A</w:t>
            </w:r>
          </w:p>
        </w:tc>
        <w:tc>
          <w:tcPr>
            <w:tcW w:w="2569" w:type="dxa"/>
            <w:shd w:val="clear" w:color="auto" w:fill="FFE599" w:themeFill="accent4" w:themeFillTint="66"/>
            <w:vAlign w:val="center"/>
          </w:tcPr>
          <w:p w:rsidR="003F007F" w:rsidRPr="001E1F04" w:rsidRDefault="003F007F" w:rsidP="00D70375">
            <w:pPr>
              <w:spacing w:after="0" w:line="240" w:lineRule="auto"/>
              <w:ind w:right="-288"/>
              <w:jc w:val="center"/>
              <w:rPr>
                <w:rFonts w:ascii="Candara" w:hAnsi="Candara" w:cs="Arial"/>
                <w:b/>
                <w:color w:val="000000"/>
                <w:sz w:val="24"/>
                <w:szCs w:val="24"/>
              </w:rPr>
            </w:pPr>
            <w:r w:rsidRPr="001E1F04">
              <w:rPr>
                <w:rFonts w:ascii="Candara" w:hAnsi="Candara" w:cs="Arial"/>
                <w:b/>
                <w:color w:val="000000"/>
                <w:sz w:val="24"/>
                <w:szCs w:val="24"/>
              </w:rPr>
              <w:t>Category B</w:t>
            </w:r>
          </w:p>
        </w:tc>
        <w:tc>
          <w:tcPr>
            <w:tcW w:w="2191" w:type="dxa"/>
            <w:shd w:val="clear" w:color="auto" w:fill="FFE599" w:themeFill="accent4" w:themeFillTint="66"/>
            <w:vAlign w:val="center"/>
          </w:tcPr>
          <w:p w:rsidR="003F007F" w:rsidRPr="001E1F04" w:rsidRDefault="003F007F" w:rsidP="00D70375">
            <w:pPr>
              <w:spacing w:after="0" w:line="240" w:lineRule="auto"/>
              <w:ind w:right="-288"/>
              <w:jc w:val="center"/>
              <w:rPr>
                <w:rFonts w:ascii="Candara" w:hAnsi="Candara" w:cs="Arial"/>
                <w:b/>
                <w:color w:val="000000"/>
                <w:sz w:val="24"/>
                <w:szCs w:val="24"/>
              </w:rPr>
            </w:pPr>
            <w:r w:rsidRPr="001E1F04">
              <w:rPr>
                <w:rFonts w:ascii="Candara" w:hAnsi="Candara" w:cs="Arial"/>
                <w:b/>
                <w:color w:val="000000"/>
                <w:sz w:val="24"/>
                <w:szCs w:val="24"/>
              </w:rPr>
              <w:t>Category C</w:t>
            </w:r>
          </w:p>
        </w:tc>
      </w:tr>
      <w:tr w:rsidR="003F007F" w:rsidRPr="001E1F04" w:rsidTr="00A144D6">
        <w:trPr>
          <w:trHeight w:val="482"/>
        </w:trPr>
        <w:tc>
          <w:tcPr>
            <w:tcW w:w="5207" w:type="dxa"/>
            <w:shd w:val="clear" w:color="auto" w:fill="FFE599" w:themeFill="accent4" w:themeFillTint="66"/>
            <w:vAlign w:val="center"/>
          </w:tcPr>
          <w:p w:rsidR="003F007F" w:rsidRPr="001E1F04" w:rsidRDefault="003F007F" w:rsidP="00D70375">
            <w:pPr>
              <w:spacing w:after="0" w:line="240" w:lineRule="auto"/>
              <w:ind w:right="-288"/>
              <w:rPr>
                <w:rFonts w:ascii="Candara" w:hAnsi="Candara" w:cs="Arial"/>
                <w:color w:val="000000"/>
                <w:sz w:val="24"/>
                <w:szCs w:val="24"/>
              </w:rPr>
            </w:pPr>
            <w:r w:rsidRPr="001E1F04">
              <w:rPr>
                <w:rFonts w:ascii="Candara" w:hAnsi="Candara" w:cs="Arial"/>
                <w:color w:val="000000"/>
                <w:sz w:val="24"/>
                <w:szCs w:val="24"/>
              </w:rPr>
              <w:t xml:space="preserve">Cost Per Person when 2 </w:t>
            </w:r>
            <w:proofErr w:type="spellStart"/>
            <w:r w:rsidRPr="001E1F04">
              <w:rPr>
                <w:rFonts w:ascii="Candara" w:hAnsi="Candara" w:cs="Arial"/>
                <w:color w:val="000000"/>
                <w:sz w:val="24"/>
                <w:szCs w:val="24"/>
              </w:rPr>
              <w:t>Pax</w:t>
            </w:r>
            <w:proofErr w:type="spellEnd"/>
            <w:r w:rsidRPr="001E1F04">
              <w:rPr>
                <w:rFonts w:ascii="Candara" w:hAnsi="Candara" w:cs="Arial"/>
                <w:color w:val="000000"/>
                <w:sz w:val="24"/>
                <w:szCs w:val="24"/>
              </w:rPr>
              <w:t xml:space="preserve"> Travelling</w:t>
            </w:r>
          </w:p>
        </w:tc>
        <w:tc>
          <w:tcPr>
            <w:tcW w:w="2081" w:type="dxa"/>
            <w:shd w:val="clear" w:color="auto" w:fill="auto"/>
            <w:vAlign w:val="center"/>
          </w:tcPr>
          <w:p w:rsidR="003F007F" w:rsidRPr="001E1F04" w:rsidRDefault="00A023E9" w:rsidP="00D70375">
            <w:pPr>
              <w:spacing w:after="0" w:line="240" w:lineRule="auto"/>
              <w:jc w:val="center"/>
              <w:rPr>
                <w:rFonts w:ascii="Candara" w:hAnsi="Candara" w:cs="Arial"/>
                <w:kern w:val="0"/>
                <w:sz w:val="24"/>
                <w:szCs w:val="24"/>
                <w:lang w:eastAsia="en-IN"/>
              </w:rPr>
            </w:pPr>
            <w:r>
              <w:rPr>
                <w:rFonts w:ascii="Candara" w:hAnsi="Candara" w:cs="Arial"/>
                <w:kern w:val="0"/>
                <w:sz w:val="24"/>
                <w:szCs w:val="24"/>
                <w:lang w:eastAsia="en-IN"/>
              </w:rPr>
              <w:t>CAD 800</w:t>
            </w:r>
          </w:p>
        </w:tc>
        <w:tc>
          <w:tcPr>
            <w:tcW w:w="2569" w:type="dxa"/>
            <w:shd w:val="clear" w:color="auto" w:fill="auto"/>
            <w:vAlign w:val="center"/>
          </w:tcPr>
          <w:p w:rsidR="003F007F" w:rsidRPr="001E1F04" w:rsidRDefault="00A023E9" w:rsidP="00D70375">
            <w:pPr>
              <w:jc w:val="center"/>
              <w:rPr>
                <w:rFonts w:ascii="Candara" w:hAnsi="Candara" w:cs="Arial"/>
                <w:sz w:val="24"/>
                <w:szCs w:val="24"/>
              </w:rPr>
            </w:pPr>
            <w:r>
              <w:rPr>
                <w:rFonts w:ascii="Candara" w:hAnsi="Candara" w:cs="Arial"/>
                <w:sz w:val="24"/>
                <w:szCs w:val="24"/>
              </w:rPr>
              <w:t>CAD 650</w:t>
            </w:r>
          </w:p>
        </w:tc>
        <w:tc>
          <w:tcPr>
            <w:tcW w:w="2191" w:type="dxa"/>
            <w:shd w:val="clear" w:color="auto" w:fill="auto"/>
            <w:vAlign w:val="center"/>
          </w:tcPr>
          <w:p w:rsidR="003F007F" w:rsidRPr="001E1F04" w:rsidRDefault="00A023E9" w:rsidP="00D70375">
            <w:pPr>
              <w:jc w:val="center"/>
              <w:rPr>
                <w:rFonts w:ascii="Candara" w:hAnsi="Candara" w:cs="Arial"/>
                <w:sz w:val="24"/>
                <w:szCs w:val="24"/>
              </w:rPr>
            </w:pPr>
            <w:r>
              <w:rPr>
                <w:rFonts w:ascii="Candara" w:hAnsi="Candara" w:cs="Arial"/>
                <w:sz w:val="24"/>
                <w:szCs w:val="24"/>
              </w:rPr>
              <w:t>CAD 500</w:t>
            </w:r>
          </w:p>
        </w:tc>
      </w:tr>
    </w:tbl>
    <w:p w:rsidR="00345CE7" w:rsidRPr="0005750C" w:rsidRDefault="00345CE7" w:rsidP="00CF4783">
      <w:pPr>
        <w:spacing w:after="0" w:line="240" w:lineRule="auto"/>
        <w:ind w:right="-288"/>
        <w:jc w:val="center"/>
        <w:rPr>
          <w:rFonts w:ascii="Candara" w:hAnsi="Candara" w:cs="Arial"/>
          <w:b/>
          <w:sz w:val="20"/>
        </w:rPr>
      </w:pPr>
    </w:p>
    <w:p w:rsidR="00AF30C6" w:rsidRDefault="00AF30C6" w:rsidP="00CF4783">
      <w:pPr>
        <w:spacing w:after="0" w:line="240" w:lineRule="auto"/>
        <w:ind w:right="-288"/>
        <w:jc w:val="center"/>
        <w:rPr>
          <w:rFonts w:ascii="Candara" w:hAnsi="Candara" w:cs="Arial"/>
          <w:b/>
          <w:sz w:val="20"/>
        </w:rPr>
      </w:pPr>
    </w:p>
    <w:p w:rsidR="00AF30C6" w:rsidRPr="0005750C" w:rsidRDefault="00AF30C6" w:rsidP="00CF4783">
      <w:pPr>
        <w:spacing w:after="0" w:line="240" w:lineRule="auto"/>
        <w:ind w:right="-288"/>
        <w:jc w:val="center"/>
        <w:rPr>
          <w:rFonts w:ascii="Candara" w:hAnsi="Candara" w:cs="Arial"/>
          <w:b/>
          <w:sz w:val="20"/>
        </w:rPr>
      </w:pPr>
    </w:p>
    <w:p w:rsidR="0040764D" w:rsidRPr="0005750C" w:rsidRDefault="00334CAF" w:rsidP="00CF4783">
      <w:pPr>
        <w:spacing w:after="0" w:line="240" w:lineRule="auto"/>
        <w:ind w:right="-288"/>
        <w:jc w:val="center"/>
        <w:rPr>
          <w:rFonts w:ascii="Candara" w:hAnsi="Candara" w:cs="Arial"/>
          <w:b/>
          <w:sz w:val="20"/>
        </w:rPr>
      </w:pPr>
      <w:r w:rsidRPr="0005750C">
        <w:rPr>
          <w:rFonts w:ascii="Candara" w:hAnsi="Candara" w:cs="Arial"/>
          <w:b/>
          <w:noProof/>
          <w:color w:val="FFFFFF"/>
          <w:sz w:val="20"/>
          <w:lang w:val="en-IN" w:eastAsia="en-IN"/>
        </w:rPr>
        <mc:AlternateContent>
          <mc:Choice Requires="wps">
            <w:drawing>
              <wp:anchor distT="0" distB="0" distL="114300" distR="114300" simplePos="0" relativeHeight="251660288" behindDoc="1" locked="0" layoutInCell="1" allowOverlap="1">
                <wp:simplePos x="0" y="0"/>
                <wp:positionH relativeFrom="page">
                  <wp:posOffset>4843780</wp:posOffset>
                </wp:positionH>
                <wp:positionV relativeFrom="paragraph">
                  <wp:posOffset>158115</wp:posOffset>
                </wp:positionV>
                <wp:extent cx="2197100" cy="304800"/>
                <wp:effectExtent l="0" t="0" r="12700" b="19050"/>
                <wp:wrapTight wrapText="bothSides">
                  <wp:wrapPolygon edited="0">
                    <wp:start x="0" y="0"/>
                    <wp:lineTo x="0" y="21600"/>
                    <wp:lineTo x="21538" y="21600"/>
                    <wp:lineTo x="21538" y="0"/>
                    <wp:lineTo x="0" y="0"/>
                  </wp:wrapPolygon>
                </wp:wrapTight>
                <wp:docPr id="5"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97100"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A81737" w:rsidRPr="00A144D6" w:rsidRDefault="00A81737" w:rsidP="00A81737">
                            <w:pPr>
                              <w:spacing w:after="0" w:line="240" w:lineRule="auto"/>
                              <w:ind w:right="-288"/>
                              <w:jc w:val="center"/>
                              <w:rPr>
                                <w:rFonts w:ascii="Candara" w:hAnsi="Candara"/>
                                <w:b/>
                                <w:sz w:val="24"/>
                                <w:szCs w:val="24"/>
                              </w:rPr>
                            </w:pPr>
                            <w:r w:rsidRPr="00A144D6">
                              <w:rPr>
                                <w:rFonts w:ascii="Candara" w:hAnsi="Candara"/>
                                <w:b/>
                                <w:sz w:val="24"/>
                                <w:szCs w:val="24"/>
                              </w:rPr>
                              <w:t>PACKAGE EXCLUSIONS</w:t>
                            </w:r>
                          </w:p>
                          <w:p w:rsidR="00A81737" w:rsidRPr="00A144D6" w:rsidRDefault="00A81737" w:rsidP="00A81737">
                            <w:pPr>
                              <w:spacing w:after="0" w:line="240" w:lineRule="auto"/>
                              <w:ind w:left="-288" w:right="-288"/>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2" style="position:absolute;left:0;text-align:left;margin-left:381.4pt;margin-top:12.45pt;width:173pt;height:2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19710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sJWswIAAHoFAAAOAAAAZHJzL2Uyb0RvYy54bWysVEtv2zAMvg/YfxB0Xx1n6SuoUwQJOgzI&#10;2qLt0DMjy4kwSdQkJXH360fJTpp2Ow3zwRAfosiPH3l13RrNttIHhbbi5cmAM2kF1squKv796ebT&#10;BWchgq1Bo5UVf5GBX08+frjaubEc4hp1LT2jIDaMd67i6xjduCiCWEsD4QSdtGRs0BuIJPpVUXvY&#10;UXSji+FgcFbs0NfOo5AhkHbeGfkkx28aKeJd0wQZma445Rbz3+f/Mv2LyRWMVx7cWok+DfiHLAwo&#10;S48eQs0hAtt49Ucoo4THgE08EWgKbBolZK6BqikH76p5XIOTuRYCJ7gDTOH/hRW323vPVF3xU84s&#10;GGrRA25szeYKVmhBsxl6Sy16ICjBrrRkZUZt58KYLj+6e5/qDm6B4kcgOIs3liSE3qdtvEm+VDVr&#10;cwteDi2QbWSClMPy8rwcUKcE2T4PRhd0TkFhvL/tfIhfJBqWDhX3KdthyjZlmHsA20WI3aW9c04R&#10;tapvlNZZSASTM+3ZFogaIIS0cZSv6435hnWnHw3o60hCaqJSpz7bqymvTNUUKWcZjh/Rlu1oKIbn&#10;uSAgejcaItVmHAEe7Ioz0CuaGxF9fvrN7UPg7s3Ylj0Sb7xShXMI684pm7p8jYrUNq1MxQnEvgzK&#10;V9tUv8yz0eP02qR0iu2yzYw4S4GSZon1C7HEYzc+wYkbRc8uIMR78DQv1C/aAfGOfo1Gqhn7E2dr&#10;9L/+pk/+RGOycraj+SM8fm7AS870V0sEvyxHozSwWRidng9J8MeW5bHFbswMqY8lbRsn8jH5R70/&#10;Nh7NM62KaXqVTGAFvd0h3wuz2O0FWjZCTqfZjYbUQVzYRydS8IRcAvypfQbvegZG4u4t7mcVxu/o&#10;1/mmmxanm4iNytx8xbUfGRrwzKB+GaUNcixnr9eVOfkNAAD//wMAUEsDBBQABgAIAAAAIQALZSog&#10;3gAAAAoBAAAPAAAAZHJzL2Rvd25yZXYueG1sTI/NTsMwEITvSLyDtUhcEHUSQZumcSoE4ogEoQeO&#10;TryNI/wTbLcNb8/2RI+zM5r5tt7O1rAjhjh6JyBfZMDQ9V6NbhCw+3y9L4HFJJ2SxjsU8IsRts31&#10;VS0r5U/uA49tGhiVuFhJATqlqeI89hqtjAs/oSNv74OViWQYuAryROXW8CLLltzK0dGClhM+a+y/&#10;24MV8J7/RK3Ll7fOym5ldl/j3WNohbi9mZ82wBLO6T8MZ3xCh4aYOn9wKjIjYLUsCD0JKB7WwM6B&#10;PCvp0pFVrIE3Nb98ofkDAAD//wMAUEsBAi0AFAAGAAgAAAAhALaDOJL+AAAA4QEAABMAAAAAAAAA&#10;AAAAAAAAAAAAAFtDb250ZW50X1R5cGVzXS54bWxQSwECLQAUAAYACAAAACEAOP0h/9YAAACUAQAA&#10;CwAAAAAAAAAAAAAAAAAvAQAAX3JlbHMvLnJlbHNQSwECLQAUAAYACAAAACEANnbCVrMCAAB6BQAA&#10;DgAAAAAAAAAAAAAAAAAuAgAAZHJzL2Uyb0RvYy54bWxQSwECLQAUAAYACAAAACEAC2UqIN4AAAAK&#10;AQAADwAAAAAAAAAAAAAAAAANBQAAZHJzL2Rvd25yZXYueG1sUEsFBgAAAAAEAAQA8wAAABgGAAAA&#10;AA==&#10;" adj="-11796480,,5400" path="m50801,l2197100,r,l2197100,253999v,28057,-22744,50801,-50801,50801l,304800r,l,50801c,22744,22744,,50801,xe" fillcolor="#ffe599 [1303]" strokecolor="black [3213]" strokeweight="1pt">
                <v:stroke joinstyle="miter"/>
                <v:formulas/>
                <v:path arrowok="t" o:connecttype="custom" o:connectlocs="50801,0;2197100,0;2197100,0;2197100,253999;2146299,304800;0,304800;0,304800;0,50801;50801,0" o:connectangles="0,0,0,0,0,0,0,0,0" textboxrect="0,0,2197100,304800"/>
                <v:textbox>
                  <w:txbxContent>
                    <w:p w:rsidR="00A81737" w:rsidRPr="00A144D6" w:rsidRDefault="00A81737" w:rsidP="00A81737">
                      <w:pPr>
                        <w:spacing w:after="0" w:line="240" w:lineRule="auto"/>
                        <w:ind w:right="-288"/>
                        <w:jc w:val="center"/>
                        <w:rPr>
                          <w:rFonts w:ascii="Candara" w:hAnsi="Candara"/>
                          <w:b/>
                          <w:sz w:val="24"/>
                          <w:szCs w:val="24"/>
                        </w:rPr>
                      </w:pPr>
                      <w:r w:rsidRPr="00A144D6">
                        <w:rPr>
                          <w:rFonts w:ascii="Candara" w:hAnsi="Candara"/>
                          <w:b/>
                          <w:sz w:val="24"/>
                          <w:szCs w:val="24"/>
                        </w:rPr>
                        <w:t>PACKAGE EXCLUSIONS</w:t>
                      </w:r>
                    </w:p>
                    <w:p w:rsidR="00A81737" w:rsidRPr="00A144D6" w:rsidRDefault="00A81737" w:rsidP="00A81737">
                      <w:pPr>
                        <w:spacing w:after="0" w:line="240" w:lineRule="auto"/>
                        <w:ind w:left="-288" w:right="-288"/>
                        <w:jc w:val="center"/>
                        <w:rPr>
                          <w:b/>
                        </w:rPr>
                      </w:pPr>
                    </w:p>
                  </w:txbxContent>
                </v:textbox>
                <w10:wrap type="tight" anchorx="page"/>
              </v:shape>
            </w:pict>
          </mc:Fallback>
        </mc:AlternateContent>
      </w:r>
    </w:p>
    <w:p w:rsidR="006912B6" w:rsidRPr="0005750C" w:rsidRDefault="00334CAF" w:rsidP="00CF4783">
      <w:pPr>
        <w:spacing w:after="0" w:line="240" w:lineRule="auto"/>
        <w:ind w:right="-288"/>
        <w:jc w:val="center"/>
        <w:rPr>
          <w:rFonts w:ascii="Candara" w:hAnsi="Candara" w:cs="Arial"/>
          <w:b/>
          <w:sz w:val="20"/>
        </w:rPr>
      </w:pPr>
      <w:r w:rsidRPr="0005750C">
        <w:rPr>
          <w:rFonts w:ascii="Candara" w:hAnsi="Candara" w:cs="Arial"/>
          <w:b/>
          <w:noProof/>
          <w:sz w:val="20"/>
          <w:lang w:val="en-IN" w:eastAsia="en-IN"/>
        </w:rPr>
        <mc:AlternateContent>
          <mc:Choice Requires="wps">
            <w:drawing>
              <wp:anchor distT="0" distB="0" distL="114300" distR="114300" simplePos="0" relativeHeight="251659264" behindDoc="1" locked="0" layoutInCell="1" allowOverlap="1">
                <wp:simplePos x="0" y="0"/>
                <wp:positionH relativeFrom="page">
                  <wp:posOffset>739775</wp:posOffset>
                </wp:positionH>
                <wp:positionV relativeFrom="paragraph">
                  <wp:posOffset>33655</wp:posOffset>
                </wp:positionV>
                <wp:extent cx="2197100" cy="304800"/>
                <wp:effectExtent l="0" t="0" r="12700" b="19050"/>
                <wp:wrapTight wrapText="bothSides">
                  <wp:wrapPolygon edited="0">
                    <wp:start x="0" y="0"/>
                    <wp:lineTo x="0" y="21600"/>
                    <wp:lineTo x="21538" y="21600"/>
                    <wp:lineTo x="21538" y="0"/>
                    <wp:lineTo x="0" y="0"/>
                  </wp:wrapPolygon>
                </wp:wrapTight>
                <wp:docPr id="4"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97100"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A81737" w:rsidRPr="00A144D6" w:rsidRDefault="00A81737" w:rsidP="00A81737">
                            <w:pPr>
                              <w:spacing w:after="0" w:line="240" w:lineRule="auto"/>
                              <w:ind w:right="-288"/>
                              <w:jc w:val="center"/>
                              <w:rPr>
                                <w:rFonts w:ascii="Candara" w:hAnsi="Candara"/>
                                <w:b/>
                                <w:sz w:val="24"/>
                                <w:szCs w:val="24"/>
                              </w:rPr>
                            </w:pPr>
                            <w:r w:rsidRPr="00A144D6">
                              <w:rPr>
                                <w:rFonts w:ascii="Candara" w:hAnsi="Candara"/>
                                <w:b/>
                                <w:sz w:val="24"/>
                                <w:szCs w:val="24"/>
                              </w:rPr>
                              <w:t>PACKAGE INCLUSIONS</w:t>
                            </w:r>
                          </w:p>
                          <w:p w:rsidR="00A81737" w:rsidRPr="00A144D6" w:rsidRDefault="00A81737" w:rsidP="00A81737">
                            <w:pPr>
                              <w:spacing w:after="0" w:line="240" w:lineRule="auto"/>
                              <w:ind w:left="-288" w:right="-288"/>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3" style="position:absolute;left:0;text-align:left;margin-left:58.25pt;margin-top:2.65pt;width:173pt;height:2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19710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XtGtAIAAHoFAAAOAAAAZHJzL2Uyb0RvYy54bWysVE1v2zAMvQ/YfxB0Xx1nWdMGdYogQYcB&#10;2Vq0HXpmZDkRJomapCTufv0o2UnTbqdhPhjihyjy8ZFX163RbCd9UGgrXp4NOJNWYK3suuLfH28+&#10;XHAWItgaNFpZ8WcZ+PX0/burvZvIIW5Q19IzCmLDZO8qvonRTYoiiI00EM7QSUvGBr2BSKJfF7WH&#10;PUU3uhgOBufFHn3tPAoZAmkXnZFPc/ymkSLeNk2QkemKU24x/33+r9K/mF7BZO3BbZTo04B/yMKA&#10;svToMdQCIrCtV3+EMkp4DNjEM4GmwKZRQuYaqJpy8Kaahw04mWshcII7whT+X1jxbXfnmaorPuLM&#10;gqEW3ePW1myhYI0WNJujt9Sie4IS7FpLVmbU9i5M6PKDu/Op7uCWKH4EgrN4ZUlC6H3axpvkS1Wz&#10;Nrfg+dgC2UYmSDksL8flgDolyPZxMLqgcwoKk8Nt50P8LNGwdKi4T9kOU7Ypw9wD2C1D7C4dnHOK&#10;qFV9o7TOQiKYnGvPdkDUACGkjaN8XW/NV6w7/WhAX0cSUhOVOvX5QU15ZaqmSDnLcPqItmxPQzEc&#10;54KA6N1oiFSbcQR4sGvOQK9pbkT0+elXt4+BuzdjW/ZIvPJKFS4gbDqnbOryNSpS27QyFScQ+zIo&#10;X21T/TLPRo/TS5PSKbarNjNinAIlzQrrZ2KJx258ghM3ip5dQoh34GleqF+0A+It/RqNVDP2J842&#10;6H/9TZ/8icZk5WxP80d4/NyCl5zpL5YIflmORmlgszD6NB6S4E8tq1OL3Zo5Uh9L2jZO5GPyj/pw&#10;bDyaJ1oVs/QqmcAKertDvhfmsdsLtGyEnM2yGw2pg7i0D06k4Am5BPhj+wTe9QyMxN1veJhVmLyh&#10;X+ebblqcbSM2KnPzBdd+ZGjAM4P6ZZQ2yKmcvV5W5vQ3AAAA//8DAFBLAwQUAAYACAAAACEARJ70&#10;ttsAAAAIAQAADwAAAGRycy9kb3ducmV2LnhtbEyPy07DMBBF90j8gzVIbBB10pK0CnEqBGKJBKEL&#10;lpPYjSP8CLbbhr9nuqLLo3t150y9na1hRxXi6J2AfJEBU673cnSDgN3n6/0GWEzoJBrvlIBfFWHb&#10;XF/VWEl/ch/q2KaB0YiLFQrQKU0V57HXymJc+Ek5yvY+WEyEYeAy4InGreHLLCu5xdHRBY2Tetaq&#10;/24PVsB7/hO13ry8dRa7tdl9jXdFaIW4vZmfHoElNaf/Mpz1SR0acur8wcnIDHFeFlQVUKyAUf5Q&#10;Lom7M6+ANzW/fKD5AwAA//8DAFBLAQItABQABgAIAAAAIQC2gziS/gAAAOEBAAATAAAAAAAAAAAA&#10;AAAAAAAAAABbQ29udGVudF9UeXBlc10ueG1sUEsBAi0AFAAGAAgAAAAhADj9If/WAAAAlAEAAAsA&#10;AAAAAAAAAAAAAAAALwEAAF9yZWxzLy5yZWxzUEsBAi0AFAAGAAgAAAAhAFzJe0a0AgAAegUAAA4A&#10;AAAAAAAAAAAAAAAALgIAAGRycy9lMm9Eb2MueG1sUEsBAi0AFAAGAAgAAAAhAESe9LbbAAAACAEA&#10;AA8AAAAAAAAAAAAAAAAADgUAAGRycy9kb3ducmV2LnhtbFBLBQYAAAAABAAEAPMAAAAWBgAAAAA=&#10;" adj="-11796480,,5400" path="m50801,l2197100,r,l2197100,253999v,28057,-22744,50801,-50801,50801l,304800r,l,50801c,22744,22744,,50801,xe" fillcolor="#ffe599 [1303]" strokecolor="black [3213]" strokeweight="1pt">
                <v:stroke joinstyle="miter"/>
                <v:formulas/>
                <v:path arrowok="t" o:connecttype="custom" o:connectlocs="50801,0;2197100,0;2197100,0;2197100,253999;2146299,304800;0,304800;0,304800;0,50801;50801,0" o:connectangles="0,0,0,0,0,0,0,0,0" textboxrect="0,0,2197100,304800"/>
                <v:textbox>
                  <w:txbxContent>
                    <w:p w:rsidR="00A81737" w:rsidRPr="00A144D6" w:rsidRDefault="00A81737" w:rsidP="00A81737">
                      <w:pPr>
                        <w:spacing w:after="0" w:line="240" w:lineRule="auto"/>
                        <w:ind w:right="-288"/>
                        <w:jc w:val="center"/>
                        <w:rPr>
                          <w:rFonts w:ascii="Candara" w:hAnsi="Candara"/>
                          <w:b/>
                          <w:sz w:val="24"/>
                          <w:szCs w:val="24"/>
                        </w:rPr>
                      </w:pPr>
                      <w:r w:rsidRPr="00A144D6">
                        <w:rPr>
                          <w:rFonts w:ascii="Candara" w:hAnsi="Candara"/>
                          <w:b/>
                          <w:sz w:val="24"/>
                          <w:szCs w:val="24"/>
                        </w:rPr>
                        <w:t>PACKAGE INCLUSIONS</w:t>
                      </w:r>
                    </w:p>
                    <w:p w:rsidR="00A81737" w:rsidRPr="00A144D6" w:rsidRDefault="00A81737" w:rsidP="00A81737">
                      <w:pPr>
                        <w:spacing w:after="0" w:line="240" w:lineRule="auto"/>
                        <w:ind w:left="-288" w:right="-288"/>
                        <w:jc w:val="center"/>
                        <w:rPr>
                          <w:b/>
                        </w:rPr>
                      </w:pPr>
                    </w:p>
                  </w:txbxContent>
                </v:textbox>
                <w10:wrap type="tight" anchorx="page"/>
              </v:shape>
            </w:pict>
          </mc:Fallback>
        </mc:AlternateContent>
      </w:r>
    </w:p>
    <w:p w:rsidR="00A81737" w:rsidRPr="0005750C" w:rsidRDefault="00CF4783" w:rsidP="00CF4783">
      <w:pPr>
        <w:spacing w:after="0" w:line="240" w:lineRule="auto"/>
        <w:ind w:right="-288"/>
        <w:jc w:val="center"/>
        <w:rPr>
          <w:rFonts w:ascii="Candara" w:hAnsi="Candara" w:cs="Arial"/>
          <w:b/>
          <w:color w:val="FFFFFF"/>
          <w:sz w:val="20"/>
        </w:rPr>
      </w:pPr>
      <w:r w:rsidRPr="0005750C">
        <w:rPr>
          <w:rFonts w:ascii="Candara" w:hAnsi="Candara" w:cs="Arial"/>
          <w:b/>
          <w:color w:val="FFFFFF"/>
          <w:sz w:val="20"/>
        </w:rPr>
        <w:t xml:space="preserve">:      </w:t>
      </w:r>
    </w:p>
    <w:p w:rsidR="00A81737" w:rsidRPr="0005750C" w:rsidRDefault="00A81737" w:rsidP="00CF4783">
      <w:pPr>
        <w:spacing w:after="0" w:line="240" w:lineRule="auto"/>
        <w:ind w:right="-288"/>
        <w:jc w:val="center"/>
        <w:rPr>
          <w:rFonts w:ascii="Candara" w:hAnsi="Candara" w:cs="Arial"/>
          <w:b/>
          <w:color w:val="FFFFFF"/>
          <w:sz w:val="20"/>
        </w:rPr>
      </w:pPr>
    </w:p>
    <w:p w:rsidR="00A81737" w:rsidRPr="0005750C" w:rsidRDefault="00A81737" w:rsidP="00CF4783">
      <w:pPr>
        <w:spacing w:after="0" w:line="240" w:lineRule="auto"/>
        <w:ind w:right="-288"/>
        <w:jc w:val="center"/>
        <w:rPr>
          <w:rFonts w:ascii="Candara" w:hAnsi="Candara" w:cs="Arial"/>
          <w:b/>
          <w:color w:val="FFFFFF"/>
          <w:sz w:val="20"/>
        </w:rPr>
      </w:pPr>
    </w:p>
    <w:p w:rsidR="00CF4783" w:rsidRPr="0005750C" w:rsidRDefault="00CF4783" w:rsidP="00CF4783">
      <w:pPr>
        <w:spacing w:after="0" w:line="240" w:lineRule="auto"/>
        <w:ind w:right="-288"/>
        <w:jc w:val="center"/>
        <w:rPr>
          <w:rFonts w:ascii="Candara" w:hAnsi="Candara" w:cs="Arial"/>
          <w:b/>
          <w:sz w:val="20"/>
        </w:rPr>
      </w:pPr>
      <w:r w:rsidRPr="0005750C">
        <w:rPr>
          <w:rFonts w:ascii="Candara" w:hAnsi="Candara" w:cs="Arial"/>
          <w:b/>
          <w:color w:val="FFFFFF"/>
          <w:sz w:val="20"/>
        </w:rPr>
        <w:t>PACKAGE CLUSIO:</w:t>
      </w:r>
      <w:r w:rsidRPr="0005750C">
        <w:rPr>
          <w:rFonts w:ascii="Candara" w:hAnsi="Candara" w:cs="Arial"/>
          <w:b/>
          <w:sz w:val="20"/>
        </w:rPr>
        <w:t xml:space="preserve">      </w:t>
      </w:r>
      <w:r w:rsidRPr="0005750C">
        <w:rPr>
          <w:rFonts w:ascii="Candara" w:hAnsi="Candara" w:cs="Arial"/>
          <w:b/>
          <w:color w:val="FFFFFF"/>
          <w:sz w:val="20"/>
        </w:rPr>
        <w:t>PACKAGE INCLUSIONS NS</w:t>
      </w:r>
    </w:p>
    <w:tbl>
      <w:tblPr>
        <w:tblW w:w="0" w:type="auto"/>
        <w:tblLook w:val="04A0" w:firstRow="1" w:lastRow="0" w:firstColumn="1" w:lastColumn="0" w:noHBand="0" w:noVBand="1"/>
      </w:tblPr>
      <w:tblGrid>
        <w:gridCol w:w="6561"/>
        <w:gridCol w:w="6561"/>
      </w:tblGrid>
      <w:tr w:rsidR="00CF4783" w:rsidRPr="0005750C" w:rsidTr="00997054">
        <w:tc>
          <w:tcPr>
            <w:tcW w:w="6561" w:type="dxa"/>
            <w:shd w:val="clear" w:color="auto" w:fill="auto"/>
          </w:tcPr>
          <w:p w:rsidR="007354A9" w:rsidRDefault="00136589" w:rsidP="00136589">
            <w:pPr>
              <w:pStyle w:val="ListParagraph"/>
              <w:numPr>
                <w:ilvl w:val="0"/>
                <w:numId w:val="35"/>
              </w:numPr>
              <w:spacing w:after="0" w:line="240" w:lineRule="auto"/>
              <w:ind w:right="-288"/>
              <w:rPr>
                <w:rFonts w:eastAsiaTheme="minorEastAsia" w:cstheme="minorBidi"/>
                <w:kern w:val="0"/>
                <w:sz w:val="24"/>
                <w:szCs w:val="24"/>
                <w:lang w:val="en-IN" w:eastAsia="en-US"/>
              </w:rPr>
            </w:pPr>
            <w:r>
              <w:rPr>
                <w:rFonts w:eastAsiaTheme="minorEastAsia" w:cstheme="minorBidi"/>
                <w:kern w:val="0"/>
                <w:sz w:val="24"/>
                <w:szCs w:val="24"/>
                <w:lang w:val="en-IN" w:eastAsia="en-US"/>
              </w:rPr>
              <w:t xml:space="preserve">5 night accommodation in well-appointed rooms as </w:t>
            </w:r>
          </w:p>
          <w:p w:rsidR="00136589" w:rsidRDefault="00136589" w:rsidP="007354A9">
            <w:pPr>
              <w:pStyle w:val="ListParagraph"/>
              <w:spacing w:after="0" w:line="240" w:lineRule="auto"/>
              <w:ind w:right="-288"/>
              <w:rPr>
                <w:rFonts w:eastAsiaTheme="minorEastAsia" w:cstheme="minorBidi"/>
                <w:kern w:val="0"/>
                <w:sz w:val="24"/>
                <w:szCs w:val="24"/>
                <w:lang w:val="en-IN" w:eastAsia="en-US"/>
              </w:rPr>
            </w:pPr>
            <w:proofErr w:type="gramStart"/>
            <w:r>
              <w:rPr>
                <w:rFonts w:eastAsiaTheme="minorEastAsia" w:cstheme="minorBidi"/>
                <w:kern w:val="0"/>
                <w:sz w:val="24"/>
                <w:szCs w:val="24"/>
                <w:lang w:val="en-IN" w:eastAsia="en-US"/>
              </w:rPr>
              <w:t>mentioned</w:t>
            </w:r>
            <w:proofErr w:type="gramEnd"/>
            <w:r>
              <w:rPr>
                <w:rFonts w:eastAsiaTheme="minorEastAsia" w:cstheme="minorBidi"/>
                <w:kern w:val="0"/>
                <w:sz w:val="24"/>
                <w:szCs w:val="24"/>
                <w:lang w:val="en-IN" w:eastAsia="en-US"/>
              </w:rPr>
              <w:t xml:space="preserve"> above hotels or equivalent.</w:t>
            </w:r>
          </w:p>
          <w:p w:rsidR="00136589" w:rsidRDefault="00136589" w:rsidP="00136589">
            <w:pPr>
              <w:pStyle w:val="ListParagraph"/>
              <w:numPr>
                <w:ilvl w:val="0"/>
                <w:numId w:val="35"/>
              </w:numPr>
              <w:spacing w:after="0" w:line="240" w:lineRule="auto"/>
              <w:ind w:right="-288"/>
              <w:rPr>
                <w:rFonts w:eastAsiaTheme="minorEastAsia" w:cstheme="minorBidi"/>
                <w:kern w:val="0"/>
                <w:sz w:val="24"/>
                <w:szCs w:val="24"/>
                <w:lang w:val="en-IN" w:eastAsia="en-US"/>
              </w:rPr>
            </w:pPr>
            <w:r>
              <w:rPr>
                <w:rFonts w:eastAsiaTheme="minorEastAsia" w:cstheme="minorBidi"/>
                <w:kern w:val="0"/>
                <w:sz w:val="24"/>
                <w:szCs w:val="24"/>
                <w:lang w:val="en-IN" w:eastAsia="en-US"/>
              </w:rPr>
              <w:t xml:space="preserve">Meal plan as mentioned above. </w:t>
            </w:r>
          </w:p>
          <w:p w:rsidR="007354A9" w:rsidRDefault="00136589" w:rsidP="00136589">
            <w:pPr>
              <w:pStyle w:val="ListParagraph"/>
              <w:numPr>
                <w:ilvl w:val="0"/>
                <w:numId w:val="35"/>
              </w:numPr>
              <w:spacing w:after="0" w:line="240" w:lineRule="auto"/>
              <w:ind w:right="-288"/>
              <w:rPr>
                <w:rFonts w:eastAsiaTheme="minorEastAsia" w:cstheme="minorBidi"/>
                <w:kern w:val="0"/>
                <w:sz w:val="24"/>
                <w:szCs w:val="24"/>
                <w:lang w:val="en-IN" w:eastAsia="en-US"/>
              </w:rPr>
            </w:pPr>
            <w:r>
              <w:rPr>
                <w:rFonts w:eastAsiaTheme="minorEastAsia" w:cstheme="minorBidi"/>
                <w:kern w:val="0"/>
                <w:sz w:val="24"/>
                <w:szCs w:val="24"/>
                <w:lang w:val="en-IN" w:eastAsia="en-US"/>
              </w:rPr>
              <w:t xml:space="preserve">Transfers and Sightseeing as per itinerary by private </w:t>
            </w:r>
          </w:p>
          <w:p w:rsidR="00136589" w:rsidRDefault="00136589" w:rsidP="007354A9">
            <w:pPr>
              <w:pStyle w:val="ListParagraph"/>
              <w:spacing w:after="0" w:line="240" w:lineRule="auto"/>
              <w:ind w:right="-288"/>
              <w:rPr>
                <w:rFonts w:eastAsiaTheme="minorEastAsia" w:cstheme="minorBidi"/>
                <w:kern w:val="0"/>
                <w:sz w:val="24"/>
                <w:szCs w:val="24"/>
                <w:lang w:val="en-IN" w:eastAsia="en-US"/>
              </w:rPr>
            </w:pPr>
            <w:proofErr w:type="gramStart"/>
            <w:r>
              <w:rPr>
                <w:rFonts w:eastAsiaTheme="minorEastAsia" w:cstheme="minorBidi"/>
                <w:kern w:val="0"/>
                <w:sz w:val="24"/>
                <w:szCs w:val="24"/>
                <w:lang w:val="en-IN" w:eastAsia="en-US"/>
              </w:rPr>
              <w:t>tourist</w:t>
            </w:r>
            <w:proofErr w:type="gramEnd"/>
            <w:r>
              <w:rPr>
                <w:rFonts w:eastAsiaTheme="minorEastAsia" w:cstheme="minorBidi"/>
                <w:kern w:val="0"/>
                <w:sz w:val="24"/>
                <w:szCs w:val="24"/>
                <w:lang w:val="en-IN" w:eastAsia="en-US"/>
              </w:rPr>
              <w:t xml:space="preserve"> vehicle.</w:t>
            </w:r>
          </w:p>
          <w:p w:rsidR="007354A9" w:rsidRDefault="00136589" w:rsidP="00136589">
            <w:pPr>
              <w:pStyle w:val="ListParagraph"/>
              <w:numPr>
                <w:ilvl w:val="0"/>
                <w:numId w:val="35"/>
              </w:numPr>
              <w:spacing w:after="0" w:line="240" w:lineRule="auto"/>
              <w:ind w:right="-288"/>
              <w:rPr>
                <w:rFonts w:eastAsiaTheme="minorEastAsia" w:cstheme="minorBidi"/>
                <w:kern w:val="0"/>
                <w:sz w:val="24"/>
                <w:szCs w:val="24"/>
                <w:lang w:val="en-IN" w:eastAsia="en-US"/>
              </w:rPr>
            </w:pPr>
            <w:r w:rsidRPr="00136589">
              <w:rPr>
                <w:rFonts w:eastAsiaTheme="minorEastAsia" w:cstheme="minorBidi"/>
                <w:kern w:val="0"/>
                <w:sz w:val="24"/>
                <w:szCs w:val="24"/>
                <w:lang w:val="en-IN" w:eastAsia="en-US"/>
              </w:rPr>
              <w:t xml:space="preserve">Entry tickets, and ferry tickets to all sightseeing places. </w:t>
            </w:r>
          </w:p>
          <w:p w:rsidR="00136589" w:rsidRPr="007354A9" w:rsidRDefault="00136589" w:rsidP="007354A9">
            <w:pPr>
              <w:pStyle w:val="ListParagraph"/>
              <w:spacing w:after="0" w:line="240" w:lineRule="auto"/>
              <w:ind w:right="-288"/>
              <w:rPr>
                <w:rFonts w:eastAsiaTheme="minorEastAsia" w:cstheme="minorBidi"/>
                <w:kern w:val="0"/>
                <w:sz w:val="24"/>
                <w:szCs w:val="24"/>
                <w:lang w:val="en-IN" w:eastAsia="en-US"/>
              </w:rPr>
            </w:pPr>
            <w:r w:rsidRPr="00136589">
              <w:rPr>
                <w:rFonts w:eastAsiaTheme="minorEastAsia" w:cstheme="minorBidi"/>
                <w:kern w:val="0"/>
                <w:sz w:val="24"/>
                <w:szCs w:val="24"/>
                <w:lang w:val="en-IN" w:eastAsia="en-US"/>
              </w:rPr>
              <w:t>Port Blair - Havelock + Havelock - Port Blair by Private / Government Ferry</w:t>
            </w:r>
          </w:p>
          <w:p w:rsidR="007354A9" w:rsidRDefault="00136589" w:rsidP="00136589">
            <w:pPr>
              <w:pStyle w:val="ListParagraph"/>
              <w:numPr>
                <w:ilvl w:val="0"/>
                <w:numId w:val="35"/>
              </w:numPr>
              <w:spacing w:after="0" w:line="240" w:lineRule="auto"/>
              <w:ind w:right="-288"/>
              <w:jc w:val="both"/>
              <w:rPr>
                <w:rFonts w:eastAsiaTheme="minorEastAsia" w:cstheme="minorBidi"/>
                <w:kern w:val="0"/>
                <w:sz w:val="24"/>
                <w:szCs w:val="24"/>
                <w:lang w:val="en-IN" w:eastAsia="en-US"/>
              </w:rPr>
            </w:pPr>
            <w:r w:rsidRPr="00136589">
              <w:rPr>
                <w:rFonts w:eastAsiaTheme="minorEastAsia" w:cstheme="minorBidi"/>
                <w:kern w:val="0"/>
                <w:sz w:val="24"/>
                <w:szCs w:val="24"/>
                <w:lang w:val="en-IN" w:eastAsia="en-US"/>
              </w:rPr>
              <w:t>Excursion to Elephant Beach or Light House subject</w:t>
            </w:r>
          </w:p>
          <w:p w:rsidR="00136589" w:rsidRPr="00136589" w:rsidRDefault="00136589" w:rsidP="007354A9">
            <w:pPr>
              <w:pStyle w:val="ListParagraph"/>
              <w:spacing w:after="0" w:line="240" w:lineRule="auto"/>
              <w:ind w:right="-288"/>
              <w:jc w:val="both"/>
              <w:rPr>
                <w:rFonts w:eastAsiaTheme="minorEastAsia" w:cstheme="minorBidi"/>
                <w:kern w:val="0"/>
                <w:sz w:val="24"/>
                <w:szCs w:val="24"/>
                <w:lang w:val="en-IN" w:eastAsia="en-US"/>
              </w:rPr>
            </w:pPr>
            <w:r w:rsidRPr="00136589">
              <w:rPr>
                <w:rFonts w:eastAsiaTheme="minorEastAsia" w:cstheme="minorBidi"/>
                <w:kern w:val="0"/>
                <w:sz w:val="24"/>
                <w:szCs w:val="24"/>
                <w:lang w:val="en-IN" w:eastAsia="en-US"/>
              </w:rPr>
              <w:t>to weather conditions</w:t>
            </w:r>
          </w:p>
          <w:p w:rsidR="007354A9" w:rsidRPr="007354A9" w:rsidRDefault="00136589" w:rsidP="00136589">
            <w:pPr>
              <w:pStyle w:val="ListParagraph"/>
              <w:numPr>
                <w:ilvl w:val="0"/>
                <w:numId w:val="35"/>
              </w:numPr>
              <w:spacing w:after="0" w:line="240" w:lineRule="auto"/>
              <w:ind w:right="-288"/>
              <w:jc w:val="both"/>
              <w:rPr>
                <w:rFonts w:ascii="Candara" w:hAnsi="Candara"/>
                <w:sz w:val="24"/>
                <w:szCs w:val="24"/>
              </w:rPr>
            </w:pPr>
            <w:r>
              <w:rPr>
                <w:rFonts w:eastAsiaTheme="minorEastAsia" w:cstheme="minorBidi"/>
                <w:kern w:val="0"/>
                <w:sz w:val="24"/>
                <w:szCs w:val="24"/>
                <w:lang w:val="en-IN" w:eastAsia="en-US"/>
              </w:rPr>
              <w:t xml:space="preserve">Driver allowance, airport assistance, toll, interstate </w:t>
            </w:r>
          </w:p>
          <w:p w:rsidR="00645EC1" w:rsidRPr="0005750C" w:rsidRDefault="00136589" w:rsidP="007354A9">
            <w:pPr>
              <w:pStyle w:val="ListParagraph"/>
              <w:spacing w:after="0" w:line="240" w:lineRule="auto"/>
              <w:ind w:right="-288"/>
              <w:jc w:val="both"/>
              <w:rPr>
                <w:rFonts w:ascii="Candara" w:hAnsi="Candara"/>
                <w:sz w:val="24"/>
                <w:szCs w:val="24"/>
              </w:rPr>
            </w:pPr>
            <w:proofErr w:type="gramStart"/>
            <w:r>
              <w:rPr>
                <w:rFonts w:eastAsiaTheme="minorEastAsia" w:cstheme="minorBidi"/>
                <w:kern w:val="0"/>
                <w:sz w:val="24"/>
                <w:szCs w:val="24"/>
                <w:lang w:val="en-IN" w:eastAsia="en-US"/>
              </w:rPr>
              <w:t>taxes</w:t>
            </w:r>
            <w:proofErr w:type="gramEnd"/>
            <w:r>
              <w:rPr>
                <w:rFonts w:eastAsiaTheme="minorEastAsia" w:cstheme="minorBidi"/>
                <w:kern w:val="0"/>
                <w:sz w:val="24"/>
                <w:szCs w:val="24"/>
                <w:lang w:val="en-IN" w:eastAsia="en-US"/>
              </w:rPr>
              <w:t>, Govt. Service Tax</w:t>
            </w:r>
            <w:r>
              <w:rPr>
                <w:sz w:val="24"/>
                <w:szCs w:val="24"/>
              </w:rPr>
              <w:t>.</w:t>
            </w:r>
          </w:p>
          <w:p w:rsidR="003D2712" w:rsidRPr="0005750C" w:rsidRDefault="003D2712" w:rsidP="00E105A7">
            <w:pPr>
              <w:pStyle w:val="ListParagraph"/>
              <w:spacing w:after="0" w:line="240" w:lineRule="auto"/>
              <w:ind w:left="432" w:right="-288"/>
              <w:rPr>
                <w:rFonts w:ascii="Candara" w:hAnsi="Candara" w:cs="Arial"/>
                <w:sz w:val="20"/>
              </w:rPr>
            </w:pPr>
          </w:p>
          <w:p w:rsidR="00A81737" w:rsidRDefault="00A81737" w:rsidP="00B22BF2">
            <w:pPr>
              <w:pStyle w:val="NoSpacing"/>
              <w:rPr>
                <w:rFonts w:ascii="Candara" w:hAnsi="Candara" w:cs="Arial"/>
                <w:sz w:val="20"/>
                <w:lang w:val="en-IN" w:eastAsia="en-US"/>
              </w:rPr>
            </w:pPr>
          </w:p>
          <w:p w:rsidR="00AA1047" w:rsidRDefault="00AA1047" w:rsidP="00B22BF2">
            <w:pPr>
              <w:pStyle w:val="NoSpacing"/>
              <w:rPr>
                <w:rFonts w:ascii="Candara" w:hAnsi="Candara" w:cs="Arial"/>
                <w:sz w:val="20"/>
                <w:lang w:val="en-IN" w:eastAsia="en-US"/>
              </w:rPr>
            </w:pPr>
          </w:p>
          <w:p w:rsidR="00A023E9" w:rsidRDefault="00A023E9" w:rsidP="00B22BF2">
            <w:pPr>
              <w:pStyle w:val="NoSpacing"/>
              <w:rPr>
                <w:rFonts w:ascii="Candara" w:hAnsi="Candara" w:cs="Arial"/>
                <w:sz w:val="20"/>
                <w:lang w:val="en-IN" w:eastAsia="en-US"/>
              </w:rPr>
            </w:pPr>
          </w:p>
          <w:p w:rsidR="00A023E9" w:rsidRDefault="00A023E9" w:rsidP="00B22BF2">
            <w:pPr>
              <w:pStyle w:val="NoSpacing"/>
              <w:rPr>
                <w:rFonts w:ascii="Candara" w:hAnsi="Candara" w:cs="Arial"/>
                <w:sz w:val="20"/>
                <w:lang w:val="en-IN" w:eastAsia="en-US"/>
              </w:rPr>
            </w:pPr>
          </w:p>
          <w:p w:rsidR="00A023E9" w:rsidRDefault="00A023E9" w:rsidP="00B22BF2">
            <w:pPr>
              <w:pStyle w:val="NoSpacing"/>
              <w:rPr>
                <w:rFonts w:ascii="Candara" w:hAnsi="Candara" w:cs="Arial"/>
                <w:sz w:val="20"/>
                <w:lang w:val="en-IN" w:eastAsia="en-US"/>
              </w:rPr>
            </w:pPr>
          </w:p>
          <w:p w:rsidR="00A023E9" w:rsidRDefault="00A023E9" w:rsidP="00B22BF2">
            <w:pPr>
              <w:pStyle w:val="NoSpacing"/>
              <w:rPr>
                <w:rFonts w:ascii="Candara" w:hAnsi="Candara" w:cs="Arial"/>
                <w:sz w:val="20"/>
                <w:lang w:val="en-IN" w:eastAsia="en-US"/>
              </w:rPr>
            </w:pPr>
          </w:p>
          <w:p w:rsidR="00A023E9" w:rsidRDefault="00A023E9" w:rsidP="00B22BF2">
            <w:pPr>
              <w:pStyle w:val="NoSpacing"/>
              <w:rPr>
                <w:rFonts w:ascii="Candara" w:hAnsi="Candara" w:cs="Arial"/>
                <w:sz w:val="20"/>
                <w:lang w:val="en-IN" w:eastAsia="en-US"/>
              </w:rPr>
            </w:pPr>
          </w:p>
          <w:p w:rsidR="00A023E9" w:rsidRDefault="00A023E9" w:rsidP="00B22BF2">
            <w:pPr>
              <w:pStyle w:val="NoSpacing"/>
              <w:rPr>
                <w:rFonts w:ascii="Candara" w:hAnsi="Candara" w:cs="Arial"/>
                <w:sz w:val="20"/>
                <w:lang w:val="en-IN" w:eastAsia="en-US"/>
              </w:rPr>
            </w:pPr>
          </w:p>
          <w:p w:rsidR="007354A9" w:rsidRDefault="007354A9" w:rsidP="00B22BF2">
            <w:pPr>
              <w:pStyle w:val="NoSpacing"/>
              <w:rPr>
                <w:rFonts w:ascii="Candara" w:hAnsi="Candara" w:cs="Arial"/>
                <w:sz w:val="20"/>
                <w:lang w:val="en-IN" w:eastAsia="en-US"/>
              </w:rPr>
            </w:pPr>
          </w:p>
          <w:p w:rsidR="00A81737" w:rsidRPr="0005750C" w:rsidRDefault="00334CAF" w:rsidP="00B22BF2">
            <w:pPr>
              <w:pStyle w:val="NoSpacing"/>
              <w:rPr>
                <w:rFonts w:ascii="Candara" w:hAnsi="Candara" w:cs="Arial"/>
                <w:sz w:val="20"/>
                <w:lang w:val="en-IN" w:eastAsia="en-US"/>
              </w:rPr>
            </w:pPr>
            <w:r w:rsidRPr="0005750C">
              <w:rPr>
                <w:rFonts w:ascii="Candara" w:hAnsi="Candara" w:cs="Arial"/>
                <w:noProof/>
                <w:sz w:val="20"/>
                <w:lang w:val="en-IN" w:eastAsia="en-IN"/>
              </w:rPr>
              <mc:AlternateContent>
                <mc:Choice Requires="wps">
                  <w:drawing>
                    <wp:anchor distT="0" distB="0" distL="114300" distR="114300" simplePos="0" relativeHeight="251661312" behindDoc="1" locked="0" layoutInCell="1" allowOverlap="1">
                      <wp:simplePos x="0" y="0"/>
                      <wp:positionH relativeFrom="page">
                        <wp:posOffset>552450</wp:posOffset>
                      </wp:positionH>
                      <wp:positionV relativeFrom="paragraph">
                        <wp:posOffset>46990</wp:posOffset>
                      </wp:positionV>
                      <wp:extent cx="904240" cy="295275"/>
                      <wp:effectExtent l="0" t="0" r="10160" b="28575"/>
                      <wp:wrapTight wrapText="bothSides">
                        <wp:wrapPolygon edited="0">
                          <wp:start x="0" y="0"/>
                          <wp:lineTo x="0" y="22297"/>
                          <wp:lineTo x="21388" y="22297"/>
                          <wp:lineTo x="21388" y="0"/>
                          <wp:lineTo x="0" y="0"/>
                        </wp:wrapPolygon>
                      </wp:wrapTight>
                      <wp:docPr id="10"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4240" cy="295275"/>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A81737" w:rsidRPr="0005750C" w:rsidRDefault="00A81737" w:rsidP="00A81737">
                                  <w:pPr>
                                    <w:spacing w:after="0" w:line="240" w:lineRule="auto"/>
                                    <w:ind w:left="-288" w:right="-288"/>
                                    <w:jc w:val="center"/>
                                    <w:rPr>
                                      <w:rFonts w:ascii="Candara" w:hAnsi="Candara"/>
                                      <w:b/>
                                      <w:sz w:val="24"/>
                                      <w:szCs w:val="24"/>
                                    </w:rPr>
                                  </w:pPr>
                                  <w:r w:rsidRPr="0005750C">
                                    <w:rPr>
                                      <w:rFonts w:ascii="Candara" w:hAnsi="Candara"/>
                                      <w:b/>
                                      <w:sz w:val="24"/>
                                      <w:szCs w:val="24"/>
                                    </w:rPr>
                                    <w:t>NOTES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4" style="position:absolute;margin-left:43.5pt;margin-top:3.7pt;width:71.2pt;height:23.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904240,2952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BhEtAIAAHoFAAAOAAAAZHJzL2Uyb0RvYy54bWysVEtv2zAMvg/YfxB0X50Y6StoUgQJOgzI&#10;2qIP9MzIciJMEjVJid39+lGyk6bdTsN8MCSS4uPjR15dt0aznfRBoZ3w4cmAM2kFVsquJ/z56ebL&#10;BWchgq1Ao5UT/ioDv55+/nTVuLEscYO6kp6RExvGjZvwTYxuXBRBbKSBcIJOWlLW6A1Euvp1UXlo&#10;yLvRRTkYnBUN+sp5FDIEki46JZ9m/3UtRbyr6yAj0xNOucX89/m/Sv9iegXjtQe3UaJPA/4hCwPK&#10;UtCDqwVEYFuv/nBllPAYsI4nAk2Bda2EzDVQNcPBh2oeN+BkroXACe4AU/h/bsXt7t4zVVHvCB4L&#10;hnr0gFtbsYWCNVrQbI7eUo8eCEuway0ZWRJsjQtjev3o7n0qPLglih+BFMU7TbqE3qatvUm2VDZr&#10;cw9eDz2QbWSChJeDUTmiVASpysvT8vw0BStgvH/sfIhfJRqWDhPuU7JlSjYlmHsAu2WI3aO9cc4Q&#10;tapulNb5kggm59qzHRA1QAhp4yg/11vzHatOPhrQ15GExESlTny2F1NemarJU84yHAfRljUEbHlO&#10;PpgAonetIdLROAI82DVnoNc0NyL6HPrd64PjLmZshz0S76xShQsIm84oq7p8jYrUNa3MhF+kdHMZ&#10;lK+2qX6ZZ6PH6a1H6RTbVZsZcZEcJckKq1diicdufIITN4rCLiHEe/A0L1Qe7YB4R79aI9WM/Ymz&#10;Dfpff5Mne6IxaTlraP4Ij59b8JIz/c0SwS+Ho0SDmC+j0/OSLv5YszrW2K2ZI/VxSNvGiXxM9lHv&#10;j7VH80KrYpaikgqsoNgd8v1lHru9QMtGyNksm9GQOohL++hEcp6QS4A/tS/gXc/ASNS9xf2swvgD&#10;/Trb9NLibBuxVpmbb7j2E0MDnhnUL6O0QY7v2eptZU5/AwAA//8DAFBLAwQUAAYACAAAACEAmKeS&#10;Jd8AAAAHAQAADwAAAGRycy9kb3ducmV2LnhtbEyPS0/DMBCE70j8B2uRuFGHUJImxKl4CAkhkOhD&#10;nN14SQLx2ordNvx7lhPcdjSjmW+r5WQHccAx9I4UXM4SEEiNMz21Crabx4sFiBA1GT04QgXfGGBZ&#10;n55UujTuSCs8rGMruIRCqRV0MfpSytB0aHWYOY/E3ocbrY4sx1aaUR+53A4yTZJMWt0TL3Ta432H&#10;zdd6bxVscpzfPcXk7aV4zz4fngufda9eqfOz6fYGRMQp/oXhF5/RoWamnduTCWJQsMj5laggn4Ng&#10;O00LPnYKrq8KkHUl//PXPwAAAP//AwBQSwECLQAUAAYACAAAACEAtoM4kv4AAADhAQAAEwAAAAAA&#10;AAAAAAAAAAAAAAAAW0NvbnRlbnRfVHlwZXNdLnhtbFBLAQItABQABgAIAAAAIQA4/SH/1gAAAJQB&#10;AAALAAAAAAAAAAAAAAAAAC8BAABfcmVscy8ucmVsc1BLAQItABQABgAIAAAAIQC1FBhEtAIAAHoF&#10;AAAOAAAAAAAAAAAAAAAAAC4CAABkcnMvZTJvRG9jLnhtbFBLAQItABQABgAIAAAAIQCYp5Il3wAA&#10;AAcBAAAPAAAAAAAAAAAAAAAAAA4FAABkcnMvZG93bnJldi54bWxQSwUGAAAAAAQABADzAAAAGgYA&#10;AAAA&#10;" adj="-11796480,,5400" path="m49213,l904240,r,l904240,246062v,27180,-22033,49213,-49213,49213l,295275r,l,49213c,22033,22033,,49213,xe" fillcolor="#ffe599 [1303]" strokecolor="black [3213]" strokeweight="1pt">
                      <v:stroke joinstyle="miter"/>
                      <v:formulas/>
                      <v:path arrowok="t" o:connecttype="custom" o:connectlocs="49213,0;904240,0;904240,0;904240,246062;855027,295275;0,295275;0,295275;0,49213;49213,0" o:connectangles="0,0,0,0,0,0,0,0,0" textboxrect="0,0,904240,295275"/>
                      <v:textbox>
                        <w:txbxContent>
                          <w:p w:rsidR="00A81737" w:rsidRPr="0005750C" w:rsidRDefault="00A81737" w:rsidP="00A81737">
                            <w:pPr>
                              <w:spacing w:after="0" w:line="240" w:lineRule="auto"/>
                              <w:ind w:left="-288" w:right="-288"/>
                              <w:jc w:val="center"/>
                              <w:rPr>
                                <w:rFonts w:ascii="Candara" w:hAnsi="Candara"/>
                                <w:b/>
                                <w:sz w:val="24"/>
                                <w:szCs w:val="24"/>
                              </w:rPr>
                            </w:pPr>
                            <w:r w:rsidRPr="0005750C">
                              <w:rPr>
                                <w:rFonts w:ascii="Candara" w:hAnsi="Candara"/>
                                <w:b/>
                                <w:sz w:val="24"/>
                                <w:szCs w:val="24"/>
                              </w:rPr>
                              <w:t>NOTES</w:t>
                            </w:r>
                          </w:p>
                        </w:txbxContent>
                      </v:textbox>
                      <w10:wrap type="tight" anchorx="page"/>
                    </v:shape>
                  </w:pict>
                </mc:Fallback>
              </mc:AlternateContent>
            </w:r>
          </w:p>
          <w:p w:rsidR="00AC46BD" w:rsidRPr="0005750C" w:rsidRDefault="00AC46BD" w:rsidP="00B22BF2">
            <w:pPr>
              <w:pStyle w:val="NoSpacing"/>
              <w:rPr>
                <w:rFonts w:ascii="Candara" w:hAnsi="Candara" w:cs="Arial"/>
                <w:sz w:val="20"/>
                <w:lang w:val="en-IN" w:eastAsia="en-US"/>
              </w:rPr>
            </w:pPr>
          </w:p>
        </w:tc>
        <w:tc>
          <w:tcPr>
            <w:tcW w:w="6561" w:type="dxa"/>
            <w:shd w:val="clear" w:color="auto" w:fill="auto"/>
          </w:tcPr>
          <w:p w:rsidR="00136589" w:rsidRDefault="00136589" w:rsidP="00136589">
            <w:pPr>
              <w:pStyle w:val="ListParagraph"/>
              <w:numPr>
                <w:ilvl w:val="0"/>
                <w:numId w:val="1"/>
              </w:numPr>
              <w:spacing w:after="0" w:line="240" w:lineRule="auto"/>
              <w:ind w:right="-288"/>
              <w:rPr>
                <w:rFonts w:eastAsiaTheme="minorEastAsia" w:cstheme="minorBidi"/>
                <w:kern w:val="0"/>
                <w:sz w:val="24"/>
                <w:szCs w:val="24"/>
                <w:lang w:val="en-IN" w:eastAsia="en-US"/>
              </w:rPr>
            </w:pPr>
            <w:r>
              <w:rPr>
                <w:rFonts w:eastAsiaTheme="minorEastAsia" w:cstheme="minorBidi"/>
                <w:kern w:val="0"/>
                <w:sz w:val="24"/>
                <w:szCs w:val="24"/>
                <w:lang w:val="en-IN" w:eastAsia="en-US"/>
              </w:rPr>
              <w:lastRenderedPageBreak/>
              <w:t>Supplement cost may apply when booking for long weekends / holiday period</w:t>
            </w:r>
          </w:p>
          <w:p w:rsidR="00136589" w:rsidRDefault="00136589" w:rsidP="00136589">
            <w:pPr>
              <w:pStyle w:val="ListParagraph"/>
              <w:numPr>
                <w:ilvl w:val="0"/>
                <w:numId w:val="1"/>
              </w:numPr>
              <w:spacing w:after="0" w:line="240" w:lineRule="auto"/>
              <w:ind w:right="-288"/>
              <w:rPr>
                <w:rFonts w:eastAsiaTheme="minorEastAsia" w:cstheme="minorBidi"/>
                <w:kern w:val="0"/>
                <w:sz w:val="24"/>
                <w:szCs w:val="24"/>
                <w:lang w:val="en-IN" w:eastAsia="en-US"/>
              </w:rPr>
            </w:pPr>
            <w:r>
              <w:rPr>
                <w:rFonts w:eastAsiaTheme="minorEastAsia" w:cstheme="minorBidi"/>
                <w:kern w:val="0"/>
                <w:sz w:val="24"/>
                <w:szCs w:val="24"/>
                <w:lang w:val="en-IN" w:eastAsia="en-US"/>
              </w:rPr>
              <w:t>Air tickets and airport taxes</w:t>
            </w:r>
          </w:p>
          <w:p w:rsidR="00136589" w:rsidRPr="00136589" w:rsidRDefault="00136589" w:rsidP="00136589">
            <w:pPr>
              <w:pStyle w:val="ListParagraph"/>
              <w:numPr>
                <w:ilvl w:val="0"/>
                <w:numId w:val="1"/>
              </w:numPr>
              <w:spacing w:after="0" w:line="240" w:lineRule="auto"/>
              <w:ind w:right="-288"/>
              <w:rPr>
                <w:rFonts w:eastAsiaTheme="minorEastAsia" w:cstheme="minorBidi"/>
                <w:kern w:val="0"/>
                <w:sz w:val="24"/>
                <w:szCs w:val="24"/>
                <w:lang w:val="en-IN" w:eastAsia="en-US"/>
              </w:rPr>
            </w:pPr>
            <w:r w:rsidRPr="00136589">
              <w:rPr>
                <w:rFonts w:eastAsiaTheme="minorEastAsia" w:cstheme="minorBidi"/>
                <w:kern w:val="0"/>
                <w:sz w:val="24"/>
                <w:szCs w:val="24"/>
                <w:lang w:val="en-IN" w:eastAsia="en-US"/>
              </w:rPr>
              <w:t>Any extra excursions or sightseeing apart from the suggested tour itinerary.</w:t>
            </w:r>
          </w:p>
          <w:p w:rsidR="00136589" w:rsidRDefault="00136589" w:rsidP="00136589">
            <w:pPr>
              <w:pStyle w:val="ListParagraph"/>
              <w:numPr>
                <w:ilvl w:val="0"/>
                <w:numId w:val="1"/>
              </w:numPr>
              <w:spacing w:after="0" w:line="240" w:lineRule="auto"/>
              <w:ind w:right="-288"/>
              <w:rPr>
                <w:rFonts w:eastAsiaTheme="minorEastAsia" w:cstheme="minorBidi"/>
                <w:kern w:val="0"/>
                <w:sz w:val="24"/>
                <w:szCs w:val="24"/>
                <w:lang w:val="en-IN" w:eastAsia="en-US"/>
              </w:rPr>
            </w:pPr>
            <w:r w:rsidRPr="00136589">
              <w:rPr>
                <w:rFonts w:eastAsiaTheme="minorEastAsia" w:cstheme="minorBidi"/>
                <w:kern w:val="0"/>
                <w:sz w:val="24"/>
                <w:szCs w:val="24"/>
                <w:lang w:val="en-IN" w:eastAsia="en-US"/>
              </w:rPr>
              <w:t>Porter Charges, Guide Charges including Cellular Jail &amp; Ross Island and Camera Ticket charges</w:t>
            </w:r>
            <w:r>
              <w:rPr>
                <w:rFonts w:eastAsiaTheme="minorEastAsia" w:cstheme="minorBidi"/>
                <w:kern w:val="0"/>
                <w:sz w:val="24"/>
                <w:szCs w:val="24"/>
                <w:lang w:val="en-IN" w:eastAsia="en-US"/>
              </w:rPr>
              <w:t xml:space="preserve"> </w:t>
            </w:r>
          </w:p>
          <w:p w:rsidR="00136589" w:rsidRDefault="00136589" w:rsidP="00136589">
            <w:pPr>
              <w:pStyle w:val="ListParagraph"/>
              <w:numPr>
                <w:ilvl w:val="0"/>
                <w:numId w:val="1"/>
              </w:numPr>
              <w:spacing w:after="0" w:line="240" w:lineRule="auto"/>
              <w:ind w:right="-288"/>
              <w:rPr>
                <w:rFonts w:eastAsiaTheme="minorEastAsia" w:cstheme="minorBidi"/>
                <w:kern w:val="0"/>
                <w:sz w:val="24"/>
                <w:szCs w:val="24"/>
                <w:lang w:val="en-IN" w:eastAsia="en-US"/>
              </w:rPr>
            </w:pPr>
            <w:r>
              <w:rPr>
                <w:rFonts w:eastAsiaTheme="minorEastAsia" w:cstheme="minorBidi"/>
                <w:kern w:val="0"/>
                <w:sz w:val="24"/>
                <w:szCs w:val="24"/>
                <w:lang w:val="en-IN" w:eastAsia="en-US"/>
              </w:rPr>
              <w:t>Items of personal nature like laundry, phone calls, tips to guides / drivers etc.</w:t>
            </w:r>
          </w:p>
          <w:p w:rsidR="00645EC1" w:rsidRPr="0005750C" w:rsidRDefault="00136589" w:rsidP="00136589">
            <w:pPr>
              <w:pStyle w:val="ListParagraph"/>
              <w:numPr>
                <w:ilvl w:val="0"/>
                <w:numId w:val="1"/>
              </w:numPr>
              <w:spacing w:after="0" w:line="240" w:lineRule="auto"/>
              <w:ind w:right="-288"/>
              <w:jc w:val="both"/>
              <w:rPr>
                <w:rFonts w:ascii="Candara" w:hAnsi="Candara"/>
                <w:sz w:val="24"/>
                <w:szCs w:val="24"/>
              </w:rPr>
            </w:pPr>
            <w:r>
              <w:rPr>
                <w:rFonts w:eastAsiaTheme="minorEastAsia" w:cstheme="minorBidi"/>
                <w:kern w:val="0"/>
                <w:sz w:val="24"/>
                <w:szCs w:val="24"/>
                <w:lang w:val="en-IN" w:eastAsia="en-US"/>
              </w:rPr>
              <w:t>Camera / Video camera fees applicable at monuments</w:t>
            </w:r>
          </w:p>
          <w:p w:rsidR="00A81737" w:rsidRPr="0005750C" w:rsidRDefault="00A81737" w:rsidP="00645EC1">
            <w:pPr>
              <w:spacing w:after="0" w:line="240" w:lineRule="auto"/>
              <w:ind w:right="-288"/>
              <w:rPr>
                <w:rFonts w:ascii="Candara" w:hAnsi="Candara" w:cs="Arial"/>
                <w:sz w:val="20"/>
                <w:lang w:val="en-IN" w:eastAsia="en-US"/>
              </w:rPr>
            </w:pPr>
          </w:p>
        </w:tc>
      </w:tr>
    </w:tbl>
    <w:p w:rsidR="003D2712" w:rsidRPr="0005750C" w:rsidRDefault="003D2712" w:rsidP="0022151F">
      <w:pPr>
        <w:pStyle w:val="NoSpacing"/>
        <w:rPr>
          <w:rFonts w:ascii="Candara" w:hAnsi="Candara"/>
          <w:b/>
          <w:bCs/>
          <w:color w:val="212529"/>
          <w:shd w:val="clear" w:color="auto" w:fill="FFFFFF"/>
          <w:lang w:val="en-IN" w:eastAsia="en-IN" w:bidi="mr-IN"/>
        </w:rPr>
      </w:pPr>
    </w:p>
    <w:p w:rsidR="00E105A7" w:rsidRPr="0005750C" w:rsidRDefault="00E105A7" w:rsidP="00E105A7">
      <w:pPr>
        <w:numPr>
          <w:ilvl w:val="0"/>
          <w:numId w:val="32"/>
        </w:numPr>
        <w:spacing w:after="0" w:line="240" w:lineRule="auto"/>
        <w:ind w:right="-288"/>
        <w:rPr>
          <w:rFonts w:ascii="Candara" w:hAnsi="Candara"/>
          <w:sz w:val="24"/>
          <w:szCs w:val="24"/>
        </w:rPr>
      </w:pPr>
      <w:r w:rsidRPr="0005750C">
        <w:rPr>
          <w:rFonts w:ascii="Candara" w:hAnsi="Candara"/>
          <w:sz w:val="24"/>
          <w:szCs w:val="28"/>
        </w:rPr>
        <w:t>Check Inn &amp; Check out time as per Hotel Policy</w:t>
      </w:r>
      <w:r w:rsidRPr="0005750C">
        <w:rPr>
          <w:rFonts w:ascii="Candara" w:hAnsi="Candara"/>
          <w:sz w:val="24"/>
          <w:szCs w:val="24"/>
        </w:rPr>
        <w:t xml:space="preserve"> </w:t>
      </w:r>
    </w:p>
    <w:p w:rsidR="00E105A7" w:rsidRPr="0005750C" w:rsidRDefault="00E105A7" w:rsidP="00E105A7">
      <w:pPr>
        <w:numPr>
          <w:ilvl w:val="0"/>
          <w:numId w:val="32"/>
        </w:numPr>
        <w:spacing w:after="0" w:line="240" w:lineRule="auto"/>
        <w:ind w:right="-288"/>
        <w:rPr>
          <w:rFonts w:ascii="Candara" w:hAnsi="Candara"/>
          <w:sz w:val="24"/>
          <w:szCs w:val="24"/>
        </w:rPr>
      </w:pPr>
      <w:r w:rsidRPr="0005750C">
        <w:rPr>
          <w:rFonts w:ascii="Candara" w:hAnsi="Candara"/>
          <w:sz w:val="24"/>
          <w:szCs w:val="24"/>
        </w:rPr>
        <w:t xml:space="preserve">Package cost will not be valid during public holidays, festivals, exhibitions and long-weekends </w:t>
      </w:r>
    </w:p>
    <w:p w:rsidR="00E105A7" w:rsidRPr="0005750C" w:rsidRDefault="00E105A7" w:rsidP="00E105A7">
      <w:pPr>
        <w:numPr>
          <w:ilvl w:val="0"/>
          <w:numId w:val="32"/>
        </w:numPr>
        <w:spacing w:after="0" w:line="240" w:lineRule="auto"/>
        <w:ind w:right="-288"/>
        <w:rPr>
          <w:rFonts w:ascii="Candara" w:hAnsi="Candara"/>
          <w:sz w:val="24"/>
          <w:szCs w:val="24"/>
        </w:rPr>
      </w:pPr>
      <w:r w:rsidRPr="0005750C">
        <w:rPr>
          <w:rFonts w:ascii="Candara" w:hAnsi="Candara"/>
          <w:sz w:val="24"/>
          <w:szCs w:val="24"/>
        </w:rPr>
        <w:t>A surcharge will be levied and will be advised at the time of booking</w:t>
      </w:r>
    </w:p>
    <w:p w:rsidR="00E105A7" w:rsidRPr="007354A9" w:rsidRDefault="00A326CA" w:rsidP="005E0D67">
      <w:pPr>
        <w:numPr>
          <w:ilvl w:val="0"/>
          <w:numId w:val="32"/>
        </w:numPr>
        <w:spacing w:after="0" w:line="240" w:lineRule="auto"/>
        <w:ind w:right="-288"/>
        <w:rPr>
          <w:rFonts w:ascii="Candara" w:eastAsia="Times New Roman" w:hAnsi="Candara" w:cs="Arial"/>
          <w:b/>
          <w:bCs/>
          <w:color w:val="212529"/>
          <w:kern w:val="0"/>
          <w:sz w:val="20"/>
          <w:shd w:val="clear" w:color="auto" w:fill="FFFFFF"/>
          <w:lang w:val="en-IN" w:eastAsia="en-IN" w:bidi="mr-IN"/>
        </w:rPr>
      </w:pPr>
      <w:r w:rsidRPr="0005750C">
        <w:rPr>
          <w:rFonts w:ascii="Candara" w:hAnsi="Candara"/>
          <w:sz w:val="24"/>
          <w:szCs w:val="24"/>
        </w:rPr>
        <w:t>All tourist places are open and state body reserves right to close any places if found necessary.</w:t>
      </w:r>
    </w:p>
    <w:p w:rsidR="007354A9" w:rsidRPr="007354A9" w:rsidRDefault="007354A9" w:rsidP="007354A9">
      <w:pPr>
        <w:numPr>
          <w:ilvl w:val="0"/>
          <w:numId w:val="32"/>
        </w:numPr>
        <w:spacing w:after="0" w:line="240" w:lineRule="auto"/>
        <w:ind w:right="-288"/>
        <w:jc w:val="both"/>
        <w:rPr>
          <w:rFonts w:ascii="Candara" w:hAnsi="Candara"/>
          <w:sz w:val="24"/>
          <w:szCs w:val="28"/>
        </w:rPr>
      </w:pPr>
      <w:r w:rsidRPr="007354A9">
        <w:rPr>
          <w:rFonts w:ascii="Candara" w:hAnsi="Candara"/>
          <w:sz w:val="24"/>
          <w:szCs w:val="28"/>
        </w:rPr>
        <w:t xml:space="preserve">Ross Island &amp; North Bay is closed on Wednesday. </w:t>
      </w:r>
    </w:p>
    <w:p w:rsidR="007354A9" w:rsidRPr="007354A9" w:rsidRDefault="007354A9" w:rsidP="007354A9">
      <w:pPr>
        <w:numPr>
          <w:ilvl w:val="0"/>
          <w:numId w:val="32"/>
        </w:numPr>
        <w:spacing w:after="0" w:line="240" w:lineRule="auto"/>
        <w:ind w:right="-288"/>
        <w:jc w:val="both"/>
        <w:rPr>
          <w:rFonts w:ascii="Candara" w:hAnsi="Candara"/>
          <w:sz w:val="24"/>
          <w:szCs w:val="28"/>
        </w:rPr>
      </w:pPr>
      <w:r w:rsidRPr="007354A9">
        <w:rPr>
          <w:rFonts w:ascii="Candara" w:hAnsi="Candara"/>
          <w:sz w:val="24"/>
          <w:szCs w:val="28"/>
        </w:rPr>
        <w:t>Ferry for Ross Island leaves at fixed timings and request you to ensure at WSC at the given time.</w:t>
      </w:r>
    </w:p>
    <w:p w:rsidR="007354A9" w:rsidRPr="007354A9" w:rsidRDefault="007354A9" w:rsidP="007354A9">
      <w:pPr>
        <w:numPr>
          <w:ilvl w:val="0"/>
          <w:numId w:val="32"/>
        </w:numPr>
        <w:spacing w:after="0" w:line="240" w:lineRule="auto"/>
        <w:ind w:right="-288"/>
        <w:jc w:val="both"/>
        <w:rPr>
          <w:rFonts w:ascii="Candara" w:hAnsi="Candara"/>
          <w:sz w:val="24"/>
          <w:szCs w:val="28"/>
        </w:rPr>
      </w:pPr>
      <w:r w:rsidRPr="007354A9">
        <w:rPr>
          <w:rFonts w:ascii="Candara" w:hAnsi="Candara"/>
          <w:sz w:val="24"/>
          <w:szCs w:val="28"/>
        </w:rPr>
        <w:t>Glass bottom boat ride, snorkeling, water sports are at an extra cost at North Bay.</w:t>
      </w:r>
    </w:p>
    <w:p w:rsidR="007354A9" w:rsidRPr="007354A9" w:rsidRDefault="007354A9" w:rsidP="007354A9">
      <w:pPr>
        <w:numPr>
          <w:ilvl w:val="0"/>
          <w:numId w:val="32"/>
        </w:numPr>
        <w:spacing w:after="0" w:line="240" w:lineRule="auto"/>
        <w:ind w:right="-288"/>
        <w:jc w:val="both"/>
        <w:rPr>
          <w:rFonts w:ascii="Candara" w:hAnsi="Candara"/>
          <w:sz w:val="24"/>
          <w:szCs w:val="28"/>
        </w:rPr>
      </w:pPr>
      <w:r w:rsidRPr="007354A9">
        <w:rPr>
          <w:rFonts w:ascii="Candara" w:hAnsi="Candara"/>
          <w:sz w:val="24"/>
          <w:szCs w:val="28"/>
        </w:rPr>
        <w:t>Diving and Sea Walk can be done at an extra cost at North Bay.</w:t>
      </w:r>
    </w:p>
    <w:p w:rsidR="007354A9" w:rsidRPr="007354A9" w:rsidRDefault="007354A9" w:rsidP="007354A9">
      <w:pPr>
        <w:numPr>
          <w:ilvl w:val="0"/>
          <w:numId w:val="32"/>
        </w:numPr>
        <w:spacing w:after="0" w:line="240" w:lineRule="auto"/>
        <w:ind w:right="-288"/>
        <w:jc w:val="both"/>
        <w:rPr>
          <w:rFonts w:ascii="Candara" w:hAnsi="Candara"/>
          <w:sz w:val="24"/>
          <w:szCs w:val="28"/>
        </w:rPr>
      </w:pPr>
      <w:r w:rsidRPr="007354A9">
        <w:rPr>
          <w:rFonts w:ascii="Candara" w:hAnsi="Candara"/>
          <w:sz w:val="24"/>
          <w:szCs w:val="28"/>
        </w:rPr>
        <w:t xml:space="preserve">May, June, July, August and Sept guest can expect rain during their stay. </w:t>
      </w:r>
    </w:p>
    <w:p w:rsidR="007354A9" w:rsidRPr="007354A9" w:rsidRDefault="007354A9" w:rsidP="007354A9">
      <w:pPr>
        <w:numPr>
          <w:ilvl w:val="0"/>
          <w:numId w:val="32"/>
        </w:numPr>
        <w:spacing w:after="0" w:line="240" w:lineRule="auto"/>
        <w:ind w:right="-288"/>
        <w:jc w:val="both"/>
        <w:rPr>
          <w:rFonts w:ascii="Candara" w:hAnsi="Candara"/>
          <w:sz w:val="24"/>
          <w:szCs w:val="28"/>
        </w:rPr>
      </w:pPr>
      <w:r w:rsidRPr="007354A9">
        <w:rPr>
          <w:rFonts w:ascii="Candara" w:hAnsi="Candara"/>
          <w:sz w:val="24"/>
          <w:szCs w:val="28"/>
        </w:rPr>
        <w:t>Itinerary may be changed according to weather. The Monsoons in Andaman’s are truly magical.</w:t>
      </w:r>
    </w:p>
    <w:p w:rsidR="007354A9" w:rsidRDefault="007354A9" w:rsidP="007354A9">
      <w:pPr>
        <w:numPr>
          <w:ilvl w:val="0"/>
          <w:numId w:val="32"/>
        </w:numPr>
        <w:spacing w:after="0" w:line="240" w:lineRule="auto"/>
        <w:ind w:right="-288"/>
        <w:jc w:val="both"/>
        <w:rPr>
          <w:rFonts w:ascii="Candara" w:hAnsi="Candara"/>
          <w:sz w:val="24"/>
          <w:szCs w:val="28"/>
        </w:rPr>
      </w:pPr>
      <w:r w:rsidRPr="007354A9">
        <w:rPr>
          <w:rFonts w:ascii="Candara" w:hAnsi="Candara"/>
          <w:sz w:val="24"/>
          <w:szCs w:val="28"/>
        </w:rPr>
        <w:t>Please carry change of clothes, towel, cap, sunglasses, Sunscreen and wear comfort clothing for this trip.</w:t>
      </w:r>
    </w:p>
    <w:p w:rsidR="007354A9" w:rsidRPr="007354A9" w:rsidRDefault="007354A9" w:rsidP="007354A9">
      <w:pPr>
        <w:numPr>
          <w:ilvl w:val="0"/>
          <w:numId w:val="32"/>
        </w:numPr>
        <w:spacing w:after="0" w:line="240" w:lineRule="auto"/>
        <w:ind w:right="-288"/>
        <w:jc w:val="both"/>
        <w:rPr>
          <w:rFonts w:ascii="Candara" w:hAnsi="Candara"/>
          <w:sz w:val="24"/>
          <w:szCs w:val="28"/>
        </w:rPr>
      </w:pPr>
      <w:r w:rsidRPr="007354A9">
        <w:rPr>
          <w:rFonts w:ascii="Candara" w:hAnsi="Candara"/>
          <w:sz w:val="24"/>
          <w:szCs w:val="28"/>
        </w:rPr>
        <w:t xml:space="preserve">All transfers by 1 Ac car in Port Blair/ Havelock (We provide AC </w:t>
      </w:r>
      <w:proofErr w:type="spellStart"/>
      <w:r w:rsidRPr="007354A9">
        <w:rPr>
          <w:rFonts w:ascii="Candara" w:hAnsi="Candara"/>
          <w:sz w:val="24"/>
          <w:szCs w:val="28"/>
        </w:rPr>
        <w:t>Xylos</w:t>
      </w:r>
      <w:proofErr w:type="spellEnd"/>
      <w:r w:rsidRPr="007354A9">
        <w:rPr>
          <w:rFonts w:ascii="Candara" w:hAnsi="Candara"/>
          <w:sz w:val="24"/>
          <w:szCs w:val="28"/>
        </w:rPr>
        <w:t xml:space="preserve"> / </w:t>
      </w:r>
      <w:proofErr w:type="spellStart"/>
      <w:r w:rsidRPr="007354A9">
        <w:rPr>
          <w:rFonts w:ascii="Candara" w:hAnsi="Candara"/>
          <w:sz w:val="24"/>
          <w:szCs w:val="28"/>
        </w:rPr>
        <w:t>Ertiga</w:t>
      </w:r>
      <w:proofErr w:type="spellEnd"/>
      <w:r w:rsidRPr="007354A9">
        <w:rPr>
          <w:rFonts w:ascii="Candara" w:hAnsi="Candara"/>
          <w:sz w:val="24"/>
          <w:szCs w:val="28"/>
        </w:rPr>
        <w:t xml:space="preserve"> at Port Blair and Havelock) </w:t>
      </w:r>
    </w:p>
    <w:p w:rsidR="007354A9" w:rsidRPr="007354A9" w:rsidRDefault="007354A9" w:rsidP="007354A9">
      <w:pPr>
        <w:numPr>
          <w:ilvl w:val="0"/>
          <w:numId w:val="32"/>
        </w:numPr>
        <w:spacing w:after="0" w:line="240" w:lineRule="auto"/>
        <w:ind w:right="-288"/>
        <w:jc w:val="both"/>
        <w:rPr>
          <w:rFonts w:ascii="Candara" w:hAnsi="Candara"/>
          <w:sz w:val="24"/>
          <w:szCs w:val="28"/>
        </w:rPr>
      </w:pPr>
      <w:r w:rsidRPr="007354A9">
        <w:rPr>
          <w:rFonts w:ascii="Candara" w:hAnsi="Candara"/>
          <w:sz w:val="24"/>
          <w:szCs w:val="28"/>
        </w:rPr>
        <w:t>Package cost will not be valid during public holidays, festivals, exhibitions and long-weekends</w:t>
      </w:r>
    </w:p>
    <w:p w:rsidR="007354A9" w:rsidRDefault="007354A9" w:rsidP="007354A9">
      <w:pPr>
        <w:numPr>
          <w:ilvl w:val="0"/>
          <w:numId w:val="32"/>
        </w:numPr>
        <w:spacing w:after="0" w:line="240" w:lineRule="auto"/>
        <w:ind w:right="-288"/>
        <w:jc w:val="both"/>
        <w:rPr>
          <w:rFonts w:ascii="Candara" w:hAnsi="Candara"/>
          <w:sz w:val="24"/>
          <w:szCs w:val="28"/>
        </w:rPr>
      </w:pPr>
      <w:r w:rsidRPr="007354A9">
        <w:rPr>
          <w:rFonts w:ascii="Candara" w:hAnsi="Candara"/>
          <w:sz w:val="24"/>
          <w:szCs w:val="28"/>
        </w:rPr>
        <w:t>Early check in and late checkout would be subject to room availability.</w:t>
      </w:r>
    </w:p>
    <w:p w:rsidR="007354A9" w:rsidRPr="007354A9" w:rsidRDefault="007354A9" w:rsidP="007354A9">
      <w:pPr>
        <w:numPr>
          <w:ilvl w:val="0"/>
          <w:numId w:val="32"/>
        </w:numPr>
        <w:spacing w:after="0" w:line="240" w:lineRule="auto"/>
        <w:ind w:right="-288"/>
        <w:jc w:val="both"/>
        <w:rPr>
          <w:rFonts w:ascii="Candara" w:hAnsi="Candara"/>
          <w:sz w:val="24"/>
          <w:szCs w:val="28"/>
        </w:rPr>
      </w:pPr>
      <w:r w:rsidRPr="007354A9">
        <w:rPr>
          <w:rFonts w:ascii="Candara" w:hAnsi="Candara"/>
          <w:sz w:val="24"/>
          <w:szCs w:val="28"/>
          <w:highlight w:val="yellow"/>
        </w:rPr>
        <w:t>All incoming passengers into Port Blair will need to carry </w:t>
      </w:r>
      <w:r w:rsidRPr="007354A9">
        <w:rPr>
          <w:rFonts w:ascii="Candara" w:hAnsi="Candara"/>
          <w:b/>
          <w:sz w:val="24"/>
          <w:szCs w:val="28"/>
          <w:highlight w:val="yellow"/>
        </w:rPr>
        <w:t>RT-PCR Negative Test report</w:t>
      </w:r>
      <w:r w:rsidRPr="007354A9">
        <w:rPr>
          <w:rFonts w:ascii="Candara" w:hAnsi="Candara"/>
          <w:sz w:val="24"/>
          <w:szCs w:val="28"/>
          <w:highlight w:val="yellow"/>
        </w:rPr>
        <w:t> issued from an </w:t>
      </w:r>
      <w:r w:rsidRPr="007354A9">
        <w:rPr>
          <w:rFonts w:ascii="Candara" w:hAnsi="Candara"/>
          <w:b/>
          <w:sz w:val="24"/>
          <w:szCs w:val="28"/>
          <w:highlight w:val="yellow"/>
        </w:rPr>
        <w:t>ICMR Recognized lab</w:t>
      </w:r>
      <w:r w:rsidRPr="007354A9">
        <w:rPr>
          <w:rFonts w:ascii="Candara" w:hAnsi="Candara"/>
          <w:sz w:val="24"/>
          <w:szCs w:val="28"/>
          <w:highlight w:val="yellow"/>
        </w:rPr>
        <w:t>.</w:t>
      </w:r>
    </w:p>
    <w:p w:rsidR="007354A9" w:rsidRPr="007354A9" w:rsidRDefault="007354A9" w:rsidP="007354A9">
      <w:pPr>
        <w:spacing w:after="0" w:line="240" w:lineRule="auto"/>
        <w:ind w:left="360" w:right="-288" w:firstLine="360"/>
        <w:jc w:val="both"/>
        <w:rPr>
          <w:rFonts w:ascii="Candara" w:hAnsi="Candara"/>
          <w:sz w:val="24"/>
          <w:szCs w:val="28"/>
        </w:rPr>
      </w:pPr>
      <w:r w:rsidRPr="007354A9">
        <w:rPr>
          <w:rFonts w:ascii="Candara" w:hAnsi="Candara"/>
          <w:sz w:val="24"/>
          <w:szCs w:val="28"/>
          <w:highlight w:val="yellow"/>
        </w:rPr>
        <w:t>The test should have been taken </w:t>
      </w:r>
      <w:r w:rsidRPr="007354A9">
        <w:rPr>
          <w:rFonts w:ascii="Candara" w:hAnsi="Candara"/>
          <w:b/>
          <w:sz w:val="24"/>
          <w:szCs w:val="28"/>
          <w:highlight w:val="yellow"/>
        </w:rPr>
        <w:t xml:space="preserve">within 48 </w:t>
      </w:r>
      <w:proofErr w:type="spellStart"/>
      <w:r w:rsidRPr="007354A9">
        <w:rPr>
          <w:rFonts w:ascii="Candara" w:hAnsi="Candara"/>
          <w:b/>
          <w:sz w:val="24"/>
          <w:szCs w:val="28"/>
          <w:highlight w:val="yellow"/>
        </w:rPr>
        <w:t>Hrs</w:t>
      </w:r>
      <w:proofErr w:type="spellEnd"/>
      <w:r w:rsidRPr="007354A9">
        <w:rPr>
          <w:rFonts w:ascii="Candara" w:hAnsi="Candara"/>
          <w:b/>
          <w:sz w:val="24"/>
          <w:szCs w:val="28"/>
          <w:highlight w:val="yellow"/>
        </w:rPr>
        <w:t xml:space="preserve"> prior to commencement of journey</w:t>
      </w:r>
      <w:r w:rsidRPr="007354A9">
        <w:rPr>
          <w:rFonts w:ascii="Candara" w:hAnsi="Candara"/>
          <w:sz w:val="24"/>
          <w:szCs w:val="28"/>
        </w:rPr>
        <w:t>.</w:t>
      </w:r>
    </w:p>
    <w:p w:rsidR="00A326CA" w:rsidRPr="0005750C" w:rsidRDefault="00A326CA" w:rsidP="007354A9">
      <w:pPr>
        <w:spacing w:after="0" w:line="240" w:lineRule="auto"/>
        <w:ind w:left="720" w:right="-288"/>
        <w:rPr>
          <w:rFonts w:ascii="Candara" w:eastAsia="Times New Roman" w:hAnsi="Candara" w:cs="Arial"/>
          <w:b/>
          <w:bCs/>
          <w:color w:val="212529"/>
          <w:kern w:val="0"/>
          <w:sz w:val="20"/>
          <w:shd w:val="clear" w:color="auto" w:fill="FFFFFF"/>
          <w:lang w:val="en-IN" w:eastAsia="en-IN" w:bidi="mr-IN"/>
        </w:rPr>
      </w:pPr>
    </w:p>
    <w:p w:rsidR="00AF30C6" w:rsidRPr="0005750C" w:rsidRDefault="00AF30C6" w:rsidP="00A326CA">
      <w:pPr>
        <w:spacing w:after="0" w:line="240" w:lineRule="auto"/>
        <w:ind w:left="720" w:right="-288"/>
        <w:rPr>
          <w:rFonts w:ascii="Candara" w:eastAsia="Times New Roman" w:hAnsi="Candara" w:cs="Arial"/>
          <w:b/>
          <w:bCs/>
          <w:color w:val="212529"/>
          <w:kern w:val="0"/>
          <w:sz w:val="20"/>
          <w:shd w:val="clear" w:color="auto" w:fill="FFFFFF"/>
          <w:lang w:val="en-IN" w:eastAsia="en-IN" w:bidi="mr-IN"/>
        </w:rPr>
      </w:pPr>
    </w:p>
    <w:p w:rsidR="00AF30C6" w:rsidRPr="0005750C" w:rsidRDefault="00AF30C6" w:rsidP="00A326CA">
      <w:pPr>
        <w:spacing w:after="0" w:line="240" w:lineRule="auto"/>
        <w:ind w:left="720" w:right="-288"/>
        <w:rPr>
          <w:rFonts w:ascii="Candara" w:eastAsia="Times New Roman" w:hAnsi="Candara" w:cs="Arial"/>
          <w:b/>
          <w:bCs/>
          <w:color w:val="212529"/>
          <w:kern w:val="0"/>
          <w:sz w:val="20"/>
          <w:shd w:val="clear" w:color="auto" w:fill="FFFFFF"/>
          <w:lang w:val="en-IN" w:eastAsia="en-IN" w:bidi="mr-IN"/>
        </w:rPr>
      </w:pPr>
    </w:p>
    <w:p w:rsidR="005B06A3" w:rsidRPr="0005750C" w:rsidRDefault="005B06A3" w:rsidP="00A326CA">
      <w:pPr>
        <w:spacing w:after="0" w:line="240" w:lineRule="auto"/>
        <w:ind w:left="720" w:right="-288"/>
        <w:rPr>
          <w:rFonts w:ascii="Candara" w:eastAsia="Times New Roman" w:hAnsi="Candara" w:cs="Arial"/>
          <w:b/>
          <w:bCs/>
          <w:color w:val="212529"/>
          <w:kern w:val="0"/>
          <w:sz w:val="20"/>
          <w:shd w:val="clear" w:color="auto" w:fill="FFFFFF"/>
          <w:lang w:val="en-IN" w:eastAsia="en-IN" w:bidi="mr-IN"/>
        </w:rPr>
      </w:pPr>
    </w:p>
    <w:p w:rsidR="00E105A7" w:rsidRPr="0005750C" w:rsidRDefault="00E105A7" w:rsidP="00E105A7">
      <w:pPr>
        <w:spacing w:after="0" w:line="240" w:lineRule="auto"/>
        <w:rPr>
          <w:rFonts w:ascii="Candara" w:eastAsia="Times New Roman" w:hAnsi="Candara" w:cs="Arial"/>
          <w:b/>
          <w:bCs/>
          <w:color w:val="212529"/>
          <w:kern w:val="0"/>
          <w:sz w:val="20"/>
          <w:shd w:val="clear" w:color="auto" w:fill="FFFFFF"/>
          <w:lang w:val="en-IN" w:eastAsia="en-IN" w:bidi="mr-IN"/>
        </w:rPr>
      </w:pPr>
    </w:p>
    <w:p w:rsidR="003D2712" w:rsidRPr="00A326CA" w:rsidRDefault="003D2712" w:rsidP="0022151F">
      <w:pPr>
        <w:pStyle w:val="NoSpacing"/>
        <w:rPr>
          <w:b/>
          <w:bCs/>
          <w:color w:val="212529"/>
          <w:sz w:val="20"/>
          <w:shd w:val="clear" w:color="auto" w:fill="FFFFFF"/>
          <w:lang w:val="en-IN" w:eastAsia="en-IN" w:bidi="mr-IN"/>
        </w:rPr>
      </w:pPr>
    </w:p>
    <w:p w:rsidR="003D2712" w:rsidRPr="00A326CA" w:rsidRDefault="003D2712" w:rsidP="0022151F">
      <w:pPr>
        <w:pStyle w:val="NoSpacing"/>
        <w:rPr>
          <w:b/>
          <w:bCs/>
          <w:color w:val="212529"/>
          <w:sz w:val="20"/>
          <w:shd w:val="clear" w:color="auto" w:fill="FFFFFF"/>
          <w:lang w:val="en-IN" w:eastAsia="en-IN" w:bidi="mr-IN"/>
        </w:rPr>
      </w:pPr>
    </w:p>
    <w:p w:rsidR="003D2712" w:rsidRDefault="003D2712" w:rsidP="0022151F">
      <w:pPr>
        <w:pStyle w:val="NoSpacing"/>
        <w:rPr>
          <w:b/>
          <w:bCs/>
          <w:color w:val="212529"/>
          <w:shd w:val="clear" w:color="auto" w:fill="FFFFFF"/>
          <w:lang w:val="en-IN" w:eastAsia="en-IN" w:bidi="mr-IN"/>
        </w:rPr>
      </w:pPr>
    </w:p>
    <w:p w:rsidR="003D2712" w:rsidRDefault="003D2712" w:rsidP="0022151F">
      <w:pPr>
        <w:pStyle w:val="NoSpacing"/>
        <w:rPr>
          <w:b/>
          <w:bCs/>
          <w:color w:val="212529"/>
          <w:shd w:val="clear" w:color="auto" w:fill="FFFFFF"/>
          <w:lang w:val="en-IN" w:eastAsia="en-IN" w:bidi="mr-IN"/>
        </w:rPr>
      </w:pPr>
    </w:p>
    <w:p w:rsidR="003D2712" w:rsidRDefault="00334CAF" w:rsidP="0022151F">
      <w:pPr>
        <w:pStyle w:val="NoSpacing"/>
        <w:rPr>
          <w:b/>
          <w:bCs/>
          <w:color w:val="212529"/>
          <w:shd w:val="clear" w:color="auto" w:fill="FFFFFF"/>
          <w:lang w:val="en-IN" w:eastAsia="en-IN" w:bidi="mr-IN"/>
        </w:rPr>
      </w:pPr>
      <w:r>
        <w:rPr>
          <w:noProof/>
          <w:sz w:val="20"/>
          <w:lang w:val="en-IN" w:eastAsia="en-IN"/>
        </w:rPr>
        <mc:AlternateContent>
          <mc:Choice Requires="wps">
            <w:drawing>
              <wp:anchor distT="0" distB="0" distL="114300" distR="114300" simplePos="0" relativeHeight="251663360" behindDoc="0" locked="0" layoutInCell="1" allowOverlap="1">
                <wp:simplePos x="0" y="0"/>
                <wp:positionH relativeFrom="page">
                  <wp:posOffset>298450</wp:posOffset>
                </wp:positionH>
                <wp:positionV relativeFrom="paragraph">
                  <wp:posOffset>281305</wp:posOffset>
                </wp:positionV>
                <wp:extent cx="8676640" cy="344170"/>
                <wp:effectExtent l="0" t="0" r="10160" b="17780"/>
                <wp:wrapNone/>
                <wp:docPr id="3" name="Rectangle 3" descr="Title: azahzvah - Description: bajxbsjxbajxzhazhav"/>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76640" cy="344170"/>
                        </a:xfrm>
                        <a:prstGeom prst="rect">
                          <a:avLst/>
                        </a:prstGeom>
                        <a:solidFill>
                          <a:schemeClr val="accent4">
                            <a:lumMod val="40000"/>
                            <a:lumOff val="60000"/>
                          </a:schemeClr>
                        </a:solidFill>
                        <a:ln w="12700">
                          <a:solidFill>
                            <a:schemeClr val="tx1"/>
                          </a:solidFill>
                        </a:ln>
                        <a:extLst/>
                      </wps:spPr>
                      <wps:txbx>
                        <w:txbxContent>
                          <w:p w:rsidR="00E105A7" w:rsidRPr="0005750C" w:rsidRDefault="00E105A7" w:rsidP="00E105A7">
                            <w:pPr>
                              <w:spacing w:after="0"/>
                              <w:jc w:val="center"/>
                              <w:rPr>
                                <w:rFonts w:ascii="Candara" w:hAnsi="Candara"/>
                                <w:b/>
                                <w:color w:val="171717"/>
                                <w:sz w:val="28"/>
                                <w:szCs w:val="28"/>
                              </w:rPr>
                            </w:pPr>
                            <w:r w:rsidRPr="0005750C">
                              <w:rPr>
                                <w:rFonts w:ascii="Candara" w:hAnsi="Candara"/>
                                <w:b/>
                                <w:color w:val="171717"/>
                                <w:sz w:val="28"/>
                                <w:szCs w:val="28"/>
                              </w:rPr>
                              <w:t>This package is valid from 1</w:t>
                            </w:r>
                            <w:r w:rsidRPr="0005750C">
                              <w:rPr>
                                <w:rFonts w:ascii="Candara" w:hAnsi="Candara"/>
                                <w:b/>
                                <w:color w:val="171717"/>
                                <w:sz w:val="28"/>
                                <w:szCs w:val="28"/>
                                <w:vertAlign w:val="superscript"/>
                              </w:rPr>
                              <w:t>st</w:t>
                            </w:r>
                            <w:r w:rsidR="00A023E9">
                              <w:rPr>
                                <w:rFonts w:ascii="Candara" w:hAnsi="Candara"/>
                                <w:b/>
                                <w:color w:val="171717"/>
                                <w:sz w:val="28"/>
                                <w:szCs w:val="28"/>
                              </w:rPr>
                              <w:t xml:space="preserve"> April 2023</w:t>
                            </w:r>
                            <w:r w:rsidR="00850364">
                              <w:rPr>
                                <w:rFonts w:ascii="Candara" w:hAnsi="Candara"/>
                                <w:b/>
                                <w:color w:val="171717"/>
                                <w:sz w:val="28"/>
                                <w:szCs w:val="28"/>
                              </w:rPr>
                              <w:t xml:space="preserve"> till 3</w:t>
                            </w:r>
                            <w:r w:rsidR="00AA1047">
                              <w:rPr>
                                <w:rFonts w:ascii="Candara" w:hAnsi="Candara"/>
                                <w:b/>
                                <w:color w:val="171717"/>
                                <w:sz w:val="28"/>
                                <w:szCs w:val="28"/>
                              </w:rPr>
                              <w:t>0</w:t>
                            </w:r>
                            <w:r w:rsidR="00AA1047" w:rsidRPr="00AA1047">
                              <w:rPr>
                                <w:rFonts w:ascii="Candara" w:hAnsi="Candara"/>
                                <w:b/>
                                <w:color w:val="171717"/>
                                <w:sz w:val="28"/>
                                <w:szCs w:val="28"/>
                                <w:vertAlign w:val="superscript"/>
                              </w:rPr>
                              <w:t>th</w:t>
                            </w:r>
                            <w:r w:rsidR="00AA1047">
                              <w:rPr>
                                <w:rFonts w:ascii="Candara" w:hAnsi="Candara"/>
                                <w:b/>
                                <w:color w:val="171717"/>
                                <w:sz w:val="28"/>
                                <w:szCs w:val="28"/>
                              </w:rPr>
                              <w:t xml:space="preserve"> September</w:t>
                            </w:r>
                            <w:r w:rsidR="00850364">
                              <w:rPr>
                                <w:rFonts w:ascii="Candara" w:hAnsi="Candara"/>
                                <w:b/>
                                <w:color w:val="171717"/>
                                <w:sz w:val="28"/>
                                <w:szCs w:val="28"/>
                              </w:rPr>
                              <w:t xml:space="preserve"> </w:t>
                            </w:r>
                            <w:r w:rsidR="00A023E9">
                              <w:rPr>
                                <w:rFonts w:ascii="Candara" w:hAnsi="Candara"/>
                                <w:b/>
                                <w:color w:val="171717"/>
                                <w:sz w:val="28"/>
                                <w:szCs w:val="28"/>
                              </w:rPr>
                              <w:t>2023</w:t>
                            </w:r>
                            <w:bookmarkStart w:id="0" w:name="_GoBack"/>
                            <w:bookmarkEnd w:id="0"/>
                          </w:p>
                          <w:p w:rsidR="00E105A7" w:rsidRPr="00D300E7" w:rsidRDefault="00E105A7" w:rsidP="00E105A7">
                            <w:pPr>
                              <w:rPr>
                                <w:rFonts w:ascii="Tw Cen MT" w:hAnsi="Tw Cen MT"/>
                                <w:b/>
                                <w:color w:val="000000"/>
                                <w:sz w:val="30"/>
                                <w:szCs w:val="3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 o:spid="_x0000_s1035" alt="Title: azahzvah - Description: bajxbsjxbajxzhazhav" style="position:absolute;margin-left:23.5pt;margin-top:22.15pt;width:683.2pt;height:27.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phWWwIAAKUEAAAOAAAAZHJzL2Uyb0RvYy54bWysVFFv0zAQfkfiP1h+39J2od2ipdPUaghp&#10;wMTGD7g4TmNwbHN2m6y/nrPTbgUekBBV6+bu7O/uvs+X65uh02wn0StrSj49n3AmjbC1MpuSf326&#10;O7vkzAcwNWhrZMmfpec3y7dvrntXyJltra4lMgIxvuhdydsQXJFlXrSyA39unTQUbCx2EMjETVYj&#10;9ITe6Ww2mcyz3mLt0ArpPXnXY5AvE37TSBE+N42XgemSU20hrZjWKq7Z8hqKDYJrlTiUAf9QRQfK&#10;UNIXqDUEYFtUf0B1SqD1tgnnwnaZbRolZOqBuplOfuvmsQUnUy9EjncvNPn/Bys+7R6QqbrkF5wZ&#10;6EiiL0QamI2WjFy19ILoelJBy4LBHtr9Dlp2xtYxoFwg3QtWwbeh8vSj/30L9N1FZnvnC0rw6B4w&#10;cuPdvRXfPTN21VICeYto+1ZCTf1M4/7slwPR8HSUVf1HW1NhsA02kTw02EVAoo8NScvnFy3lEJgg&#10;5+V8MZ/nJLmg2EWeTxdJ7AyK42mHPryXtmPxoeRIbSd02N37EKuB4rglVW+1qu+U1smI91OuNLId&#10;0M0CIaQJeTqutx2VO/rzCX3GO0Zuuomje350U4p00yNSSuhPk2jDemJmtiCMv1UQhpFBAnyFIHht&#10;4kki5dDTkdRRnDBUQxL/6ihXZetnohztOCk02fTQWtxz1tOUlNz/2AJKzvQHQ7JdTfPIcUhG/m4x&#10;IwNPI9VpBIwgqJKLgJyNxiqMw7h1qDYt5ZqmVo29JbEblXSINY91Ha4IzUJi6zC3cdhO7bTr9e2y&#10;/AkAAP//AwBQSwMEFAAGAAgAAAAhAHSJ1dnhAAAACQEAAA8AAABkcnMvZG93bnJldi54bWxMj0FL&#10;w0AQhe+F/odlBG920zTVGrMpIohaEDQV8TjNjklodjZkN23017s92dNjeMN738vWo2nFgXrXWFYw&#10;n0UgiEurG64UfGwfr1YgnEfW2FomBT/kYJ1PJxmm2h75nQ6Fr0QIYZeigtr7LpXSlTUZdDPbEQfv&#10;2/YGfTj7SuoejyHctDKOomtpsOHQUGNHDzWV+2IwCn67JzRbLDevX8Xbs42XcTG8fCp1eTHe34Hw&#10;NPr/ZzjhB3TIA9PODqydaBUkN2GKD5osQJz8ZL5IQOwU3K6WIPNMni/I/wAAAP//AwBQSwECLQAU&#10;AAYACAAAACEAtoM4kv4AAADhAQAAEwAAAAAAAAAAAAAAAAAAAAAAW0NvbnRlbnRfVHlwZXNdLnht&#10;bFBLAQItABQABgAIAAAAIQA4/SH/1gAAAJQBAAALAAAAAAAAAAAAAAAAAC8BAABfcmVscy8ucmVs&#10;c1BLAQItABQABgAIAAAAIQCMlphWWwIAAKUEAAAOAAAAAAAAAAAAAAAAAC4CAABkcnMvZTJvRG9j&#10;LnhtbFBLAQItABQABgAIAAAAIQB0idXZ4QAAAAkBAAAPAAAAAAAAAAAAAAAAALUEAABkcnMvZG93&#10;bnJldi54bWxQSwUGAAAAAAQABADzAAAAwwUAAAAA&#10;" fillcolor="#ffe599 [1303]" strokecolor="black [3213]" strokeweight="1pt">
                <v:textbox>
                  <w:txbxContent>
                    <w:p w:rsidR="00E105A7" w:rsidRPr="0005750C" w:rsidRDefault="00E105A7" w:rsidP="00E105A7">
                      <w:pPr>
                        <w:spacing w:after="0"/>
                        <w:jc w:val="center"/>
                        <w:rPr>
                          <w:rFonts w:ascii="Candara" w:hAnsi="Candara"/>
                          <w:b/>
                          <w:color w:val="171717"/>
                          <w:sz w:val="28"/>
                          <w:szCs w:val="28"/>
                        </w:rPr>
                      </w:pPr>
                      <w:r w:rsidRPr="0005750C">
                        <w:rPr>
                          <w:rFonts w:ascii="Candara" w:hAnsi="Candara"/>
                          <w:b/>
                          <w:color w:val="171717"/>
                          <w:sz w:val="28"/>
                          <w:szCs w:val="28"/>
                        </w:rPr>
                        <w:t>This package is valid from 1</w:t>
                      </w:r>
                      <w:r w:rsidRPr="0005750C">
                        <w:rPr>
                          <w:rFonts w:ascii="Candara" w:hAnsi="Candara"/>
                          <w:b/>
                          <w:color w:val="171717"/>
                          <w:sz w:val="28"/>
                          <w:szCs w:val="28"/>
                          <w:vertAlign w:val="superscript"/>
                        </w:rPr>
                        <w:t>st</w:t>
                      </w:r>
                      <w:r w:rsidR="00A023E9">
                        <w:rPr>
                          <w:rFonts w:ascii="Candara" w:hAnsi="Candara"/>
                          <w:b/>
                          <w:color w:val="171717"/>
                          <w:sz w:val="28"/>
                          <w:szCs w:val="28"/>
                        </w:rPr>
                        <w:t xml:space="preserve"> April 2023</w:t>
                      </w:r>
                      <w:r w:rsidR="00850364">
                        <w:rPr>
                          <w:rFonts w:ascii="Candara" w:hAnsi="Candara"/>
                          <w:b/>
                          <w:color w:val="171717"/>
                          <w:sz w:val="28"/>
                          <w:szCs w:val="28"/>
                        </w:rPr>
                        <w:t xml:space="preserve"> till 3</w:t>
                      </w:r>
                      <w:r w:rsidR="00AA1047">
                        <w:rPr>
                          <w:rFonts w:ascii="Candara" w:hAnsi="Candara"/>
                          <w:b/>
                          <w:color w:val="171717"/>
                          <w:sz w:val="28"/>
                          <w:szCs w:val="28"/>
                        </w:rPr>
                        <w:t>0</w:t>
                      </w:r>
                      <w:r w:rsidR="00AA1047" w:rsidRPr="00AA1047">
                        <w:rPr>
                          <w:rFonts w:ascii="Candara" w:hAnsi="Candara"/>
                          <w:b/>
                          <w:color w:val="171717"/>
                          <w:sz w:val="28"/>
                          <w:szCs w:val="28"/>
                          <w:vertAlign w:val="superscript"/>
                        </w:rPr>
                        <w:t>th</w:t>
                      </w:r>
                      <w:r w:rsidR="00AA1047">
                        <w:rPr>
                          <w:rFonts w:ascii="Candara" w:hAnsi="Candara"/>
                          <w:b/>
                          <w:color w:val="171717"/>
                          <w:sz w:val="28"/>
                          <w:szCs w:val="28"/>
                        </w:rPr>
                        <w:t xml:space="preserve"> September</w:t>
                      </w:r>
                      <w:r w:rsidR="00850364">
                        <w:rPr>
                          <w:rFonts w:ascii="Candara" w:hAnsi="Candara"/>
                          <w:b/>
                          <w:color w:val="171717"/>
                          <w:sz w:val="28"/>
                          <w:szCs w:val="28"/>
                        </w:rPr>
                        <w:t xml:space="preserve"> </w:t>
                      </w:r>
                      <w:r w:rsidR="00A023E9">
                        <w:rPr>
                          <w:rFonts w:ascii="Candara" w:hAnsi="Candara"/>
                          <w:b/>
                          <w:color w:val="171717"/>
                          <w:sz w:val="28"/>
                          <w:szCs w:val="28"/>
                        </w:rPr>
                        <w:t>2023</w:t>
                      </w:r>
                      <w:bookmarkStart w:id="1" w:name="_GoBack"/>
                      <w:bookmarkEnd w:id="1"/>
                    </w:p>
                    <w:p w:rsidR="00E105A7" w:rsidRPr="00D300E7" w:rsidRDefault="00E105A7" w:rsidP="00E105A7">
                      <w:pPr>
                        <w:rPr>
                          <w:rFonts w:ascii="Tw Cen MT" w:hAnsi="Tw Cen MT"/>
                          <w:b/>
                          <w:color w:val="000000"/>
                          <w:sz w:val="30"/>
                          <w:szCs w:val="30"/>
                        </w:rPr>
                      </w:pPr>
                    </w:p>
                  </w:txbxContent>
                </v:textbox>
                <w10:wrap anchorx="page"/>
              </v:rect>
            </w:pict>
          </mc:Fallback>
        </mc:AlternateContent>
      </w:r>
      <w:r>
        <w:rPr>
          <w:noProof/>
          <w:sz w:val="20"/>
          <w:lang w:val="en-IN" w:eastAsia="en-IN"/>
        </w:rPr>
        <w:drawing>
          <wp:anchor distT="0" distB="0" distL="114300" distR="114300" simplePos="0" relativeHeight="251662336" behindDoc="1" locked="0" layoutInCell="1" allowOverlap="1">
            <wp:simplePos x="0" y="0"/>
            <wp:positionH relativeFrom="margin">
              <wp:posOffset>-109220</wp:posOffset>
            </wp:positionH>
            <wp:positionV relativeFrom="paragraph">
              <wp:posOffset>625475</wp:posOffset>
            </wp:positionV>
            <wp:extent cx="8627110" cy="1449070"/>
            <wp:effectExtent l="0" t="0" r="2540" b="0"/>
            <wp:wrapTight wrapText="bothSides">
              <wp:wrapPolygon edited="0">
                <wp:start x="5342" y="284"/>
                <wp:lineTo x="5199" y="5111"/>
                <wp:lineTo x="1479" y="7383"/>
                <wp:lineTo x="334" y="8519"/>
                <wp:lineTo x="334" y="9939"/>
                <wp:lineTo x="48" y="12778"/>
                <wp:lineTo x="0" y="19309"/>
                <wp:lineTo x="21559" y="19309"/>
                <wp:lineTo x="21559" y="17038"/>
                <wp:lineTo x="21225" y="13630"/>
                <wp:lineTo x="20080" y="9939"/>
                <wp:lineTo x="19794" y="9939"/>
                <wp:lineTo x="17648" y="5395"/>
                <wp:lineTo x="16264" y="284"/>
                <wp:lineTo x="5342" y="284"/>
              </wp:wrapPolygon>
            </wp:wrapTight>
            <wp:docPr id="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8">
                      <a:clrChange>
                        <a:clrFrom>
                          <a:srgbClr val="000000">
                            <a:alpha val="0"/>
                          </a:srgbClr>
                        </a:clrFrom>
                        <a:clrTo>
                          <a:srgbClr val="000000">
                            <a:alpha val="0"/>
                          </a:srgbClr>
                        </a:clrTo>
                      </a:clrChange>
                      <a:duotone>
                        <a:schemeClr val="accent6">
                          <a:shade val="45000"/>
                          <a:satMod val="135000"/>
                        </a:schemeClr>
                        <a:prstClr val="white"/>
                      </a:duotone>
                      <a:extLst>
                        <a:ext uri="{28A0092B-C50C-407E-A947-70E740481C1C}">
                          <a14:useLocalDpi xmlns:a14="http://schemas.microsoft.com/office/drawing/2010/main" val="0"/>
                        </a:ext>
                      </a:extLst>
                    </a:blip>
                    <a:srcRect l="1880" t="16063" r="553" b="-1"/>
                    <a:stretch/>
                  </pic:blipFill>
                  <pic:spPr bwMode="auto">
                    <a:xfrm>
                      <a:off x="0" y="0"/>
                      <a:ext cx="8627110" cy="14490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3D2712" w:rsidSect="001251E7">
      <w:headerReference w:type="default" r:id="rId11"/>
      <w:pgSz w:w="14572" w:h="20639" w:code="12"/>
      <w:pgMar w:top="720" w:right="720" w:bottom="720" w:left="720" w:header="0" w:footer="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1BE" w:rsidRDefault="00B821BE" w:rsidP="0025233B">
      <w:pPr>
        <w:spacing w:after="0" w:line="240" w:lineRule="auto"/>
      </w:pPr>
      <w:r>
        <w:separator/>
      </w:r>
    </w:p>
  </w:endnote>
  <w:endnote w:type="continuationSeparator" w:id="0">
    <w:p w:rsidR="00B821BE" w:rsidRDefault="00B821BE" w:rsidP="00252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 Cen MT">
    <w:altName w:val="Lucida Sans Unicode"/>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1BE" w:rsidRDefault="00B821BE" w:rsidP="0025233B">
      <w:pPr>
        <w:spacing w:after="0" w:line="240" w:lineRule="auto"/>
      </w:pPr>
      <w:r>
        <w:separator/>
      </w:r>
    </w:p>
  </w:footnote>
  <w:footnote w:type="continuationSeparator" w:id="0">
    <w:p w:rsidR="00B821BE" w:rsidRDefault="00B821BE" w:rsidP="002523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EF6" w:rsidRDefault="008B1EF6" w:rsidP="00997054">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93BFC"/>
    <w:multiLevelType w:val="hybridMultilevel"/>
    <w:tmpl w:val="F7BEE6BA"/>
    <w:lvl w:ilvl="0" w:tplc="4009000B">
      <w:start w:val="1"/>
      <w:numFmt w:val="bullet"/>
      <w:lvlText w:val=""/>
      <w:lvlJc w:val="left"/>
      <w:pPr>
        <w:ind w:left="432" w:hanging="360"/>
      </w:pPr>
      <w:rPr>
        <w:rFonts w:ascii="Wingdings" w:hAnsi="Wingdings" w:hint="default"/>
      </w:rPr>
    </w:lvl>
    <w:lvl w:ilvl="1" w:tplc="40090003" w:tentative="1">
      <w:start w:val="1"/>
      <w:numFmt w:val="bullet"/>
      <w:lvlText w:val="o"/>
      <w:lvlJc w:val="left"/>
      <w:pPr>
        <w:ind w:left="1152" w:hanging="360"/>
      </w:pPr>
      <w:rPr>
        <w:rFonts w:ascii="Courier New" w:hAnsi="Courier New" w:cs="Courier New" w:hint="default"/>
      </w:rPr>
    </w:lvl>
    <w:lvl w:ilvl="2" w:tplc="40090005" w:tentative="1">
      <w:start w:val="1"/>
      <w:numFmt w:val="bullet"/>
      <w:lvlText w:val=""/>
      <w:lvlJc w:val="left"/>
      <w:pPr>
        <w:ind w:left="1872" w:hanging="360"/>
      </w:pPr>
      <w:rPr>
        <w:rFonts w:ascii="Wingdings" w:hAnsi="Wingdings" w:hint="default"/>
      </w:rPr>
    </w:lvl>
    <w:lvl w:ilvl="3" w:tplc="40090001" w:tentative="1">
      <w:start w:val="1"/>
      <w:numFmt w:val="bullet"/>
      <w:lvlText w:val=""/>
      <w:lvlJc w:val="left"/>
      <w:pPr>
        <w:ind w:left="2592" w:hanging="360"/>
      </w:pPr>
      <w:rPr>
        <w:rFonts w:ascii="Symbol" w:hAnsi="Symbol" w:hint="default"/>
      </w:rPr>
    </w:lvl>
    <w:lvl w:ilvl="4" w:tplc="40090003" w:tentative="1">
      <w:start w:val="1"/>
      <w:numFmt w:val="bullet"/>
      <w:lvlText w:val="o"/>
      <w:lvlJc w:val="left"/>
      <w:pPr>
        <w:ind w:left="3312" w:hanging="360"/>
      </w:pPr>
      <w:rPr>
        <w:rFonts w:ascii="Courier New" w:hAnsi="Courier New" w:cs="Courier New" w:hint="default"/>
      </w:rPr>
    </w:lvl>
    <w:lvl w:ilvl="5" w:tplc="40090005" w:tentative="1">
      <w:start w:val="1"/>
      <w:numFmt w:val="bullet"/>
      <w:lvlText w:val=""/>
      <w:lvlJc w:val="left"/>
      <w:pPr>
        <w:ind w:left="4032" w:hanging="360"/>
      </w:pPr>
      <w:rPr>
        <w:rFonts w:ascii="Wingdings" w:hAnsi="Wingdings" w:hint="default"/>
      </w:rPr>
    </w:lvl>
    <w:lvl w:ilvl="6" w:tplc="40090001" w:tentative="1">
      <w:start w:val="1"/>
      <w:numFmt w:val="bullet"/>
      <w:lvlText w:val=""/>
      <w:lvlJc w:val="left"/>
      <w:pPr>
        <w:ind w:left="4752" w:hanging="360"/>
      </w:pPr>
      <w:rPr>
        <w:rFonts w:ascii="Symbol" w:hAnsi="Symbol" w:hint="default"/>
      </w:rPr>
    </w:lvl>
    <w:lvl w:ilvl="7" w:tplc="40090003" w:tentative="1">
      <w:start w:val="1"/>
      <w:numFmt w:val="bullet"/>
      <w:lvlText w:val="o"/>
      <w:lvlJc w:val="left"/>
      <w:pPr>
        <w:ind w:left="5472" w:hanging="360"/>
      </w:pPr>
      <w:rPr>
        <w:rFonts w:ascii="Courier New" w:hAnsi="Courier New" w:cs="Courier New" w:hint="default"/>
      </w:rPr>
    </w:lvl>
    <w:lvl w:ilvl="8" w:tplc="40090005" w:tentative="1">
      <w:start w:val="1"/>
      <w:numFmt w:val="bullet"/>
      <w:lvlText w:val=""/>
      <w:lvlJc w:val="left"/>
      <w:pPr>
        <w:ind w:left="6192" w:hanging="360"/>
      </w:pPr>
      <w:rPr>
        <w:rFonts w:ascii="Wingdings" w:hAnsi="Wingdings" w:hint="default"/>
      </w:rPr>
    </w:lvl>
  </w:abstractNum>
  <w:abstractNum w:abstractNumId="1" w15:restartNumberingAfterBreak="0">
    <w:nsid w:val="0BBA7DCF"/>
    <w:multiLevelType w:val="hybridMultilevel"/>
    <w:tmpl w:val="A37436A2"/>
    <w:lvl w:ilvl="0" w:tplc="416E7EAA">
      <w:numFmt w:val="bullet"/>
      <w:lvlText w:val="•"/>
      <w:lvlJc w:val="left"/>
      <w:pPr>
        <w:ind w:left="72" w:hanging="360"/>
      </w:pPr>
      <w:rPr>
        <w:rFonts w:ascii="Tw Cen MT" w:eastAsia="Calibri" w:hAnsi="Tw Cen MT" w:cs="Times New Roman" w:hint="default"/>
      </w:rPr>
    </w:lvl>
    <w:lvl w:ilvl="1" w:tplc="40090003" w:tentative="1">
      <w:start w:val="1"/>
      <w:numFmt w:val="bullet"/>
      <w:lvlText w:val="o"/>
      <w:lvlJc w:val="left"/>
      <w:pPr>
        <w:ind w:left="792" w:hanging="360"/>
      </w:pPr>
      <w:rPr>
        <w:rFonts w:ascii="Courier New" w:hAnsi="Courier New" w:cs="Courier New" w:hint="default"/>
      </w:rPr>
    </w:lvl>
    <w:lvl w:ilvl="2" w:tplc="40090005" w:tentative="1">
      <w:start w:val="1"/>
      <w:numFmt w:val="bullet"/>
      <w:lvlText w:val=""/>
      <w:lvlJc w:val="left"/>
      <w:pPr>
        <w:ind w:left="1512" w:hanging="360"/>
      </w:pPr>
      <w:rPr>
        <w:rFonts w:ascii="Wingdings" w:hAnsi="Wingdings" w:hint="default"/>
      </w:rPr>
    </w:lvl>
    <w:lvl w:ilvl="3" w:tplc="40090001" w:tentative="1">
      <w:start w:val="1"/>
      <w:numFmt w:val="bullet"/>
      <w:lvlText w:val=""/>
      <w:lvlJc w:val="left"/>
      <w:pPr>
        <w:ind w:left="2232" w:hanging="360"/>
      </w:pPr>
      <w:rPr>
        <w:rFonts w:ascii="Symbol" w:hAnsi="Symbol" w:hint="default"/>
      </w:rPr>
    </w:lvl>
    <w:lvl w:ilvl="4" w:tplc="40090003" w:tentative="1">
      <w:start w:val="1"/>
      <w:numFmt w:val="bullet"/>
      <w:lvlText w:val="o"/>
      <w:lvlJc w:val="left"/>
      <w:pPr>
        <w:ind w:left="2952" w:hanging="360"/>
      </w:pPr>
      <w:rPr>
        <w:rFonts w:ascii="Courier New" w:hAnsi="Courier New" w:cs="Courier New" w:hint="default"/>
      </w:rPr>
    </w:lvl>
    <w:lvl w:ilvl="5" w:tplc="40090005" w:tentative="1">
      <w:start w:val="1"/>
      <w:numFmt w:val="bullet"/>
      <w:lvlText w:val=""/>
      <w:lvlJc w:val="left"/>
      <w:pPr>
        <w:ind w:left="3672" w:hanging="360"/>
      </w:pPr>
      <w:rPr>
        <w:rFonts w:ascii="Wingdings" w:hAnsi="Wingdings" w:hint="default"/>
      </w:rPr>
    </w:lvl>
    <w:lvl w:ilvl="6" w:tplc="40090001" w:tentative="1">
      <w:start w:val="1"/>
      <w:numFmt w:val="bullet"/>
      <w:lvlText w:val=""/>
      <w:lvlJc w:val="left"/>
      <w:pPr>
        <w:ind w:left="4392" w:hanging="360"/>
      </w:pPr>
      <w:rPr>
        <w:rFonts w:ascii="Symbol" w:hAnsi="Symbol" w:hint="default"/>
      </w:rPr>
    </w:lvl>
    <w:lvl w:ilvl="7" w:tplc="40090003" w:tentative="1">
      <w:start w:val="1"/>
      <w:numFmt w:val="bullet"/>
      <w:lvlText w:val="o"/>
      <w:lvlJc w:val="left"/>
      <w:pPr>
        <w:ind w:left="5112" w:hanging="360"/>
      </w:pPr>
      <w:rPr>
        <w:rFonts w:ascii="Courier New" w:hAnsi="Courier New" w:cs="Courier New" w:hint="default"/>
      </w:rPr>
    </w:lvl>
    <w:lvl w:ilvl="8" w:tplc="40090005" w:tentative="1">
      <w:start w:val="1"/>
      <w:numFmt w:val="bullet"/>
      <w:lvlText w:val=""/>
      <w:lvlJc w:val="left"/>
      <w:pPr>
        <w:ind w:left="5832" w:hanging="360"/>
      </w:pPr>
      <w:rPr>
        <w:rFonts w:ascii="Wingdings" w:hAnsi="Wingdings" w:hint="default"/>
      </w:rPr>
    </w:lvl>
  </w:abstractNum>
  <w:abstractNum w:abstractNumId="2" w15:restartNumberingAfterBreak="0">
    <w:nsid w:val="0DE07AF9"/>
    <w:multiLevelType w:val="hybridMultilevel"/>
    <w:tmpl w:val="624A278E"/>
    <w:lvl w:ilvl="0" w:tplc="4009000B">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EC07C7D"/>
    <w:multiLevelType w:val="hybridMultilevel"/>
    <w:tmpl w:val="D2F49B04"/>
    <w:lvl w:ilvl="0" w:tplc="4009000B">
      <w:start w:val="1"/>
      <w:numFmt w:val="bullet"/>
      <w:lvlText w:val=""/>
      <w:lvlJc w:val="left"/>
      <w:pPr>
        <w:ind w:left="502" w:hanging="360"/>
      </w:pPr>
      <w:rPr>
        <w:rFonts w:ascii="Wingdings" w:hAnsi="Wingdings" w:hint="default"/>
      </w:rPr>
    </w:lvl>
    <w:lvl w:ilvl="1" w:tplc="91E447A2">
      <w:numFmt w:val="bullet"/>
      <w:lvlText w:val="•"/>
      <w:lvlJc w:val="left"/>
      <w:pPr>
        <w:ind w:left="1582" w:hanging="720"/>
      </w:pPr>
      <w:rPr>
        <w:rFonts w:ascii="Tw Cen MT" w:eastAsia="Calibri" w:hAnsi="Tw Cen MT" w:cs="Times New Roman" w:hint="default"/>
        <w:color w:val="auto"/>
      </w:rPr>
    </w:lvl>
    <w:lvl w:ilvl="2" w:tplc="40090005" w:tentative="1">
      <w:start w:val="1"/>
      <w:numFmt w:val="bullet"/>
      <w:lvlText w:val=""/>
      <w:lvlJc w:val="left"/>
      <w:pPr>
        <w:ind w:left="1942" w:hanging="360"/>
      </w:pPr>
      <w:rPr>
        <w:rFonts w:ascii="Wingdings" w:hAnsi="Wingdings" w:hint="default"/>
      </w:rPr>
    </w:lvl>
    <w:lvl w:ilvl="3" w:tplc="40090001" w:tentative="1">
      <w:start w:val="1"/>
      <w:numFmt w:val="bullet"/>
      <w:lvlText w:val=""/>
      <w:lvlJc w:val="left"/>
      <w:pPr>
        <w:ind w:left="2662" w:hanging="360"/>
      </w:pPr>
      <w:rPr>
        <w:rFonts w:ascii="Symbol" w:hAnsi="Symbol" w:hint="default"/>
      </w:rPr>
    </w:lvl>
    <w:lvl w:ilvl="4" w:tplc="40090003" w:tentative="1">
      <w:start w:val="1"/>
      <w:numFmt w:val="bullet"/>
      <w:lvlText w:val="o"/>
      <w:lvlJc w:val="left"/>
      <w:pPr>
        <w:ind w:left="3382" w:hanging="360"/>
      </w:pPr>
      <w:rPr>
        <w:rFonts w:ascii="Courier New" w:hAnsi="Courier New" w:cs="Courier New" w:hint="default"/>
      </w:rPr>
    </w:lvl>
    <w:lvl w:ilvl="5" w:tplc="40090005" w:tentative="1">
      <w:start w:val="1"/>
      <w:numFmt w:val="bullet"/>
      <w:lvlText w:val=""/>
      <w:lvlJc w:val="left"/>
      <w:pPr>
        <w:ind w:left="4102" w:hanging="360"/>
      </w:pPr>
      <w:rPr>
        <w:rFonts w:ascii="Wingdings" w:hAnsi="Wingdings" w:hint="default"/>
      </w:rPr>
    </w:lvl>
    <w:lvl w:ilvl="6" w:tplc="40090001" w:tentative="1">
      <w:start w:val="1"/>
      <w:numFmt w:val="bullet"/>
      <w:lvlText w:val=""/>
      <w:lvlJc w:val="left"/>
      <w:pPr>
        <w:ind w:left="4822" w:hanging="360"/>
      </w:pPr>
      <w:rPr>
        <w:rFonts w:ascii="Symbol" w:hAnsi="Symbol" w:hint="default"/>
      </w:rPr>
    </w:lvl>
    <w:lvl w:ilvl="7" w:tplc="40090003" w:tentative="1">
      <w:start w:val="1"/>
      <w:numFmt w:val="bullet"/>
      <w:lvlText w:val="o"/>
      <w:lvlJc w:val="left"/>
      <w:pPr>
        <w:ind w:left="5542" w:hanging="360"/>
      </w:pPr>
      <w:rPr>
        <w:rFonts w:ascii="Courier New" w:hAnsi="Courier New" w:cs="Courier New" w:hint="default"/>
      </w:rPr>
    </w:lvl>
    <w:lvl w:ilvl="8" w:tplc="40090005" w:tentative="1">
      <w:start w:val="1"/>
      <w:numFmt w:val="bullet"/>
      <w:lvlText w:val=""/>
      <w:lvlJc w:val="left"/>
      <w:pPr>
        <w:ind w:left="6262" w:hanging="360"/>
      </w:pPr>
      <w:rPr>
        <w:rFonts w:ascii="Wingdings" w:hAnsi="Wingdings" w:hint="default"/>
      </w:rPr>
    </w:lvl>
  </w:abstractNum>
  <w:abstractNum w:abstractNumId="4" w15:restartNumberingAfterBreak="0">
    <w:nsid w:val="0F8E6AC2"/>
    <w:multiLevelType w:val="hybridMultilevel"/>
    <w:tmpl w:val="A0349918"/>
    <w:lvl w:ilvl="0" w:tplc="28E8A740">
      <w:numFmt w:val="bullet"/>
      <w:lvlText w:val="•"/>
      <w:lvlJc w:val="left"/>
      <w:pPr>
        <w:ind w:left="720" w:hanging="360"/>
      </w:pPr>
      <w:rPr>
        <w:rFonts w:ascii="Cambria" w:eastAsia="Calibri" w:hAnsi="Cambria" w:cs="Calibri"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5" w15:restartNumberingAfterBreak="0">
    <w:nsid w:val="11FF043C"/>
    <w:multiLevelType w:val="hybridMultilevel"/>
    <w:tmpl w:val="4C76DA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196E4C39"/>
    <w:multiLevelType w:val="hybridMultilevel"/>
    <w:tmpl w:val="B9A8E1F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7" w15:restartNumberingAfterBreak="0">
    <w:nsid w:val="1D5D3408"/>
    <w:multiLevelType w:val="multilevel"/>
    <w:tmpl w:val="F3F23FB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843D36"/>
    <w:multiLevelType w:val="multilevel"/>
    <w:tmpl w:val="EB9A3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817A8B"/>
    <w:multiLevelType w:val="hybridMultilevel"/>
    <w:tmpl w:val="FE6039A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219B01B8"/>
    <w:multiLevelType w:val="hybridMultilevel"/>
    <w:tmpl w:val="56AA1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7B2DA3"/>
    <w:multiLevelType w:val="hybridMultilevel"/>
    <w:tmpl w:val="FC7E36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2C8F27A6"/>
    <w:multiLevelType w:val="multilevel"/>
    <w:tmpl w:val="F3F23FB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0A01ED"/>
    <w:multiLevelType w:val="hybridMultilevel"/>
    <w:tmpl w:val="16448E5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A84179C"/>
    <w:multiLevelType w:val="hybridMultilevel"/>
    <w:tmpl w:val="F656EA30"/>
    <w:lvl w:ilvl="0" w:tplc="BEDEE0A0">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15:restartNumberingAfterBreak="0">
    <w:nsid w:val="3AEB174F"/>
    <w:multiLevelType w:val="hybridMultilevel"/>
    <w:tmpl w:val="DF18370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6" w15:restartNumberingAfterBreak="0">
    <w:nsid w:val="3B903775"/>
    <w:multiLevelType w:val="hybridMultilevel"/>
    <w:tmpl w:val="A27881BE"/>
    <w:lvl w:ilvl="0" w:tplc="4009000B">
      <w:start w:val="1"/>
      <w:numFmt w:val="bullet"/>
      <w:lvlText w:val=""/>
      <w:lvlJc w:val="left"/>
      <w:pPr>
        <w:ind w:left="1512" w:hanging="360"/>
      </w:pPr>
      <w:rPr>
        <w:rFonts w:ascii="Wingdings" w:hAnsi="Wingdings" w:hint="default"/>
      </w:rPr>
    </w:lvl>
    <w:lvl w:ilvl="1" w:tplc="40090003">
      <w:start w:val="1"/>
      <w:numFmt w:val="bullet"/>
      <w:lvlText w:val="o"/>
      <w:lvlJc w:val="left"/>
      <w:pPr>
        <w:ind w:left="2232" w:hanging="360"/>
      </w:pPr>
      <w:rPr>
        <w:rFonts w:ascii="Courier New" w:hAnsi="Courier New" w:cs="Courier New" w:hint="default"/>
      </w:rPr>
    </w:lvl>
    <w:lvl w:ilvl="2" w:tplc="40090005">
      <w:start w:val="1"/>
      <w:numFmt w:val="bullet"/>
      <w:lvlText w:val=""/>
      <w:lvlJc w:val="left"/>
      <w:pPr>
        <w:ind w:left="2952" w:hanging="360"/>
      </w:pPr>
      <w:rPr>
        <w:rFonts w:ascii="Wingdings" w:hAnsi="Wingdings" w:hint="default"/>
      </w:rPr>
    </w:lvl>
    <w:lvl w:ilvl="3" w:tplc="40090001">
      <w:start w:val="1"/>
      <w:numFmt w:val="bullet"/>
      <w:lvlText w:val=""/>
      <w:lvlJc w:val="left"/>
      <w:pPr>
        <w:ind w:left="3672" w:hanging="360"/>
      </w:pPr>
      <w:rPr>
        <w:rFonts w:ascii="Symbol" w:hAnsi="Symbol" w:hint="default"/>
      </w:rPr>
    </w:lvl>
    <w:lvl w:ilvl="4" w:tplc="40090003">
      <w:start w:val="1"/>
      <w:numFmt w:val="bullet"/>
      <w:lvlText w:val="o"/>
      <w:lvlJc w:val="left"/>
      <w:pPr>
        <w:ind w:left="4392" w:hanging="360"/>
      </w:pPr>
      <w:rPr>
        <w:rFonts w:ascii="Courier New" w:hAnsi="Courier New" w:cs="Courier New" w:hint="default"/>
      </w:rPr>
    </w:lvl>
    <w:lvl w:ilvl="5" w:tplc="40090005">
      <w:start w:val="1"/>
      <w:numFmt w:val="bullet"/>
      <w:lvlText w:val=""/>
      <w:lvlJc w:val="left"/>
      <w:pPr>
        <w:ind w:left="5112" w:hanging="360"/>
      </w:pPr>
      <w:rPr>
        <w:rFonts w:ascii="Wingdings" w:hAnsi="Wingdings" w:hint="default"/>
      </w:rPr>
    </w:lvl>
    <w:lvl w:ilvl="6" w:tplc="40090001">
      <w:start w:val="1"/>
      <w:numFmt w:val="bullet"/>
      <w:lvlText w:val=""/>
      <w:lvlJc w:val="left"/>
      <w:pPr>
        <w:ind w:left="5832" w:hanging="360"/>
      </w:pPr>
      <w:rPr>
        <w:rFonts w:ascii="Symbol" w:hAnsi="Symbol" w:hint="default"/>
      </w:rPr>
    </w:lvl>
    <w:lvl w:ilvl="7" w:tplc="40090003">
      <w:start w:val="1"/>
      <w:numFmt w:val="bullet"/>
      <w:lvlText w:val="o"/>
      <w:lvlJc w:val="left"/>
      <w:pPr>
        <w:ind w:left="6552" w:hanging="360"/>
      </w:pPr>
      <w:rPr>
        <w:rFonts w:ascii="Courier New" w:hAnsi="Courier New" w:cs="Courier New" w:hint="default"/>
      </w:rPr>
    </w:lvl>
    <w:lvl w:ilvl="8" w:tplc="40090005">
      <w:start w:val="1"/>
      <w:numFmt w:val="bullet"/>
      <w:lvlText w:val=""/>
      <w:lvlJc w:val="left"/>
      <w:pPr>
        <w:ind w:left="7272" w:hanging="360"/>
      </w:pPr>
      <w:rPr>
        <w:rFonts w:ascii="Wingdings" w:hAnsi="Wingdings" w:hint="default"/>
      </w:rPr>
    </w:lvl>
  </w:abstractNum>
  <w:abstractNum w:abstractNumId="17" w15:restartNumberingAfterBreak="0">
    <w:nsid w:val="3D7B5274"/>
    <w:multiLevelType w:val="multilevel"/>
    <w:tmpl w:val="DA7A0C0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DD60412"/>
    <w:multiLevelType w:val="hybridMultilevel"/>
    <w:tmpl w:val="5A500AF6"/>
    <w:lvl w:ilvl="0" w:tplc="28E8A740">
      <w:numFmt w:val="bullet"/>
      <w:lvlText w:val="•"/>
      <w:lvlJc w:val="left"/>
      <w:pPr>
        <w:ind w:left="720" w:hanging="360"/>
      </w:pPr>
      <w:rPr>
        <w:rFonts w:ascii="Cambria" w:eastAsia="Calibri" w:hAnsi="Cambria" w:cs="Calibri"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9" w15:restartNumberingAfterBreak="0">
    <w:nsid w:val="3EE805AC"/>
    <w:multiLevelType w:val="multilevel"/>
    <w:tmpl w:val="726E8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2050CD"/>
    <w:multiLevelType w:val="multilevel"/>
    <w:tmpl w:val="558C72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2476D2F"/>
    <w:multiLevelType w:val="hybridMultilevel"/>
    <w:tmpl w:val="E7707A6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2" w15:restartNumberingAfterBreak="0">
    <w:nsid w:val="451D2CCA"/>
    <w:multiLevelType w:val="hybridMultilevel"/>
    <w:tmpl w:val="F92CA0D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45DE0EE9"/>
    <w:multiLevelType w:val="hybridMultilevel"/>
    <w:tmpl w:val="8DA8FC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46904E8C"/>
    <w:multiLevelType w:val="hybridMultilevel"/>
    <w:tmpl w:val="DA66FB22"/>
    <w:lvl w:ilvl="0" w:tplc="D0C23B80">
      <w:start w:val="1"/>
      <w:numFmt w:val="bullet"/>
      <w:lvlText w:val=""/>
      <w:lvlJc w:val="left"/>
      <w:pPr>
        <w:ind w:left="360" w:hanging="360"/>
      </w:pPr>
      <w:rPr>
        <w:rFonts w:ascii="Wingdings" w:hAnsi="Wingdings" w:hint="default"/>
        <w:color w:val="auto"/>
      </w:rPr>
    </w:lvl>
    <w:lvl w:ilvl="1" w:tplc="40090003">
      <w:start w:val="1"/>
      <w:numFmt w:val="bullet"/>
      <w:lvlText w:val="o"/>
      <w:lvlJc w:val="left"/>
      <w:pPr>
        <w:ind w:left="1364" w:hanging="360"/>
      </w:pPr>
      <w:rPr>
        <w:rFonts w:ascii="Courier New" w:hAnsi="Courier New" w:cs="Courier New" w:hint="default"/>
      </w:rPr>
    </w:lvl>
    <w:lvl w:ilvl="2" w:tplc="40090005" w:tentative="1">
      <w:start w:val="1"/>
      <w:numFmt w:val="bullet"/>
      <w:lvlText w:val=""/>
      <w:lvlJc w:val="left"/>
      <w:pPr>
        <w:ind w:left="2084" w:hanging="360"/>
      </w:pPr>
      <w:rPr>
        <w:rFonts w:ascii="Wingdings" w:hAnsi="Wingdings" w:hint="default"/>
      </w:rPr>
    </w:lvl>
    <w:lvl w:ilvl="3" w:tplc="40090001" w:tentative="1">
      <w:start w:val="1"/>
      <w:numFmt w:val="bullet"/>
      <w:lvlText w:val=""/>
      <w:lvlJc w:val="left"/>
      <w:pPr>
        <w:ind w:left="2804" w:hanging="360"/>
      </w:pPr>
      <w:rPr>
        <w:rFonts w:ascii="Symbol" w:hAnsi="Symbol" w:hint="default"/>
      </w:rPr>
    </w:lvl>
    <w:lvl w:ilvl="4" w:tplc="40090003" w:tentative="1">
      <w:start w:val="1"/>
      <w:numFmt w:val="bullet"/>
      <w:lvlText w:val="o"/>
      <w:lvlJc w:val="left"/>
      <w:pPr>
        <w:ind w:left="3524" w:hanging="360"/>
      </w:pPr>
      <w:rPr>
        <w:rFonts w:ascii="Courier New" w:hAnsi="Courier New" w:cs="Courier New" w:hint="default"/>
      </w:rPr>
    </w:lvl>
    <w:lvl w:ilvl="5" w:tplc="40090005" w:tentative="1">
      <w:start w:val="1"/>
      <w:numFmt w:val="bullet"/>
      <w:lvlText w:val=""/>
      <w:lvlJc w:val="left"/>
      <w:pPr>
        <w:ind w:left="4244" w:hanging="360"/>
      </w:pPr>
      <w:rPr>
        <w:rFonts w:ascii="Wingdings" w:hAnsi="Wingdings" w:hint="default"/>
      </w:rPr>
    </w:lvl>
    <w:lvl w:ilvl="6" w:tplc="40090001" w:tentative="1">
      <w:start w:val="1"/>
      <w:numFmt w:val="bullet"/>
      <w:lvlText w:val=""/>
      <w:lvlJc w:val="left"/>
      <w:pPr>
        <w:ind w:left="4964" w:hanging="360"/>
      </w:pPr>
      <w:rPr>
        <w:rFonts w:ascii="Symbol" w:hAnsi="Symbol" w:hint="default"/>
      </w:rPr>
    </w:lvl>
    <w:lvl w:ilvl="7" w:tplc="40090003" w:tentative="1">
      <w:start w:val="1"/>
      <w:numFmt w:val="bullet"/>
      <w:lvlText w:val="o"/>
      <w:lvlJc w:val="left"/>
      <w:pPr>
        <w:ind w:left="5684" w:hanging="360"/>
      </w:pPr>
      <w:rPr>
        <w:rFonts w:ascii="Courier New" w:hAnsi="Courier New" w:cs="Courier New" w:hint="default"/>
      </w:rPr>
    </w:lvl>
    <w:lvl w:ilvl="8" w:tplc="40090005" w:tentative="1">
      <w:start w:val="1"/>
      <w:numFmt w:val="bullet"/>
      <w:lvlText w:val=""/>
      <w:lvlJc w:val="left"/>
      <w:pPr>
        <w:ind w:left="6404" w:hanging="360"/>
      </w:pPr>
      <w:rPr>
        <w:rFonts w:ascii="Wingdings" w:hAnsi="Wingdings" w:hint="default"/>
      </w:rPr>
    </w:lvl>
  </w:abstractNum>
  <w:abstractNum w:abstractNumId="25" w15:restartNumberingAfterBreak="0">
    <w:nsid w:val="47A07B53"/>
    <w:multiLevelType w:val="hybridMultilevel"/>
    <w:tmpl w:val="5F7465CE"/>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26" w15:restartNumberingAfterBreak="0">
    <w:nsid w:val="4A50143A"/>
    <w:multiLevelType w:val="hybridMultilevel"/>
    <w:tmpl w:val="60EC9A8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4B302B1C"/>
    <w:multiLevelType w:val="hybridMultilevel"/>
    <w:tmpl w:val="29A86B1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4C341CEA"/>
    <w:multiLevelType w:val="multilevel"/>
    <w:tmpl w:val="08225E28"/>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D3778C8"/>
    <w:multiLevelType w:val="hybridMultilevel"/>
    <w:tmpl w:val="CED09BA6"/>
    <w:lvl w:ilvl="0" w:tplc="4009000B">
      <w:start w:val="1"/>
      <w:numFmt w:val="bullet"/>
      <w:lvlText w:val=""/>
      <w:lvlJc w:val="left"/>
      <w:pPr>
        <w:ind w:left="432" w:hanging="360"/>
      </w:pPr>
      <w:rPr>
        <w:rFonts w:ascii="Wingdings" w:hAnsi="Wingdings" w:hint="default"/>
        <w:u w:color="1F4E79" w:themeColor="accent1" w:themeShade="80"/>
      </w:rPr>
    </w:lvl>
    <w:lvl w:ilvl="1" w:tplc="04090003">
      <w:start w:val="1"/>
      <w:numFmt w:val="bullet"/>
      <w:lvlText w:val="o"/>
      <w:lvlJc w:val="left"/>
      <w:pPr>
        <w:ind w:left="1152" w:hanging="360"/>
      </w:pPr>
      <w:rPr>
        <w:rFonts w:ascii="Courier New" w:hAnsi="Courier New" w:cs="Courier New" w:hint="default"/>
      </w:rPr>
    </w:lvl>
    <w:lvl w:ilvl="2" w:tplc="04090005">
      <w:start w:val="1"/>
      <w:numFmt w:val="bullet"/>
      <w:lvlText w:val=""/>
      <w:lvlJc w:val="left"/>
      <w:pPr>
        <w:ind w:left="1872" w:hanging="360"/>
      </w:pPr>
      <w:rPr>
        <w:rFonts w:ascii="Wingdings" w:hAnsi="Wingdings" w:hint="default"/>
      </w:rPr>
    </w:lvl>
    <w:lvl w:ilvl="3" w:tplc="04090001">
      <w:start w:val="1"/>
      <w:numFmt w:val="bullet"/>
      <w:lvlText w:val=""/>
      <w:lvlJc w:val="left"/>
      <w:pPr>
        <w:ind w:left="2592" w:hanging="360"/>
      </w:pPr>
      <w:rPr>
        <w:rFonts w:ascii="Symbol" w:hAnsi="Symbol" w:hint="default"/>
      </w:rPr>
    </w:lvl>
    <w:lvl w:ilvl="4" w:tplc="04090003">
      <w:start w:val="1"/>
      <w:numFmt w:val="bullet"/>
      <w:lvlText w:val="o"/>
      <w:lvlJc w:val="left"/>
      <w:pPr>
        <w:ind w:left="3312" w:hanging="360"/>
      </w:pPr>
      <w:rPr>
        <w:rFonts w:ascii="Courier New" w:hAnsi="Courier New" w:cs="Courier New" w:hint="default"/>
      </w:rPr>
    </w:lvl>
    <w:lvl w:ilvl="5" w:tplc="04090005">
      <w:start w:val="1"/>
      <w:numFmt w:val="bullet"/>
      <w:lvlText w:val=""/>
      <w:lvlJc w:val="left"/>
      <w:pPr>
        <w:ind w:left="4032" w:hanging="360"/>
      </w:pPr>
      <w:rPr>
        <w:rFonts w:ascii="Wingdings" w:hAnsi="Wingdings" w:hint="default"/>
      </w:rPr>
    </w:lvl>
    <w:lvl w:ilvl="6" w:tplc="04090001">
      <w:start w:val="1"/>
      <w:numFmt w:val="bullet"/>
      <w:lvlText w:val=""/>
      <w:lvlJc w:val="left"/>
      <w:pPr>
        <w:ind w:left="4752" w:hanging="360"/>
      </w:pPr>
      <w:rPr>
        <w:rFonts w:ascii="Symbol" w:hAnsi="Symbol" w:hint="default"/>
      </w:rPr>
    </w:lvl>
    <w:lvl w:ilvl="7" w:tplc="04090003">
      <w:start w:val="1"/>
      <w:numFmt w:val="bullet"/>
      <w:lvlText w:val="o"/>
      <w:lvlJc w:val="left"/>
      <w:pPr>
        <w:ind w:left="5472" w:hanging="360"/>
      </w:pPr>
      <w:rPr>
        <w:rFonts w:ascii="Courier New" w:hAnsi="Courier New" w:cs="Courier New" w:hint="default"/>
      </w:rPr>
    </w:lvl>
    <w:lvl w:ilvl="8" w:tplc="04090005">
      <w:start w:val="1"/>
      <w:numFmt w:val="bullet"/>
      <w:lvlText w:val=""/>
      <w:lvlJc w:val="left"/>
      <w:pPr>
        <w:ind w:left="6192" w:hanging="360"/>
      </w:pPr>
      <w:rPr>
        <w:rFonts w:ascii="Wingdings" w:hAnsi="Wingdings" w:hint="default"/>
      </w:rPr>
    </w:lvl>
  </w:abstractNum>
  <w:abstractNum w:abstractNumId="30" w15:restartNumberingAfterBreak="0">
    <w:nsid w:val="51B422D8"/>
    <w:multiLevelType w:val="hybridMultilevel"/>
    <w:tmpl w:val="C26E8A1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15:restartNumberingAfterBreak="0">
    <w:nsid w:val="52EB382C"/>
    <w:multiLevelType w:val="hybridMultilevel"/>
    <w:tmpl w:val="53CC0C40"/>
    <w:lvl w:ilvl="0" w:tplc="4009000B">
      <w:start w:val="1"/>
      <w:numFmt w:val="bullet"/>
      <w:lvlText w:val=""/>
      <w:lvlJc w:val="left"/>
      <w:pPr>
        <w:ind w:left="432" w:hanging="360"/>
      </w:pPr>
      <w:rPr>
        <w:rFonts w:ascii="Wingdings" w:hAnsi="Wingdings" w:hint="default"/>
      </w:rPr>
    </w:lvl>
    <w:lvl w:ilvl="1" w:tplc="40090003" w:tentative="1">
      <w:start w:val="1"/>
      <w:numFmt w:val="bullet"/>
      <w:lvlText w:val="o"/>
      <w:lvlJc w:val="left"/>
      <w:pPr>
        <w:ind w:left="1152" w:hanging="360"/>
      </w:pPr>
      <w:rPr>
        <w:rFonts w:ascii="Courier New" w:hAnsi="Courier New" w:cs="Courier New" w:hint="default"/>
      </w:rPr>
    </w:lvl>
    <w:lvl w:ilvl="2" w:tplc="40090005" w:tentative="1">
      <w:start w:val="1"/>
      <w:numFmt w:val="bullet"/>
      <w:lvlText w:val=""/>
      <w:lvlJc w:val="left"/>
      <w:pPr>
        <w:ind w:left="1872" w:hanging="360"/>
      </w:pPr>
      <w:rPr>
        <w:rFonts w:ascii="Wingdings" w:hAnsi="Wingdings" w:hint="default"/>
      </w:rPr>
    </w:lvl>
    <w:lvl w:ilvl="3" w:tplc="40090001" w:tentative="1">
      <w:start w:val="1"/>
      <w:numFmt w:val="bullet"/>
      <w:lvlText w:val=""/>
      <w:lvlJc w:val="left"/>
      <w:pPr>
        <w:ind w:left="2592" w:hanging="360"/>
      </w:pPr>
      <w:rPr>
        <w:rFonts w:ascii="Symbol" w:hAnsi="Symbol" w:hint="default"/>
      </w:rPr>
    </w:lvl>
    <w:lvl w:ilvl="4" w:tplc="40090003" w:tentative="1">
      <w:start w:val="1"/>
      <w:numFmt w:val="bullet"/>
      <w:lvlText w:val="o"/>
      <w:lvlJc w:val="left"/>
      <w:pPr>
        <w:ind w:left="3312" w:hanging="360"/>
      </w:pPr>
      <w:rPr>
        <w:rFonts w:ascii="Courier New" w:hAnsi="Courier New" w:cs="Courier New" w:hint="default"/>
      </w:rPr>
    </w:lvl>
    <w:lvl w:ilvl="5" w:tplc="40090005" w:tentative="1">
      <w:start w:val="1"/>
      <w:numFmt w:val="bullet"/>
      <w:lvlText w:val=""/>
      <w:lvlJc w:val="left"/>
      <w:pPr>
        <w:ind w:left="4032" w:hanging="360"/>
      </w:pPr>
      <w:rPr>
        <w:rFonts w:ascii="Wingdings" w:hAnsi="Wingdings" w:hint="default"/>
      </w:rPr>
    </w:lvl>
    <w:lvl w:ilvl="6" w:tplc="40090001" w:tentative="1">
      <w:start w:val="1"/>
      <w:numFmt w:val="bullet"/>
      <w:lvlText w:val=""/>
      <w:lvlJc w:val="left"/>
      <w:pPr>
        <w:ind w:left="4752" w:hanging="360"/>
      </w:pPr>
      <w:rPr>
        <w:rFonts w:ascii="Symbol" w:hAnsi="Symbol" w:hint="default"/>
      </w:rPr>
    </w:lvl>
    <w:lvl w:ilvl="7" w:tplc="40090003" w:tentative="1">
      <w:start w:val="1"/>
      <w:numFmt w:val="bullet"/>
      <w:lvlText w:val="o"/>
      <w:lvlJc w:val="left"/>
      <w:pPr>
        <w:ind w:left="5472" w:hanging="360"/>
      </w:pPr>
      <w:rPr>
        <w:rFonts w:ascii="Courier New" w:hAnsi="Courier New" w:cs="Courier New" w:hint="default"/>
      </w:rPr>
    </w:lvl>
    <w:lvl w:ilvl="8" w:tplc="40090005" w:tentative="1">
      <w:start w:val="1"/>
      <w:numFmt w:val="bullet"/>
      <w:lvlText w:val=""/>
      <w:lvlJc w:val="left"/>
      <w:pPr>
        <w:ind w:left="6192" w:hanging="360"/>
      </w:pPr>
      <w:rPr>
        <w:rFonts w:ascii="Wingdings" w:hAnsi="Wingdings" w:hint="default"/>
      </w:rPr>
    </w:lvl>
  </w:abstractNum>
  <w:abstractNum w:abstractNumId="32" w15:restartNumberingAfterBreak="0">
    <w:nsid w:val="541330D8"/>
    <w:multiLevelType w:val="hybridMultilevel"/>
    <w:tmpl w:val="63BCAD00"/>
    <w:lvl w:ilvl="0" w:tplc="4009000B">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3" w15:restartNumberingAfterBreak="0">
    <w:nsid w:val="563E48F1"/>
    <w:multiLevelType w:val="hybridMultilevel"/>
    <w:tmpl w:val="FC5C015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56997E3C"/>
    <w:multiLevelType w:val="multilevel"/>
    <w:tmpl w:val="558C72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A460ACD"/>
    <w:multiLevelType w:val="hybridMultilevel"/>
    <w:tmpl w:val="36F4A17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6" w15:restartNumberingAfterBreak="0">
    <w:nsid w:val="5DC64F32"/>
    <w:multiLevelType w:val="hybridMultilevel"/>
    <w:tmpl w:val="E5B2A11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15:restartNumberingAfterBreak="0">
    <w:nsid w:val="608774A9"/>
    <w:multiLevelType w:val="multilevel"/>
    <w:tmpl w:val="8D9E8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0B715E4"/>
    <w:multiLevelType w:val="hybridMultilevel"/>
    <w:tmpl w:val="5BECFA9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15:restartNumberingAfterBreak="0">
    <w:nsid w:val="6C4901A7"/>
    <w:multiLevelType w:val="hybridMultilevel"/>
    <w:tmpl w:val="064E4B42"/>
    <w:lvl w:ilvl="0" w:tplc="40090011">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0" w15:restartNumberingAfterBreak="0">
    <w:nsid w:val="6DAC3D0A"/>
    <w:multiLevelType w:val="multilevel"/>
    <w:tmpl w:val="AF6A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941C76"/>
    <w:multiLevelType w:val="hybridMultilevel"/>
    <w:tmpl w:val="7E8C446C"/>
    <w:lvl w:ilvl="0" w:tplc="5244545E">
      <w:start w:val="1"/>
      <w:numFmt w:val="decimal"/>
      <w:lvlText w:val="%1)"/>
      <w:lvlJc w:val="left"/>
      <w:pPr>
        <w:ind w:left="360" w:hanging="360"/>
      </w:pPr>
      <w:rPr>
        <w:b w:val="0"/>
        <w:bCs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2" w15:restartNumberingAfterBreak="0">
    <w:nsid w:val="74F06BD4"/>
    <w:multiLevelType w:val="hybridMultilevel"/>
    <w:tmpl w:val="00F4E2C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 w15:restartNumberingAfterBreak="0">
    <w:nsid w:val="78C03D77"/>
    <w:multiLevelType w:val="hybridMultilevel"/>
    <w:tmpl w:val="59A6A9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4" w15:restartNumberingAfterBreak="0">
    <w:nsid w:val="79C426F5"/>
    <w:multiLevelType w:val="hybridMultilevel"/>
    <w:tmpl w:val="A030DE78"/>
    <w:lvl w:ilvl="0" w:tplc="4009000B">
      <w:start w:val="1"/>
      <w:numFmt w:val="bullet"/>
      <w:lvlText w:val=""/>
      <w:lvlJc w:val="left"/>
      <w:pPr>
        <w:ind w:left="1512" w:hanging="360"/>
      </w:pPr>
      <w:rPr>
        <w:rFonts w:ascii="Wingdings" w:hAnsi="Wingdings" w:hint="default"/>
      </w:rPr>
    </w:lvl>
    <w:lvl w:ilvl="1" w:tplc="40090003">
      <w:start w:val="1"/>
      <w:numFmt w:val="bullet"/>
      <w:lvlText w:val="o"/>
      <w:lvlJc w:val="left"/>
      <w:pPr>
        <w:ind w:left="2232" w:hanging="360"/>
      </w:pPr>
      <w:rPr>
        <w:rFonts w:ascii="Courier New" w:hAnsi="Courier New" w:cs="Courier New" w:hint="default"/>
      </w:rPr>
    </w:lvl>
    <w:lvl w:ilvl="2" w:tplc="40090005">
      <w:start w:val="1"/>
      <w:numFmt w:val="bullet"/>
      <w:lvlText w:val=""/>
      <w:lvlJc w:val="left"/>
      <w:pPr>
        <w:ind w:left="2952" w:hanging="360"/>
      </w:pPr>
      <w:rPr>
        <w:rFonts w:ascii="Wingdings" w:hAnsi="Wingdings" w:hint="default"/>
      </w:rPr>
    </w:lvl>
    <w:lvl w:ilvl="3" w:tplc="40090001">
      <w:start w:val="1"/>
      <w:numFmt w:val="bullet"/>
      <w:lvlText w:val=""/>
      <w:lvlJc w:val="left"/>
      <w:pPr>
        <w:ind w:left="3672" w:hanging="360"/>
      </w:pPr>
      <w:rPr>
        <w:rFonts w:ascii="Symbol" w:hAnsi="Symbol" w:hint="default"/>
      </w:rPr>
    </w:lvl>
    <w:lvl w:ilvl="4" w:tplc="40090003">
      <w:start w:val="1"/>
      <w:numFmt w:val="bullet"/>
      <w:lvlText w:val="o"/>
      <w:lvlJc w:val="left"/>
      <w:pPr>
        <w:ind w:left="4392" w:hanging="360"/>
      </w:pPr>
      <w:rPr>
        <w:rFonts w:ascii="Courier New" w:hAnsi="Courier New" w:cs="Courier New" w:hint="default"/>
      </w:rPr>
    </w:lvl>
    <w:lvl w:ilvl="5" w:tplc="40090005">
      <w:start w:val="1"/>
      <w:numFmt w:val="bullet"/>
      <w:lvlText w:val=""/>
      <w:lvlJc w:val="left"/>
      <w:pPr>
        <w:ind w:left="5112" w:hanging="360"/>
      </w:pPr>
      <w:rPr>
        <w:rFonts w:ascii="Wingdings" w:hAnsi="Wingdings" w:hint="default"/>
      </w:rPr>
    </w:lvl>
    <w:lvl w:ilvl="6" w:tplc="40090001">
      <w:start w:val="1"/>
      <w:numFmt w:val="bullet"/>
      <w:lvlText w:val=""/>
      <w:lvlJc w:val="left"/>
      <w:pPr>
        <w:ind w:left="5832" w:hanging="360"/>
      </w:pPr>
      <w:rPr>
        <w:rFonts w:ascii="Symbol" w:hAnsi="Symbol" w:hint="default"/>
      </w:rPr>
    </w:lvl>
    <w:lvl w:ilvl="7" w:tplc="40090003">
      <w:start w:val="1"/>
      <w:numFmt w:val="bullet"/>
      <w:lvlText w:val="o"/>
      <w:lvlJc w:val="left"/>
      <w:pPr>
        <w:ind w:left="6552" w:hanging="360"/>
      </w:pPr>
      <w:rPr>
        <w:rFonts w:ascii="Courier New" w:hAnsi="Courier New" w:cs="Courier New" w:hint="default"/>
      </w:rPr>
    </w:lvl>
    <w:lvl w:ilvl="8" w:tplc="40090005">
      <w:start w:val="1"/>
      <w:numFmt w:val="bullet"/>
      <w:lvlText w:val=""/>
      <w:lvlJc w:val="left"/>
      <w:pPr>
        <w:ind w:left="7272" w:hanging="360"/>
      </w:pPr>
      <w:rPr>
        <w:rFonts w:ascii="Wingdings" w:hAnsi="Wingdings" w:hint="default"/>
      </w:rPr>
    </w:lvl>
  </w:abstractNum>
  <w:abstractNum w:abstractNumId="45" w15:restartNumberingAfterBreak="0">
    <w:nsid w:val="7AEA2C4B"/>
    <w:multiLevelType w:val="hybridMultilevel"/>
    <w:tmpl w:val="EE3E6CCC"/>
    <w:lvl w:ilvl="0" w:tplc="4009000B">
      <w:start w:val="1"/>
      <w:numFmt w:val="bullet"/>
      <w:lvlText w:val=""/>
      <w:lvlJc w:val="left"/>
      <w:pPr>
        <w:ind w:left="814" w:hanging="360"/>
      </w:pPr>
      <w:rPr>
        <w:rFonts w:ascii="Wingdings" w:hAnsi="Wingdings" w:hint="default"/>
      </w:rPr>
    </w:lvl>
    <w:lvl w:ilvl="1" w:tplc="40090003" w:tentative="1">
      <w:start w:val="1"/>
      <w:numFmt w:val="bullet"/>
      <w:lvlText w:val="o"/>
      <w:lvlJc w:val="left"/>
      <w:pPr>
        <w:ind w:left="1534" w:hanging="360"/>
      </w:pPr>
      <w:rPr>
        <w:rFonts w:ascii="Courier New" w:hAnsi="Courier New" w:cs="Courier New" w:hint="default"/>
      </w:rPr>
    </w:lvl>
    <w:lvl w:ilvl="2" w:tplc="40090005" w:tentative="1">
      <w:start w:val="1"/>
      <w:numFmt w:val="bullet"/>
      <w:lvlText w:val=""/>
      <w:lvlJc w:val="left"/>
      <w:pPr>
        <w:ind w:left="2254" w:hanging="360"/>
      </w:pPr>
      <w:rPr>
        <w:rFonts w:ascii="Wingdings" w:hAnsi="Wingdings" w:hint="default"/>
      </w:rPr>
    </w:lvl>
    <w:lvl w:ilvl="3" w:tplc="40090001" w:tentative="1">
      <w:start w:val="1"/>
      <w:numFmt w:val="bullet"/>
      <w:lvlText w:val=""/>
      <w:lvlJc w:val="left"/>
      <w:pPr>
        <w:ind w:left="2974" w:hanging="360"/>
      </w:pPr>
      <w:rPr>
        <w:rFonts w:ascii="Symbol" w:hAnsi="Symbol" w:hint="default"/>
      </w:rPr>
    </w:lvl>
    <w:lvl w:ilvl="4" w:tplc="40090003" w:tentative="1">
      <w:start w:val="1"/>
      <w:numFmt w:val="bullet"/>
      <w:lvlText w:val="o"/>
      <w:lvlJc w:val="left"/>
      <w:pPr>
        <w:ind w:left="3694" w:hanging="360"/>
      </w:pPr>
      <w:rPr>
        <w:rFonts w:ascii="Courier New" w:hAnsi="Courier New" w:cs="Courier New" w:hint="default"/>
      </w:rPr>
    </w:lvl>
    <w:lvl w:ilvl="5" w:tplc="40090005" w:tentative="1">
      <w:start w:val="1"/>
      <w:numFmt w:val="bullet"/>
      <w:lvlText w:val=""/>
      <w:lvlJc w:val="left"/>
      <w:pPr>
        <w:ind w:left="4414" w:hanging="360"/>
      </w:pPr>
      <w:rPr>
        <w:rFonts w:ascii="Wingdings" w:hAnsi="Wingdings" w:hint="default"/>
      </w:rPr>
    </w:lvl>
    <w:lvl w:ilvl="6" w:tplc="40090001" w:tentative="1">
      <w:start w:val="1"/>
      <w:numFmt w:val="bullet"/>
      <w:lvlText w:val=""/>
      <w:lvlJc w:val="left"/>
      <w:pPr>
        <w:ind w:left="5134" w:hanging="360"/>
      </w:pPr>
      <w:rPr>
        <w:rFonts w:ascii="Symbol" w:hAnsi="Symbol" w:hint="default"/>
      </w:rPr>
    </w:lvl>
    <w:lvl w:ilvl="7" w:tplc="40090003" w:tentative="1">
      <w:start w:val="1"/>
      <w:numFmt w:val="bullet"/>
      <w:lvlText w:val="o"/>
      <w:lvlJc w:val="left"/>
      <w:pPr>
        <w:ind w:left="5854" w:hanging="360"/>
      </w:pPr>
      <w:rPr>
        <w:rFonts w:ascii="Courier New" w:hAnsi="Courier New" w:cs="Courier New" w:hint="default"/>
      </w:rPr>
    </w:lvl>
    <w:lvl w:ilvl="8" w:tplc="40090005" w:tentative="1">
      <w:start w:val="1"/>
      <w:numFmt w:val="bullet"/>
      <w:lvlText w:val=""/>
      <w:lvlJc w:val="left"/>
      <w:pPr>
        <w:ind w:left="6574" w:hanging="360"/>
      </w:pPr>
      <w:rPr>
        <w:rFonts w:ascii="Wingdings" w:hAnsi="Wingdings" w:hint="default"/>
      </w:rPr>
    </w:lvl>
  </w:abstractNum>
  <w:num w:numId="1">
    <w:abstractNumId w:val="24"/>
  </w:num>
  <w:num w:numId="2">
    <w:abstractNumId w:val="2"/>
  </w:num>
  <w:num w:numId="3">
    <w:abstractNumId w:val="3"/>
  </w:num>
  <w:num w:numId="4">
    <w:abstractNumId w:val="0"/>
  </w:num>
  <w:num w:numId="5">
    <w:abstractNumId w:val="1"/>
  </w:num>
  <w:num w:numId="6">
    <w:abstractNumId w:val="13"/>
  </w:num>
  <w:num w:numId="7">
    <w:abstractNumId w:val="30"/>
  </w:num>
  <w:num w:numId="8">
    <w:abstractNumId w:val="27"/>
  </w:num>
  <w:num w:numId="9">
    <w:abstractNumId w:val="33"/>
  </w:num>
  <w:num w:numId="10">
    <w:abstractNumId w:val="38"/>
  </w:num>
  <w:num w:numId="11">
    <w:abstractNumId w:val="8"/>
  </w:num>
  <w:num w:numId="12">
    <w:abstractNumId w:val="37"/>
  </w:num>
  <w:num w:numId="13">
    <w:abstractNumId w:val="40"/>
  </w:num>
  <w:num w:numId="14">
    <w:abstractNumId w:val="19"/>
  </w:num>
  <w:num w:numId="15">
    <w:abstractNumId w:val="32"/>
  </w:num>
  <w:num w:numId="16">
    <w:abstractNumId w:val="45"/>
  </w:num>
  <w:num w:numId="17">
    <w:abstractNumId w:val="22"/>
  </w:num>
  <w:num w:numId="18">
    <w:abstractNumId w:val="28"/>
  </w:num>
  <w:num w:numId="19">
    <w:abstractNumId w:val="12"/>
  </w:num>
  <w:num w:numId="20">
    <w:abstractNumId w:val="7"/>
  </w:num>
  <w:num w:numId="21">
    <w:abstractNumId w:val="11"/>
  </w:num>
  <w:num w:numId="22">
    <w:abstractNumId w:val="23"/>
  </w:num>
  <w:num w:numId="23">
    <w:abstractNumId w:val="17"/>
  </w:num>
  <w:num w:numId="24">
    <w:abstractNumId w:val="34"/>
  </w:num>
  <w:num w:numId="25">
    <w:abstractNumId w:val="20"/>
  </w:num>
  <w:num w:numId="26">
    <w:abstractNumId w:val="21"/>
  </w:num>
  <w:num w:numId="27">
    <w:abstractNumId w:val="39"/>
  </w:num>
  <w:num w:numId="28">
    <w:abstractNumId w:val="15"/>
  </w:num>
  <w:num w:numId="29">
    <w:abstractNumId w:val="35"/>
  </w:num>
  <w:num w:numId="30">
    <w:abstractNumId w:val="6"/>
  </w:num>
  <w:num w:numId="31">
    <w:abstractNumId w:val="31"/>
  </w:num>
  <w:num w:numId="32">
    <w:abstractNumId w:val="5"/>
  </w:num>
  <w:num w:numId="33">
    <w:abstractNumId w:val="36"/>
  </w:num>
  <w:num w:numId="34">
    <w:abstractNumId w:val="42"/>
  </w:num>
  <w:num w:numId="35">
    <w:abstractNumId w:val="26"/>
  </w:num>
  <w:num w:numId="36">
    <w:abstractNumId w:val="9"/>
  </w:num>
  <w:num w:numId="37">
    <w:abstractNumId w:val="10"/>
  </w:num>
  <w:num w:numId="38">
    <w:abstractNumId w:val="43"/>
  </w:num>
  <w:num w:numId="39">
    <w:abstractNumId w:val="29"/>
  </w:num>
  <w:num w:numId="40">
    <w:abstractNumId w:val="44"/>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25"/>
  </w:num>
  <w:num w:numId="4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049" style="mso-position-horizontal-relative:margin;mso-width-relative:margin;mso-height-relative:margin;v-text-anchor:middle" o:allowoverlap="f" fillcolor="#ffe599" strokecolor="#ffe599">
      <v:fill color="#ffe599"/>
      <v:stroke color="#ffe599" weight="1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B92"/>
    <w:rsid w:val="00011356"/>
    <w:rsid w:val="00011EA4"/>
    <w:rsid w:val="00017235"/>
    <w:rsid w:val="000217CD"/>
    <w:rsid w:val="00026A1C"/>
    <w:rsid w:val="00027A2E"/>
    <w:rsid w:val="000334DF"/>
    <w:rsid w:val="000368E6"/>
    <w:rsid w:val="0003785C"/>
    <w:rsid w:val="000466A9"/>
    <w:rsid w:val="00054002"/>
    <w:rsid w:val="00056A23"/>
    <w:rsid w:val="0005750C"/>
    <w:rsid w:val="000604F3"/>
    <w:rsid w:val="00067F06"/>
    <w:rsid w:val="00096DD8"/>
    <w:rsid w:val="000A42F2"/>
    <w:rsid w:val="000A4352"/>
    <w:rsid w:val="000B3831"/>
    <w:rsid w:val="000B6BFB"/>
    <w:rsid w:val="000C1DE8"/>
    <w:rsid w:val="000C592A"/>
    <w:rsid w:val="000C6CAD"/>
    <w:rsid w:val="000D0796"/>
    <w:rsid w:val="000D0F4B"/>
    <w:rsid w:val="000D3625"/>
    <w:rsid w:val="000D6E58"/>
    <w:rsid w:val="000D736D"/>
    <w:rsid w:val="000E18B2"/>
    <w:rsid w:val="000E1C89"/>
    <w:rsid w:val="000E3A39"/>
    <w:rsid w:val="000E588E"/>
    <w:rsid w:val="000E7C90"/>
    <w:rsid w:val="000F646B"/>
    <w:rsid w:val="001023F6"/>
    <w:rsid w:val="0010289C"/>
    <w:rsid w:val="00110017"/>
    <w:rsid w:val="0011263E"/>
    <w:rsid w:val="00113F6F"/>
    <w:rsid w:val="0012185B"/>
    <w:rsid w:val="00124FB9"/>
    <w:rsid w:val="001251E7"/>
    <w:rsid w:val="00136589"/>
    <w:rsid w:val="001373CB"/>
    <w:rsid w:val="00137CD1"/>
    <w:rsid w:val="001404A9"/>
    <w:rsid w:val="00142085"/>
    <w:rsid w:val="00147432"/>
    <w:rsid w:val="00147F0B"/>
    <w:rsid w:val="001563B4"/>
    <w:rsid w:val="00156E1B"/>
    <w:rsid w:val="00157346"/>
    <w:rsid w:val="00161CBA"/>
    <w:rsid w:val="00171DCD"/>
    <w:rsid w:val="00171DE6"/>
    <w:rsid w:val="00173993"/>
    <w:rsid w:val="00173BC5"/>
    <w:rsid w:val="00173E90"/>
    <w:rsid w:val="00175448"/>
    <w:rsid w:val="00175BC7"/>
    <w:rsid w:val="001762C9"/>
    <w:rsid w:val="00176338"/>
    <w:rsid w:val="00177980"/>
    <w:rsid w:val="001814D7"/>
    <w:rsid w:val="00181EAB"/>
    <w:rsid w:val="0018381F"/>
    <w:rsid w:val="00192795"/>
    <w:rsid w:val="001944D0"/>
    <w:rsid w:val="00196433"/>
    <w:rsid w:val="001A0253"/>
    <w:rsid w:val="001A3806"/>
    <w:rsid w:val="001A5477"/>
    <w:rsid w:val="001A78A6"/>
    <w:rsid w:val="001B398F"/>
    <w:rsid w:val="001B4558"/>
    <w:rsid w:val="001B45D8"/>
    <w:rsid w:val="001B4DC3"/>
    <w:rsid w:val="001C0932"/>
    <w:rsid w:val="001C0E48"/>
    <w:rsid w:val="001C34A7"/>
    <w:rsid w:val="001C49E1"/>
    <w:rsid w:val="001C4A0E"/>
    <w:rsid w:val="001E1F04"/>
    <w:rsid w:val="001E3138"/>
    <w:rsid w:val="001F3424"/>
    <w:rsid w:val="002016BA"/>
    <w:rsid w:val="00216199"/>
    <w:rsid w:val="00216B0F"/>
    <w:rsid w:val="0022151F"/>
    <w:rsid w:val="002303E9"/>
    <w:rsid w:val="002306B8"/>
    <w:rsid w:val="002350D0"/>
    <w:rsid w:val="00236752"/>
    <w:rsid w:val="00236882"/>
    <w:rsid w:val="002453DD"/>
    <w:rsid w:val="00245DEA"/>
    <w:rsid w:val="00251AF4"/>
    <w:rsid w:val="0025233B"/>
    <w:rsid w:val="00260293"/>
    <w:rsid w:val="00262194"/>
    <w:rsid w:val="00263112"/>
    <w:rsid w:val="00265A62"/>
    <w:rsid w:val="002701AF"/>
    <w:rsid w:val="002708DC"/>
    <w:rsid w:val="002724E5"/>
    <w:rsid w:val="0027292D"/>
    <w:rsid w:val="002740F4"/>
    <w:rsid w:val="00283404"/>
    <w:rsid w:val="002911E0"/>
    <w:rsid w:val="00293030"/>
    <w:rsid w:val="002954C8"/>
    <w:rsid w:val="00297A76"/>
    <w:rsid w:val="002A0109"/>
    <w:rsid w:val="002A5FA7"/>
    <w:rsid w:val="002B1750"/>
    <w:rsid w:val="002C52FE"/>
    <w:rsid w:val="002E4206"/>
    <w:rsid w:val="002E5A77"/>
    <w:rsid w:val="002E7A16"/>
    <w:rsid w:val="002F13CF"/>
    <w:rsid w:val="002F155B"/>
    <w:rsid w:val="002F18C5"/>
    <w:rsid w:val="002F2F6F"/>
    <w:rsid w:val="00302DF0"/>
    <w:rsid w:val="00306DFB"/>
    <w:rsid w:val="00315A6B"/>
    <w:rsid w:val="00330934"/>
    <w:rsid w:val="00334CAF"/>
    <w:rsid w:val="003421F9"/>
    <w:rsid w:val="00345CE7"/>
    <w:rsid w:val="00351477"/>
    <w:rsid w:val="00351CD9"/>
    <w:rsid w:val="00352DC8"/>
    <w:rsid w:val="00353598"/>
    <w:rsid w:val="00353A6C"/>
    <w:rsid w:val="00353AF0"/>
    <w:rsid w:val="003543E6"/>
    <w:rsid w:val="0035702F"/>
    <w:rsid w:val="00360D6A"/>
    <w:rsid w:val="003634D9"/>
    <w:rsid w:val="0036453F"/>
    <w:rsid w:val="00371C42"/>
    <w:rsid w:val="00372A08"/>
    <w:rsid w:val="00372AF8"/>
    <w:rsid w:val="00375325"/>
    <w:rsid w:val="00380D22"/>
    <w:rsid w:val="00381B87"/>
    <w:rsid w:val="003912E1"/>
    <w:rsid w:val="0039328A"/>
    <w:rsid w:val="00396C04"/>
    <w:rsid w:val="003A187E"/>
    <w:rsid w:val="003A1E28"/>
    <w:rsid w:val="003A27B2"/>
    <w:rsid w:val="003A7448"/>
    <w:rsid w:val="003B0DAE"/>
    <w:rsid w:val="003B1553"/>
    <w:rsid w:val="003C46D4"/>
    <w:rsid w:val="003D2712"/>
    <w:rsid w:val="003D5F1E"/>
    <w:rsid w:val="003D64D2"/>
    <w:rsid w:val="003D693F"/>
    <w:rsid w:val="003F007F"/>
    <w:rsid w:val="003F0926"/>
    <w:rsid w:val="003F1433"/>
    <w:rsid w:val="003F4AF5"/>
    <w:rsid w:val="0040394A"/>
    <w:rsid w:val="0040764D"/>
    <w:rsid w:val="004122E9"/>
    <w:rsid w:val="0041577A"/>
    <w:rsid w:val="00417AA8"/>
    <w:rsid w:val="00430F0A"/>
    <w:rsid w:val="004347C4"/>
    <w:rsid w:val="004349A9"/>
    <w:rsid w:val="004408E9"/>
    <w:rsid w:val="00441817"/>
    <w:rsid w:val="00442F7C"/>
    <w:rsid w:val="00445DDD"/>
    <w:rsid w:val="00455CCF"/>
    <w:rsid w:val="00456609"/>
    <w:rsid w:val="0046047D"/>
    <w:rsid w:val="0047046A"/>
    <w:rsid w:val="00474C45"/>
    <w:rsid w:val="00480590"/>
    <w:rsid w:val="00481494"/>
    <w:rsid w:val="00485076"/>
    <w:rsid w:val="00485D71"/>
    <w:rsid w:val="0049297E"/>
    <w:rsid w:val="00495569"/>
    <w:rsid w:val="0049560F"/>
    <w:rsid w:val="00496C4B"/>
    <w:rsid w:val="004A0922"/>
    <w:rsid w:val="004A55DF"/>
    <w:rsid w:val="004A706C"/>
    <w:rsid w:val="004A7CA4"/>
    <w:rsid w:val="004B50C3"/>
    <w:rsid w:val="004C65C8"/>
    <w:rsid w:val="004D263D"/>
    <w:rsid w:val="004D6A80"/>
    <w:rsid w:val="004E7310"/>
    <w:rsid w:val="004F4E0E"/>
    <w:rsid w:val="004F7134"/>
    <w:rsid w:val="00502C02"/>
    <w:rsid w:val="005047DA"/>
    <w:rsid w:val="00505C24"/>
    <w:rsid w:val="00533568"/>
    <w:rsid w:val="00553FC8"/>
    <w:rsid w:val="005560E9"/>
    <w:rsid w:val="00556701"/>
    <w:rsid w:val="005605C7"/>
    <w:rsid w:val="00561BE0"/>
    <w:rsid w:val="005648F3"/>
    <w:rsid w:val="00567EF7"/>
    <w:rsid w:val="0057120E"/>
    <w:rsid w:val="0057213A"/>
    <w:rsid w:val="005752A8"/>
    <w:rsid w:val="00587A19"/>
    <w:rsid w:val="0059138F"/>
    <w:rsid w:val="00591518"/>
    <w:rsid w:val="005A26BE"/>
    <w:rsid w:val="005A6032"/>
    <w:rsid w:val="005A6AD1"/>
    <w:rsid w:val="005B06A3"/>
    <w:rsid w:val="005B0791"/>
    <w:rsid w:val="005B099D"/>
    <w:rsid w:val="005B47CF"/>
    <w:rsid w:val="005B64BB"/>
    <w:rsid w:val="005B7CA8"/>
    <w:rsid w:val="005C3F66"/>
    <w:rsid w:val="005C48E9"/>
    <w:rsid w:val="005C4D3E"/>
    <w:rsid w:val="005C50D8"/>
    <w:rsid w:val="005E0D67"/>
    <w:rsid w:val="005E0E8E"/>
    <w:rsid w:val="005E4AF0"/>
    <w:rsid w:val="005E674A"/>
    <w:rsid w:val="005E7FEE"/>
    <w:rsid w:val="005F1F95"/>
    <w:rsid w:val="00604EEC"/>
    <w:rsid w:val="006135D5"/>
    <w:rsid w:val="006137AA"/>
    <w:rsid w:val="006138D7"/>
    <w:rsid w:val="006276C2"/>
    <w:rsid w:val="00627B1A"/>
    <w:rsid w:val="00631C09"/>
    <w:rsid w:val="006441BD"/>
    <w:rsid w:val="00645EC1"/>
    <w:rsid w:val="006506AA"/>
    <w:rsid w:val="006707C9"/>
    <w:rsid w:val="00675999"/>
    <w:rsid w:val="0067772D"/>
    <w:rsid w:val="00677A7E"/>
    <w:rsid w:val="00680EF9"/>
    <w:rsid w:val="00683CBE"/>
    <w:rsid w:val="00683EDC"/>
    <w:rsid w:val="0068726B"/>
    <w:rsid w:val="00687AB5"/>
    <w:rsid w:val="006912B6"/>
    <w:rsid w:val="00693E7E"/>
    <w:rsid w:val="006A0710"/>
    <w:rsid w:val="006A7F74"/>
    <w:rsid w:val="006B3220"/>
    <w:rsid w:val="006D426C"/>
    <w:rsid w:val="006E0345"/>
    <w:rsid w:val="006E1268"/>
    <w:rsid w:val="006E56C6"/>
    <w:rsid w:val="006F6668"/>
    <w:rsid w:val="00700A7F"/>
    <w:rsid w:val="00700CC9"/>
    <w:rsid w:val="00701989"/>
    <w:rsid w:val="00702541"/>
    <w:rsid w:val="00702AAC"/>
    <w:rsid w:val="007039A8"/>
    <w:rsid w:val="00706129"/>
    <w:rsid w:val="00710E8F"/>
    <w:rsid w:val="00712646"/>
    <w:rsid w:val="007143D6"/>
    <w:rsid w:val="0071655F"/>
    <w:rsid w:val="007300F3"/>
    <w:rsid w:val="007354A9"/>
    <w:rsid w:val="007361E8"/>
    <w:rsid w:val="007404EA"/>
    <w:rsid w:val="00741A36"/>
    <w:rsid w:val="00742854"/>
    <w:rsid w:val="007447CE"/>
    <w:rsid w:val="0074520C"/>
    <w:rsid w:val="0074690E"/>
    <w:rsid w:val="00746A36"/>
    <w:rsid w:val="0074746A"/>
    <w:rsid w:val="00750C97"/>
    <w:rsid w:val="0075177B"/>
    <w:rsid w:val="0076073C"/>
    <w:rsid w:val="0076294F"/>
    <w:rsid w:val="0076295C"/>
    <w:rsid w:val="007638F6"/>
    <w:rsid w:val="0076615B"/>
    <w:rsid w:val="00766476"/>
    <w:rsid w:val="00767E60"/>
    <w:rsid w:val="00770C0A"/>
    <w:rsid w:val="00772399"/>
    <w:rsid w:val="007726B1"/>
    <w:rsid w:val="007729D3"/>
    <w:rsid w:val="00774777"/>
    <w:rsid w:val="00783ED8"/>
    <w:rsid w:val="00784A92"/>
    <w:rsid w:val="00794601"/>
    <w:rsid w:val="007961A5"/>
    <w:rsid w:val="00797590"/>
    <w:rsid w:val="007A09E2"/>
    <w:rsid w:val="007A4943"/>
    <w:rsid w:val="007A7916"/>
    <w:rsid w:val="007B1620"/>
    <w:rsid w:val="007B315A"/>
    <w:rsid w:val="007B47AC"/>
    <w:rsid w:val="007C275E"/>
    <w:rsid w:val="007C3D1E"/>
    <w:rsid w:val="007C5645"/>
    <w:rsid w:val="007C5D0C"/>
    <w:rsid w:val="007D1B54"/>
    <w:rsid w:val="007D2E20"/>
    <w:rsid w:val="007E60FA"/>
    <w:rsid w:val="007E7624"/>
    <w:rsid w:val="007F06EC"/>
    <w:rsid w:val="007F269E"/>
    <w:rsid w:val="00804A08"/>
    <w:rsid w:val="00805157"/>
    <w:rsid w:val="00805B80"/>
    <w:rsid w:val="00805D87"/>
    <w:rsid w:val="00812F1B"/>
    <w:rsid w:val="0082086F"/>
    <w:rsid w:val="0082288A"/>
    <w:rsid w:val="00823C10"/>
    <w:rsid w:val="0082471B"/>
    <w:rsid w:val="008271BE"/>
    <w:rsid w:val="0083117B"/>
    <w:rsid w:val="00831F53"/>
    <w:rsid w:val="008345CB"/>
    <w:rsid w:val="00835F4B"/>
    <w:rsid w:val="008368FB"/>
    <w:rsid w:val="00844CC4"/>
    <w:rsid w:val="00850364"/>
    <w:rsid w:val="008546EE"/>
    <w:rsid w:val="008641C4"/>
    <w:rsid w:val="00865259"/>
    <w:rsid w:val="0086716A"/>
    <w:rsid w:val="00875662"/>
    <w:rsid w:val="00880923"/>
    <w:rsid w:val="00881F2D"/>
    <w:rsid w:val="00887ED9"/>
    <w:rsid w:val="008920B5"/>
    <w:rsid w:val="00892617"/>
    <w:rsid w:val="00892D7B"/>
    <w:rsid w:val="00894117"/>
    <w:rsid w:val="008A104F"/>
    <w:rsid w:val="008A26CF"/>
    <w:rsid w:val="008A75FA"/>
    <w:rsid w:val="008B1EF6"/>
    <w:rsid w:val="008B22C2"/>
    <w:rsid w:val="008B5919"/>
    <w:rsid w:val="008B795C"/>
    <w:rsid w:val="008C0B8A"/>
    <w:rsid w:val="008C21C3"/>
    <w:rsid w:val="008C6FAC"/>
    <w:rsid w:val="008D33A3"/>
    <w:rsid w:val="008E26A6"/>
    <w:rsid w:val="008F00DA"/>
    <w:rsid w:val="00902611"/>
    <w:rsid w:val="00914291"/>
    <w:rsid w:val="009146C0"/>
    <w:rsid w:val="00915003"/>
    <w:rsid w:val="00921485"/>
    <w:rsid w:val="00922F56"/>
    <w:rsid w:val="00925674"/>
    <w:rsid w:val="00934C82"/>
    <w:rsid w:val="0093798F"/>
    <w:rsid w:val="00941445"/>
    <w:rsid w:val="00951767"/>
    <w:rsid w:val="009646B3"/>
    <w:rsid w:val="009647F7"/>
    <w:rsid w:val="00965457"/>
    <w:rsid w:val="00966175"/>
    <w:rsid w:val="0098529A"/>
    <w:rsid w:val="00985475"/>
    <w:rsid w:val="00986F8F"/>
    <w:rsid w:val="00991A65"/>
    <w:rsid w:val="00992648"/>
    <w:rsid w:val="00995C57"/>
    <w:rsid w:val="00997054"/>
    <w:rsid w:val="009A2A4C"/>
    <w:rsid w:val="009A3205"/>
    <w:rsid w:val="009B1E4B"/>
    <w:rsid w:val="009B5F3C"/>
    <w:rsid w:val="009C07B5"/>
    <w:rsid w:val="009C1D60"/>
    <w:rsid w:val="009C7702"/>
    <w:rsid w:val="009D3A73"/>
    <w:rsid w:val="009D465F"/>
    <w:rsid w:val="009D6B6B"/>
    <w:rsid w:val="009E1DEA"/>
    <w:rsid w:val="009E3AC9"/>
    <w:rsid w:val="009F2485"/>
    <w:rsid w:val="009F2495"/>
    <w:rsid w:val="009F270F"/>
    <w:rsid w:val="00A023E9"/>
    <w:rsid w:val="00A07BAB"/>
    <w:rsid w:val="00A10469"/>
    <w:rsid w:val="00A10EC9"/>
    <w:rsid w:val="00A144D6"/>
    <w:rsid w:val="00A145A9"/>
    <w:rsid w:val="00A14A5A"/>
    <w:rsid w:val="00A232F5"/>
    <w:rsid w:val="00A25AA8"/>
    <w:rsid w:val="00A2640B"/>
    <w:rsid w:val="00A26614"/>
    <w:rsid w:val="00A305A2"/>
    <w:rsid w:val="00A326CA"/>
    <w:rsid w:val="00A33567"/>
    <w:rsid w:val="00A406CA"/>
    <w:rsid w:val="00A41A2D"/>
    <w:rsid w:val="00A4301B"/>
    <w:rsid w:val="00A43C28"/>
    <w:rsid w:val="00A44290"/>
    <w:rsid w:val="00A44C8C"/>
    <w:rsid w:val="00A45606"/>
    <w:rsid w:val="00A51D11"/>
    <w:rsid w:val="00A53C9C"/>
    <w:rsid w:val="00A601A0"/>
    <w:rsid w:val="00A60AE9"/>
    <w:rsid w:val="00A615E8"/>
    <w:rsid w:val="00A6563B"/>
    <w:rsid w:val="00A67273"/>
    <w:rsid w:val="00A71690"/>
    <w:rsid w:val="00A74DAB"/>
    <w:rsid w:val="00A7715E"/>
    <w:rsid w:val="00A80F17"/>
    <w:rsid w:val="00A81737"/>
    <w:rsid w:val="00A82424"/>
    <w:rsid w:val="00AA0E70"/>
    <w:rsid w:val="00AA1047"/>
    <w:rsid w:val="00AA251A"/>
    <w:rsid w:val="00AB3D2F"/>
    <w:rsid w:val="00AB6826"/>
    <w:rsid w:val="00AC2692"/>
    <w:rsid w:val="00AC38D1"/>
    <w:rsid w:val="00AC46BD"/>
    <w:rsid w:val="00AC5CA5"/>
    <w:rsid w:val="00AC5D66"/>
    <w:rsid w:val="00AC72FA"/>
    <w:rsid w:val="00AD230E"/>
    <w:rsid w:val="00AD2403"/>
    <w:rsid w:val="00AD7C1B"/>
    <w:rsid w:val="00AE3BA7"/>
    <w:rsid w:val="00AE5A28"/>
    <w:rsid w:val="00AE5D75"/>
    <w:rsid w:val="00AE66FB"/>
    <w:rsid w:val="00AE68F7"/>
    <w:rsid w:val="00AF30C6"/>
    <w:rsid w:val="00AF7F43"/>
    <w:rsid w:val="00B00011"/>
    <w:rsid w:val="00B00B5D"/>
    <w:rsid w:val="00B030A7"/>
    <w:rsid w:val="00B051D0"/>
    <w:rsid w:val="00B10774"/>
    <w:rsid w:val="00B1623A"/>
    <w:rsid w:val="00B21D54"/>
    <w:rsid w:val="00B22BF2"/>
    <w:rsid w:val="00B23782"/>
    <w:rsid w:val="00B23B44"/>
    <w:rsid w:val="00B240F5"/>
    <w:rsid w:val="00B26F73"/>
    <w:rsid w:val="00B3119E"/>
    <w:rsid w:val="00B322AA"/>
    <w:rsid w:val="00B34883"/>
    <w:rsid w:val="00B36E04"/>
    <w:rsid w:val="00B41335"/>
    <w:rsid w:val="00B4214B"/>
    <w:rsid w:val="00B42BD0"/>
    <w:rsid w:val="00B449E9"/>
    <w:rsid w:val="00B51446"/>
    <w:rsid w:val="00B51503"/>
    <w:rsid w:val="00B53A48"/>
    <w:rsid w:val="00B55711"/>
    <w:rsid w:val="00B65490"/>
    <w:rsid w:val="00B713FD"/>
    <w:rsid w:val="00B75660"/>
    <w:rsid w:val="00B821BE"/>
    <w:rsid w:val="00B8492D"/>
    <w:rsid w:val="00B854E4"/>
    <w:rsid w:val="00B917A1"/>
    <w:rsid w:val="00B97712"/>
    <w:rsid w:val="00BA049A"/>
    <w:rsid w:val="00BB7066"/>
    <w:rsid w:val="00BC353F"/>
    <w:rsid w:val="00BD17B6"/>
    <w:rsid w:val="00BD33AA"/>
    <w:rsid w:val="00BD42BF"/>
    <w:rsid w:val="00BD6EC2"/>
    <w:rsid w:val="00BF216C"/>
    <w:rsid w:val="00BF3DB6"/>
    <w:rsid w:val="00BF40B5"/>
    <w:rsid w:val="00BF44DB"/>
    <w:rsid w:val="00BF49DB"/>
    <w:rsid w:val="00BF5F37"/>
    <w:rsid w:val="00BF6A2E"/>
    <w:rsid w:val="00BF7BF6"/>
    <w:rsid w:val="00C024AD"/>
    <w:rsid w:val="00C03CB3"/>
    <w:rsid w:val="00C0462C"/>
    <w:rsid w:val="00C04AEB"/>
    <w:rsid w:val="00C06E66"/>
    <w:rsid w:val="00C125F8"/>
    <w:rsid w:val="00C12CFE"/>
    <w:rsid w:val="00C13DE0"/>
    <w:rsid w:val="00C20A62"/>
    <w:rsid w:val="00C24ECA"/>
    <w:rsid w:val="00C37352"/>
    <w:rsid w:val="00C451BA"/>
    <w:rsid w:val="00C47299"/>
    <w:rsid w:val="00C53143"/>
    <w:rsid w:val="00C61BC3"/>
    <w:rsid w:val="00C620C9"/>
    <w:rsid w:val="00C63D41"/>
    <w:rsid w:val="00C70D65"/>
    <w:rsid w:val="00C71376"/>
    <w:rsid w:val="00C71B40"/>
    <w:rsid w:val="00C73F04"/>
    <w:rsid w:val="00C753CC"/>
    <w:rsid w:val="00C84102"/>
    <w:rsid w:val="00CA446B"/>
    <w:rsid w:val="00CB3B9C"/>
    <w:rsid w:val="00CB5460"/>
    <w:rsid w:val="00CC1CD1"/>
    <w:rsid w:val="00CC2D99"/>
    <w:rsid w:val="00CC3D13"/>
    <w:rsid w:val="00CC7BCC"/>
    <w:rsid w:val="00CD0699"/>
    <w:rsid w:val="00CD2090"/>
    <w:rsid w:val="00CD559C"/>
    <w:rsid w:val="00CE32A0"/>
    <w:rsid w:val="00CE336B"/>
    <w:rsid w:val="00CE4CFB"/>
    <w:rsid w:val="00CE7EE7"/>
    <w:rsid w:val="00CF4783"/>
    <w:rsid w:val="00D009F2"/>
    <w:rsid w:val="00D01CD0"/>
    <w:rsid w:val="00D101B9"/>
    <w:rsid w:val="00D1068E"/>
    <w:rsid w:val="00D1183F"/>
    <w:rsid w:val="00D20590"/>
    <w:rsid w:val="00D21A6F"/>
    <w:rsid w:val="00D21C56"/>
    <w:rsid w:val="00D36990"/>
    <w:rsid w:val="00D43180"/>
    <w:rsid w:val="00D4404D"/>
    <w:rsid w:val="00D45513"/>
    <w:rsid w:val="00D458CB"/>
    <w:rsid w:val="00D4734B"/>
    <w:rsid w:val="00D474F8"/>
    <w:rsid w:val="00D5092E"/>
    <w:rsid w:val="00D5141C"/>
    <w:rsid w:val="00D52537"/>
    <w:rsid w:val="00D53748"/>
    <w:rsid w:val="00D570B9"/>
    <w:rsid w:val="00D64EEF"/>
    <w:rsid w:val="00D672E1"/>
    <w:rsid w:val="00D67324"/>
    <w:rsid w:val="00D70375"/>
    <w:rsid w:val="00D7170D"/>
    <w:rsid w:val="00D8593C"/>
    <w:rsid w:val="00D85F2C"/>
    <w:rsid w:val="00D86633"/>
    <w:rsid w:val="00D95282"/>
    <w:rsid w:val="00D960EE"/>
    <w:rsid w:val="00DA4016"/>
    <w:rsid w:val="00DA4223"/>
    <w:rsid w:val="00DA4EBE"/>
    <w:rsid w:val="00DA5832"/>
    <w:rsid w:val="00DA6C60"/>
    <w:rsid w:val="00DA6FB9"/>
    <w:rsid w:val="00DB3898"/>
    <w:rsid w:val="00DC1148"/>
    <w:rsid w:val="00DC2B58"/>
    <w:rsid w:val="00DC49E3"/>
    <w:rsid w:val="00DC77E3"/>
    <w:rsid w:val="00DD066D"/>
    <w:rsid w:val="00DD30CA"/>
    <w:rsid w:val="00DD310D"/>
    <w:rsid w:val="00DD5F1C"/>
    <w:rsid w:val="00DD6C5D"/>
    <w:rsid w:val="00DE35D6"/>
    <w:rsid w:val="00DF0528"/>
    <w:rsid w:val="00DF2341"/>
    <w:rsid w:val="00DF5D1F"/>
    <w:rsid w:val="00E02176"/>
    <w:rsid w:val="00E02743"/>
    <w:rsid w:val="00E042B4"/>
    <w:rsid w:val="00E05100"/>
    <w:rsid w:val="00E105A7"/>
    <w:rsid w:val="00E10C88"/>
    <w:rsid w:val="00E10E63"/>
    <w:rsid w:val="00E14B3E"/>
    <w:rsid w:val="00E17E47"/>
    <w:rsid w:val="00E2750A"/>
    <w:rsid w:val="00E27B8D"/>
    <w:rsid w:val="00E27E03"/>
    <w:rsid w:val="00E31310"/>
    <w:rsid w:val="00E31BC1"/>
    <w:rsid w:val="00E33589"/>
    <w:rsid w:val="00E4542D"/>
    <w:rsid w:val="00E6460F"/>
    <w:rsid w:val="00E657CD"/>
    <w:rsid w:val="00E70788"/>
    <w:rsid w:val="00E71111"/>
    <w:rsid w:val="00E75343"/>
    <w:rsid w:val="00E80BDB"/>
    <w:rsid w:val="00E81144"/>
    <w:rsid w:val="00E81694"/>
    <w:rsid w:val="00E83E53"/>
    <w:rsid w:val="00E84682"/>
    <w:rsid w:val="00E9202A"/>
    <w:rsid w:val="00E949B8"/>
    <w:rsid w:val="00EA4322"/>
    <w:rsid w:val="00EA5B3A"/>
    <w:rsid w:val="00EB049F"/>
    <w:rsid w:val="00EB0FD8"/>
    <w:rsid w:val="00EB3DDB"/>
    <w:rsid w:val="00EB4113"/>
    <w:rsid w:val="00EB4EEE"/>
    <w:rsid w:val="00EB6E93"/>
    <w:rsid w:val="00EC0681"/>
    <w:rsid w:val="00EC549A"/>
    <w:rsid w:val="00EC7ED7"/>
    <w:rsid w:val="00ED1242"/>
    <w:rsid w:val="00ED2A01"/>
    <w:rsid w:val="00ED6C18"/>
    <w:rsid w:val="00EE0761"/>
    <w:rsid w:val="00EE317A"/>
    <w:rsid w:val="00EE3BA8"/>
    <w:rsid w:val="00EE6B26"/>
    <w:rsid w:val="00EE7BBE"/>
    <w:rsid w:val="00EE7CB1"/>
    <w:rsid w:val="00EF515C"/>
    <w:rsid w:val="00EF568B"/>
    <w:rsid w:val="00F0636E"/>
    <w:rsid w:val="00F06ABD"/>
    <w:rsid w:val="00F11BE3"/>
    <w:rsid w:val="00F122C0"/>
    <w:rsid w:val="00F13B27"/>
    <w:rsid w:val="00F13D17"/>
    <w:rsid w:val="00F14265"/>
    <w:rsid w:val="00F20872"/>
    <w:rsid w:val="00F24B92"/>
    <w:rsid w:val="00F255E9"/>
    <w:rsid w:val="00F27392"/>
    <w:rsid w:val="00F27B7C"/>
    <w:rsid w:val="00F43421"/>
    <w:rsid w:val="00F44381"/>
    <w:rsid w:val="00F51574"/>
    <w:rsid w:val="00F57BC4"/>
    <w:rsid w:val="00F63357"/>
    <w:rsid w:val="00F714C3"/>
    <w:rsid w:val="00F744B1"/>
    <w:rsid w:val="00F74CA0"/>
    <w:rsid w:val="00F87DC1"/>
    <w:rsid w:val="00F90EA9"/>
    <w:rsid w:val="00F91727"/>
    <w:rsid w:val="00F976C6"/>
    <w:rsid w:val="00FA137E"/>
    <w:rsid w:val="00FA168C"/>
    <w:rsid w:val="00FA17F6"/>
    <w:rsid w:val="00FA502B"/>
    <w:rsid w:val="00FB30E4"/>
    <w:rsid w:val="00FB3C24"/>
    <w:rsid w:val="00FC1637"/>
    <w:rsid w:val="00FC20A2"/>
    <w:rsid w:val="00FC4070"/>
    <w:rsid w:val="00FD5228"/>
    <w:rsid w:val="00FD65B4"/>
    <w:rsid w:val="00FD6B09"/>
    <w:rsid w:val="00FD70B7"/>
    <w:rsid w:val="00FF1CF2"/>
    <w:rsid w:val="00FF4761"/>
    <w:rsid w:val="00FF53C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relative:margin;mso-width-relative:margin;mso-height-relative:margin;v-text-anchor:middle" o:allowoverlap="f" fillcolor="#ffe599" strokecolor="#ffe599">
      <v:fill color="#ffe599"/>
      <v:stroke color="#ffe599" weight="1pt"/>
    </o:shapedefaults>
    <o:shapelayout v:ext="edit">
      <o:idmap v:ext="edit" data="1"/>
    </o:shapelayout>
  </w:shapeDefaults>
  <w:decimalSymbol w:val="."/>
  <w:listSeparator w:val=","/>
  <w15:docId w15:val="{A699E471-DD19-4215-B3B7-7F0D790A9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4B92"/>
    <w:pPr>
      <w:spacing w:after="180" w:line="264" w:lineRule="auto"/>
    </w:pPr>
    <w:rPr>
      <w:kern w:val="24"/>
      <w:sz w:val="23"/>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rsonalName">
    <w:name w:val="Personal Name"/>
    <w:basedOn w:val="Normal"/>
    <w:uiPriority w:val="1"/>
    <w:qFormat/>
    <w:rsid w:val="00F24B92"/>
    <w:pPr>
      <w:spacing w:after="0"/>
    </w:pPr>
    <w:rPr>
      <w:color w:val="FFFFFF"/>
      <w:sz w:val="40"/>
    </w:rPr>
  </w:style>
  <w:style w:type="paragraph" w:styleId="Date">
    <w:name w:val="Date"/>
    <w:basedOn w:val="NoSpacing"/>
    <w:next w:val="Normal"/>
    <w:link w:val="DateChar"/>
    <w:uiPriority w:val="99"/>
    <w:unhideWhenUsed/>
    <w:rsid w:val="00F24B92"/>
    <w:pPr>
      <w:framePr w:wrap="around" w:hAnchor="page" w:xAlign="center" w:yAlign="top"/>
      <w:contextualSpacing/>
      <w:suppressOverlap/>
      <w:jc w:val="center"/>
    </w:pPr>
    <w:rPr>
      <w:b/>
      <w:color w:val="FFFFFF"/>
    </w:rPr>
  </w:style>
  <w:style w:type="character" w:customStyle="1" w:styleId="DateChar">
    <w:name w:val="Date Char"/>
    <w:link w:val="Date"/>
    <w:uiPriority w:val="99"/>
    <w:rsid w:val="00F24B92"/>
    <w:rPr>
      <w:rFonts w:cs="Times New Roman"/>
      <w:b/>
      <w:color w:val="FFFFFF"/>
      <w:kern w:val="24"/>
      <w:sz w:val="23"/>
      <w:szCs w:val="20"/>
      <w:lang w:eastAsia="ja-JP"/>
    </w:rPr>
  </w:style>
  <w:style w:type="paragraph" w:styleId="NoSpacing">
    <w:name w:val="No Spacing"/>
    <w:uiPriority w:val="1"/>
    <w:qFormat/>
    <w:rsid w:val="00F24B92"/>
    <w:rPr>
      <w:kern w:val="24"/>
      <w:sz w:val="23"/>
      <w:lang w:val="en-US" w:eastAsia="ja-JP"/>
    </w:rPr>
  </w:style>
  <w:style w:type="paragraph" w:styleId="Header">
    <w:name w:val="header"/>
    <w:basedOn w:val="Normal"/>
    <w:link w:val="HeaderChar"/>
    <w:uiPriority w:val="99"/>
    <w:unhideWhenUsed/>
    <w:rsid w:val="0025233B"/>
    <w:pPr>
      <w:tabs>
        <w:tab w:val="center" w:pos="4680"/>
        <w:tab w:val="right" w:pos="9360"/>
      </w:tabs>
      <w:spacing w:after="0" w:line="240" w:lineRule="auto"/>
    </w:pPr>
  </w:style>
  <w:style w:type="character" w:customStyle="1" w:styleId="HeaderChar">
    <w:name w:val="Header Char"/>
    <w:link w:val="Header"/>
    <w:uiPriority w:val="99"/>
    <w:rsid w:val="0025233B"/>
    <w:rPr>
      <w:rFonts w:cs="Times New Roman"/>
      <w:kern w:val="24"/>
      <w:sz w:val="23"/>
      <w:szCs w:val="20"/>
      <w:lang w:eastAsia="ja-JP"/>
    </w:rPr>
  </w:style>
  <w:style w:type="paragraph" w:styleId="Footer">
    <w:name w:val="footer"/>
    <w:basedOn w:val="Normal"/>
    <w:link w:val="FooterChar"/>
    <w:uiPriority w:val="99"/>
    <w:unhideWhenUsed/>
    <w:rsid w:val="0025233B"/>
    <w:pPr>
      <w:tabs>
        <w:tab w:val="center" w:pos="4680"/>
        <w:tab w:val="right" w:pos="9360"/>
      </w:tabs>
      <w:spacing w:after="0" w:line="240" w:lineRule="auto"/>
    </w:pPr>
  </w:style>
  <w:style w:type="character" w:customStyle="1" w:styleId="FooterChar">
    <w:name w:val="Footer Char"/>
    <w:link w:val="Footer"/>
    <w:uiPriority w:val="99"/>
    <w:rsid w:val="0025233B"/>
    <w:rPr>
      <w:rFonts w:cs="Times New Roman"/>
      <w:kern w:val="24"/>
      <w:sz w:val="23"/>
      <w:szCs w:val="20"/>
      <w:lang w:eastAsia="ja-JP"/>
    </w:rPr>
  </w:style>
  <w:style w:type="paragraph" w:styleId="ListParagraph">
    <w:name w:val="List Paragraph"/>
    <w:basedOn w:val="Normal"/>
    <w:uiPriority w:val="34"/>
    <w:qFormat/>
    <w:rsid w:val="002A0109"/>
    <w:pPr>
      <w:ind w:left="720"/>
      <w:contextualSpacing/>
    </w:pPr>
  </w:style>
  <w:style w:type="table" w:styleId="TableGrid">
    <w:name w:val="Table Grid"/>
    <w:basedOn w:val="TableNormal"/>
    <w:uiPriority w:val="59"/>
    <w:rsid w:val="0079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302DF0"/>
    <w:rPr>
      <w:sz w:val="16"/>
      <w:szCs w:val="16"/>
    </w:rPr>
  </w:style>
  <w:style w:type="paragraph" w:styleId="CommentText">
    <w:name w:val="annotation text"/>
    <w:basedOn w:val="Normal"/>
    <w:link w:val="CommentTextChar"/>
    <w:uiPriority w:val="99"/>
    <w:semiHidden/>
    <w:unhideWhenUsed/>
    <w:rsid w:val="00302DF0"/>
    <w:pPr>
      <w:spacing w:line="240" w:lineRule="auto"/>
    </w:pPr>
    <w:rPr>
      <w:sz w:val="20"/>
    </w:rPr>
  </w:style>
  <w:style w:type="character" w:customStyle="1" w:styleId="CommentTextChar">
    <w:name w:val="Comment Text Char"/>
    <w:link w:val="CommentText"/>
    <w:uiPriority w:val="99"/>
    <w:semiHidden/>
    <w:rsid w:val="00302DF0"/>
    <w:rPr>
      <w:rFonts w:cs="Times New Roman"/>
      <w:kern w:val="24"/>
      <w:sz w:val="20"/>
      <w:szCs w:val="20"/>
      <w:lang w:eastAsia="ja-JP"/>
    </w:rPr>
  </w:style>
  <w:style w:type="paragraph" w:styleId="CommentSubject">
    <w:name w:val="annotation subject"/>
    <w:basedOn w:val="CommentText"/>
    <w:next w:val="CommentText"/>
    <w:link w:val="CommentSubjectChar"/>
    <w:uiPriority w:val="99"/>
    <w:semiHidden/>
    <w:unhideWhenUsed/>
    <w:rsid w:val="00302DF0"/>
    <w:rPr>
      <w:b/>
      <w:bCs/>
    </w:rPr>
  </w:style>
  <w:style w:type="character" w:customStyle="1" w:styleId="CommentSubjectChar">
    <w:name w:val="Comment Subject Char"/>
    <w:link w:val="CommentSubject"/>
    <w:uiPriority w:val="99"/>
    <w:semiHidden/>
    <w:rsid w:val="00302DF0"/>
    <w:rPr>
      <w:rFonts w:cs="Times New Roman"/>
      <w:b/>
      <w:bCs/>
      <w:kern w:val="24"/>
      <w:sz w:val="20"/>
      <w:szCs w:val="20"/>
      <w:lang w:eastAsia="ja-JP"/>
    </w:rPr>
  </w:style>
  <w:style w:type="paragraph" w:styleId="BalloonText">
    <w:name w:val="Balloon Text"/>
    <w:basedOn w:val="Normal"/>
    <w:link w:val="BalloonTextChar"/>
    <w:uiPriority w:val="99"/>
    <w:semiHidden/>
    <w:unhideWhenUsed/>
    <w:rsid w:val="00302DF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302DF0"/>
    <w:rPr>
      <w:rFonts w:ascii="Segoe UI" w:hAnsi="Segoe UI" w:cs="Segoe UI"/>
      <w:kern w:val="24"/>
      <w:sz w:val="18"/>
      <w:szCs w:val="18"/>
      <w:lang w:eastAsia="ja-JP"/>
    </w:rPr>
  </w:style>
  <w:style w:type="table" w:styleId="GridTable5Dark-Accent1">
    <w:name w:val="Grid Table 5 Dark Accent 1"/>
    <w:basedOn w:val="TableNormal"/>
    <w:uiPriority w:val="50"/>
    <w:rsid w:val="00353A6C"/>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styleId="Title">
    <w:name w:val="Title"/>
    <w:basedOn w:val="Normal"/>
    <w:next w:val="Normal"/>
    <w:link w:val="TitleChar"/>
    <w:uiPriority w:val="10"/>
    <w:qFormat/>
    <w:rsid w:val="00456609"/>
    <w:pPr>
      <w:spacing w:after="0" w:line="240" w:lineRule="auto"/>
      <w:contextualSpacing/>
    </w:pPr>
    <w:rPr>
      <w:rFonts w:ascii="Calibri Light" w:eastAsia="Times New Roman" w:hAnsi="Calibri Light"/>
      <w:color w:val="000000"/>
      <w:kern w:val="0"/>
      <w:sz w:val="56"/>
      <w:szCs w:val="56"/>
      <w:lang w:val="en-IN" w:eastAsia="en-US"/>
    </w:rPr>
  </w:style>
  <w:style w:type="character" w:customStyle="1" w:styleId="TitleChar">
    <w:name w:val="Title Char"/>
    <w:link w:val="Title"/>
    <w:uiPriority w:val="10"/>
    <w:rsid w:val="00456609"/>
    <w:rPr>
      <w:rFonts w:ascii="Calibri Light" w:eastAsia="Times New Roman" w:hAnsi="Calibri Light" w:cs="Times New Roman"/>
      <w:color w:val="000000"/>
      <w:sz w:val="56"/>
      <w:szCs w:val="56"/>
      <w:lang w:val="en-IN"/>
    </w:rPr>
  </w:style>
  <w:style w:type="paragraph" w:customStyle="1" w:styleId="Default">
    <w:name w:val="Default"/>
    <w:rsid w:val="00480590"/>
    <w:pPr>
      <w:autoSpaceDE w:val="0"/>
      <w:autoSpaceDN w:val="0"/>
      <w:adjustRightInd w:val="0"/>
    </w:pPr>
    <w:rPr>
      <w:rFonts w:ascii="Arial" w:hAnsi="Arial" w:cs="Arial"/>
      <w:color w:val="000000"/>
      <w:sz w:val="24"/>
      <w:szCs w:val="24"/>
      <w:lang w:eastAsia="en-US"/>
    </w:rPr>
  </w:style>
  <w:style w:type="paragraph" w:styleId="NormalWeb">
    <w:name w:val="Normal (Web)"/>
    <w:basedOn w:val="Normal"/>
    <w:uiPriority w:val="99"/>
    <w:unhideWhenUsed/>
    <w:rsid w:val="00011356"/>
    <w:pPr>
      <w:spacing w:before="100" w:beforeAutospacing="1" w:after="100" w:afterAutospacing="1" w:line="240" w:lineRule="auto"/>
    </w:pPr>
    <w:rPr>
      <w:rFonts w:ascii="Times New Roman" w:eastAsia="Times New Roman" w:hAnsi="Times New Roman"/>
      <w:kern w:val="0"/>
      <w:sz w:val="24"/>
      <w:szCs w:val="24"/>
      <w:lang w:val="en-IN" w:eastAsia="en-IN"/>
    </w:rPr>
  </w:style>
  <w:style w:type="character" w:styleId="SubtleEmphasis">
    <w:name w:val="Subtle Emphasis"/>
    <w:uiPriority w:val="19"/>
    <w:qFormat/>
    <w:rsid w:val="00AD230E"/>
    <w:rPr>
      <w:i/>
      <w:iCs/>
      <w:color w:val="404040"/>
    </w:rPr>
  </w:style>
  <w:style w:type="character" w:styleId="Hyperlink">
    <w:name w:val="Hyperlink"/>
    <w:uiPriority w:val="99"/>
    <w:semiHidden/>
    <w:unhideWhenUsed/>
    <w:rsid w:val="00A81737"/>
    <w:rPr>
      <w:color w:val="0000FF"/>
      <w:u w:val="single"/>
    </w:rPr>
  </w:style>
  <w:style w:type="paragraph" w:customStyle="1" w:styleId="gmail-msolistparagraph">
    <w:name w:val="gmail-msolistparagraph"/>
    <w:basedOn w:val="Normal"/>
    <w:rsid w:val="007726B1"/>
    <w:pPr>
      <w:spacing w:before="100" w:beforeAutospacing="1" w:after="100" w:afterAutospacing="1" w:line="240" w:lineRule="auto"/>
    </w:pPr>
    <w:rPr>
      <w:rFonts w:ascii="Times New Roman" w:eastAsia="Times New Roman" w:hAnsi="Times New Roman"/>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79570">
      <w:bodyDiv w:val="1"/>
      <w:marLeft w:val="0"/>
      <w:marRight w:val="0"/>
      <w:marTop w:val="0"/>
      <w:marBottom w:val="0"/>
      <w:divBdr>
        <w:top w:val="none" w:sz="0" w:space="0" w:color="auto"/>
        <w:left w:val="none" w:sz="0" w:space="0" w:color="auto"/>
        <w:bottom w:val="none" w:sz="0" w:space="0" w:color="auto"/>
        <w:right w:val="none" w:sz="0" w:space="0" w:color="auto"/>
      </w:divBdr>
    </w:div>
    <w:div w:id="149058209">
      <w:bodyDiv w:val="1"/>
      <w:marLeft w:val="0"/>
      <w:marRight w:val="0"/>
      <w:marTop w:val="0"/>
      <w:marBottom w:val="0"/>
      <w:divBdr>
        <w:top w:val="none" w:sz="0" w:space="0" w:color="auto"/>
        <w:left w:val="none" w:sz="0" w:space="0" w:color="auto"/>
        <w:bottom w:val="none" w:sz="0" w:space="0" w:color="auto"/>
        <w:right w:val="none" w:sz="0" w:space="0" w:color="auto"/>
      </w:divBdr>
    </w:div>
    <w:div w:id="222526415">
      <w:bodyDiv w:val="1"/>
      <w:marLeft w:val="0"/>
      <w:marRight w:val="0"/>
      <w:marTop w:val="0"/>
      <w:marBottom w:val="0"/>
      <w:divBdr>
        <w:top w:val="none" w:sz="0" w:space="0" w:color="auto"/>
        <w:left w:val="none" w:sz="0" w:space="0" w:color="auto"/>
        <w:bottom w:val="none" w:sz="0" w:space="0" w:color="auto"/>
        <w:right w:val="none" w:sz="0" w:space="0" w:color="auto"/>
      </w:divBdr>
    </w:div>
    <w:div w:id="314535247">
      <w:bodyDiv w:val="1"/>
      <w:marLeft w:val="0"/>
      <w:marRight w:val="0"/>
      <w:marTop w:val="0"/>
      <w:marBottom w:val="0"/>
      <w:divBdr>
        <w:top w:val="none" w:sz="0" w:space="0" w:color="auto"/>
        <w:left w:val="none" w:sz="0" w:space="0" w:color="auto"/>
        <w:bottom w:val="none" w:sz="0" w:space="0" w:color="auto"/>
        <w:right w:val="none" w:sz="0" w:space="0" w:color="auto"/>
      </w:divBdr>
    </w:div>
    <w:div w:id="331179994">
      <w:bodyDiv w:val="1"/>
      <w:marLeft w:val="0"/>
      <w:marRight w:val="0"/>
      <w:marTop w:val="0"/>
      <w:marBottom w:val="0"/>
      <w:divBdr>
        <w:top w:val="none" w:sz="0" w:space="0" w:color="auto"/>
        <w:left w:val="none" w:sz="0" w:space="0" w:color="auto"/>
        <w:bottom w:val="none" w:sz="0" w:space="0" w:color="auto"/>
        <w:right w:val="none" w:sz="0" w:space="0" w:color="auto"/>
      </w:divBdr>
    </w:div>
    <w:div w:id="432019400">
      <w:bodyDiv w:val="1"/>
      <w:marLeft w:val="0"/>
      <w:marRight w:val="0"/>
      <w:marTop w:val="0"/>
      <w:marBottom w:val="0"/>
      <w:divBdr>
        <w:top w:val="none" w:sz="0" w:space="0" w:color="auto"/>
        <w:left w:val="none" w:sz="0" w:space="0" w:color="auto"/>
        <w:bottom w:val="none" w:sz="0" w:space="0" w:color="auto"/>
        <w:right w:val="none" w:sz="0" w:space="0" w:color="auto"/>
      </w:divBdr>
    </w:div>
    <w:div w:id="552695871">
      <w:bodyDiv w:val="1"/>
      <w:marLeft w:val="0"/>
      <w:marRight w:val="0"/>
      <w:marTop w:val="0"/>
      <w:marBottom w:val="0"/>
      <w:divBdr>
        <w:top w:val="none" w:sz="0" w:space="0" w:color="auto"/>
        <w:left w:val="none" w:sz="0" w:space="0" w:color="auto"/>
        <w:bottom w:val="none" w:sz="0" w:space="0" w:color="auto"/>
        <w:right w:val="none" w:sz="0" w:space="0" w:color="auto"/>
      </w:divBdr>
    </w:div>
    <w:div w:id="565913881">
      <w:bodyDiv w:val="1"/>
      <w:marLeft w:val="0"/>
      <w:marRight w:val="0"/>
      <w:marTop w:val="0"/>
      <w:marBottom w:val="0"/>
      <w:divBdr>
        <w:top w:val="none" w:sz="0" w:space="0" w:color="auto"/>
        <w:left w:val="none" w:sz="0" w:space="0" w:color="auto"/>
        <w:bottom w:val="none" w:sz="0" w:space="0" w:color="auto"/>
        <w:right w:val="none" w:sz="0" w:space="0" w:color="auto"/>
      </w:divBdr>
    </w:div>
    <w:div w:id="566889187">
      <w:bodyDiv w:val="1"/>
      <w:marLeft w:val="0"/>
      <w:marRight w:val="0"/>
      <w:marTop w:val="0"/>
      <w:marBottom w:val="0"/>
      <w:divBdr>
        <w:top w:val="none" w:sz="0" w:space="0" w:color="auto"/>
        <w:left w:val="none" w:sz="0" w:space="0" w:color="auto"/>
        <w:bottom w:val="none" w:sz="0" w:space="0" w:color="auto"/>
        <w:right w:val="none" w:sz="0" w:space="0" w:color="auto"/>
      </w:divBdr>
    </w:div>
    <w:div w:id="578488680">
      <w:bodyDiv w:val="1"/>
      <w:marLeft w:val="0"/>
      <w:marRight w:val="0"/>
      <w:marTop w:val="0"/>
      <w:marBottom w:val="0"/>
      <w:divBdr>
        <w:top w:val="none" w:sz="0" w:space="0" w:color="auto"/>
        <w:left w:val="none" w:sz="0" w:space="0" w:color="auto"/>
        <w:bottom w:val="none" w:sz="0" w:space="0" w:color="auto"/>
        <w:right w:val="none" w:sz="0" w:space="0" w:color="auto"/>
      </w:divBdr>
    </w:div>
    <w:div w:id="607156714">
      <w:bodyDiv w:val="1"/>
      <w:marLeft w:val="0"/>
      <w:marRight w:val="0"/>
      <w:marTop w:val="0"/>
      <w:marBottom w:val="0"/>
      <w:divBdr>
        <w:top w:val="none" w:sz="0" w:space="0" w:color="auto"/>
        <w:left w:val="none" w:sz="0" w:space="0" w:color="auto"/>
        <w:bottom w:val="none" w:sz="0" w:space="0" w:color="auto"/>
        <w:right w:val="none" w:sz="0" w:space="0" w:color="auto"/>
      </w:divBdr>
    </w:div>
    <w:div w:id="748387414">
      <w:bodyDiv w:val="1"/>
      <w:marLeft w:val="0"/>
      <w:marRight w:val="0"/>
      <w:marTop w:val="0"/>
      <w:marBottom w:val="0"/>
      <w:divBdr>
        <w:top w:val="none" w:sz="0" w:space="0" w:color="auto"/>
        <w:left w:val="none" w:sz="0" w:space="0" w:color="auto"/>
        <w:bottom w:val="none" w:sz="0" w:space="0" w:color="auto"/>
        <w:right w:val="none" w:sz="0" w:space="0" w:color="auto"/>
      </w:divBdr>
    </w:div>
    <w:div w:id="920022786">
      <w:bodyDiv w:val="1"/>
      <w:marLeft w:val="0"/>
      <w:marRight w:val="0"/>
      <w:marTop w:val="0"/>
      <w:marBottom w:val="0"/>
      <w:divBdr>
        <w:top w:val="none" w:sz="0" w:space="0" w:color="auto"/>
        <w:left w:val="none" w:sz="0" w:space="0" w:color="auto"/>
        <w:bottom w:val="none" w:sz="0" w:space="0" w:color="auto"/>
        <w:right w:val="none" w:sz="0" w:space="0" w:color="auto"/>
      </w:divBdr>
    </w:div>
    <w:div w:id="927692501">
      <w:bodyDiv w:val="1"/>
      <w:marLeft w:val="0"/>
      <w:marRight w:val="0"/>
      <w:marTop w:val="0"/>
      <w:marBottom w:val="0"/>
      <w:divBdr>
        <w:top w:val="none" w:sz="0" w:space="0" w:color="auto"/>
        <w:left w:val="none" w:sz="0" w:space="0" w:color="auto"/>
        <w:bottom w:val="none" w:sz="0" w:space="0" w:color="auto"/>
        <w:right w:val="none" w:sz="0" w:space="0" w:color="auto"/>
      </w:divBdr>
    </w:div>
    <w:div w:id="1019237146">
      <w:bodyDiv w:val="1"/>
      <w:marLeft w:val="0"/>
      <w:marRight w:val="0"/>
      <w:marTop w:val="0"/>
      <w:marBottom w:val="0"/>
      <w:divBdr>
        <w:top w:val="none" w:sz="0" w:space="0" w:color="auto"/>
        <w:left w:val="none" w:sz="0" w:space="0" w:color="auto"/>
        <w:bottom w:val="none" w:sz="0" w:space="0" w:color="auto"/>
        <w:right w:val="none" w:sz="0" w:space="0" w:color="auto"/>
      </w:divBdr>
    </w:div>
    <w:div w:id="1087384769">
      <w:bodyDiv w:val="1"/>
      <w:marLeft w:val="0"/>
      <w:marRight w:val="0"/>
      <w:marTop w:val="0"/>
      <w:marBottom w:val="0"/>
      <w:divBdr>
        <w:top w:val="none" w:sz="0" w:space="0" w:color="auto"/>
        <w:left w:val="none" w:sz="0" w:space="0" w:color="auto"/>
        <w:bottom w:val="none" w:sz="0" w:space="0" w:color="auto"/>
        <w:right w:val="none" w:sz="0" w:space="0" w:color="auto"/>
      </w:divBdr>
    </w:div>
    <w:div w:id="1131484455">
      <w:bodyDiv w:val="1"/>
      <w:marLeft w:val="0"/>
      <w:marRight w:val="0"/>
      <w:marTop w:val="0"/>
      <w:marBottom w:val="0"/>
      <w:divBdr>
        <w:top w:val="none" w:sz="0" w:space="0" w:color="auto"/>
        <w:left w:val="none" w:sz="0" w:space="0" w:color="auto"/>
        <w:bottom w:val="none" w:sz="0" w:space="0" w:color="auto"/>
        <w:right w:val="none" w:sz="0" w:space="0" w:color="auto"/>
      </w:divBdr>
    </w:div>
    <w:div w:id="1157305224">
      <w:bodyDiv w:val="1"/>
      <w:marLeft w:val="0"/>
      <w:marRight w:val="0"/>
      <w:marTop w:val="0"/>
      <w:marBottom w:val="0"/>
      <w:divBdr>
        <w:top w:val="none" w:sz="0" w:space="0" w:color="auto"/>
        <w:left w:val="none" w:sz="0" w:space="0" w:color="auto"/>
        <w:bottom w:val="none" w:sz="0" w:space="0" w:color="auto"/>
        <w:right w:val="none" w:sz="0" w:space="0" w:color="auto"/>
      </w:divBdr>
    </w:div>
    <w:div w:id="1188642248">
      <w:bodyDiv w:val="1"/>
      <w:marLeft w:val="0"/>
      <w:marRight w:val="0"/>
      <w:marTop w:val="0"/>
      <w:marBottom w:val="0"/>
      <w:divBdr>
        <w:top w:val="none" w:sz="0" w:space="0" w:color="auto"/>
        <w:left w:val="none" w:sz="0" w:space="0" w:color="auto"/>
        <w:bottom w:val="none" w:sz="0" w:space="0" w:color="auto"/>
        <w:right w:val="none" w:sz="0" w:space="0" w:color="auto"/>
      </w:divBdr>
    </w:div>
    <w:div w:id="1199511333">
      <w:bodyDiv w:val="1"/>
      <w:marLeft w:val="0"/>
      <w:marRight w:val="0"/>
      <w:marTop w:val="0"/>
      <w:marBottom w:val="0"/>
      <w:divBdr>
        <w:top w:val="none" w:sz="0" w:space="0" w:color="auto"/>
        <w:left w:val="none" w:sz="0" w:space="0" w:color="auto"/>
        <w:bottom w:val="none" w:sz="0" w:space="0" w:color="auto"/>
        <w:right w:val="none" w:sz="0" w:space="0" w:color="auto"/>
      </w:divBdr>
    </w:div>
    <w:div w:id="1287656617">
      <w:bodyDiv w:val="1"/>
      <w:marLeft w:val="0"/>
      <w:marRight w:val="0"/>
      <w:marTop w:val="0"/>
      <w:marBottom w:val="0"/>
      <w:divBdr>
        <w:top w:val="none" w:sz="0" w:space="0" w:color="auto"/>
        <w:left w:val="none" w:sz="0" w:space="0" w:color="auto"/>
        <w:bottom w:val="none" w:sz="0" w:space="0" w:color="auto"/>
        <w:right w:val="none" w:sz="0" w:space="0" w:color="auto"/>
      </w:divBdr>
    </w:div>
    <w:div w:id="1391881633">
      <w:bodyDiv w:val="1"/>
      <w:marLeft w:val="0"/>
      <w:marRight w:val="0"/>
      <w:marTop w:val="0"/>
      <w:marBottom w:val="0"/>
      <w:divBdr>
        <w:top w:val="none" w:sz="0" w:space="0" w:color="auto"/>
        <w:left w:val="none" w:sz="0" w:space="0" w:color="auto"/>
        <w:bottom w:val="none" w:sz="0" w:space="0" w:color="auto"/>
        <w:right w:val="none" w:sz="0" w:space="0" w:color="auto"/>
      </w:divBdr>
    </w:div>
    <w:div w:id="1437671094">
      <w:bodyDiv w:val="1"/>
      <w:marLeft w:val="0"/>
      <w:marRight w:val="0"/>
      <w:marTop w:val="0"/>
      <w:marBottom w:val="0"/>
      <w:divBdr>
        <w:top w:val="none" w:sz="0" w:space="0" w:color="auto"/>
        <w:left w:val="none" w:sz="0" w:space="0" w:color="auto"/>
        <w:bottom w:val="none" w:sz="0" w:space="0" w:color="auto"/>
        <w:right w:val="none" w:sz="0" w:space="0" w:color="auto"/>
      </w:divBdr>
    </w:div>
    <w:div w:id="1503281579">
      <w:bodyDiv w:val="1"/>
      <w:marLeft w:val="0"/>
      <w:marRight w:val="0"/>
      <w:marTop w:val="0"/>
      <w:marBottom w:val="0"/>
      <w:divBdr>
        <w:top w:val="none" w:sz="0" w:space="0" w:color="auto"/>
        <w:left w:val="none" w:sz="0" w:space="0" w:color="auto"/>
        <w:bottom w:val="none" w:sz="0" w:space="0" w:color="auto"/>
        <w:right w:val="none" w:sz="0" w:space="0" w:color="auto"/>
      </w:divBdr>
    </w:div>
    <w:div w:id="1538157705">
      <w:bodyDiv w:val="1"/>
      <w:marLeft w:val="0"/>
      <w:marRight w:val="0"/>
      <w:marTop w:val="0"/>
      <w:marBottom w:val="0"/>
      <w:divBdr>
        <w:top w:val="none" w:sz="0" w:space="0" w:color="auto"/>
        <w:left w:val="none" w:sz="0" w:space="0" w:color="auto"/>
        <w:bottom w:val="none" w:sz="0" w:space="0" w:color="auto"/>
        <w:right w:val="none" w:sz="0" w:space="0" w:color="auto"/>
      </w:divBdr>
      <w:divsChild>
        <w:div w:id="598559648">
          <w:marLeft w:val="-108"/>
          <w:marRight w:val="0"/>
          <w:marTop w:val="0"/>
          <w:marBottom w:val="0"/>
          <w:divBdr>
            <w:top w:val="none" w:sz="0" w:space="0" w:color="auto"/>
            <w:left w:val="none" w:sz="0" w:space="0" w:color="auto"/>
            <w:bottom w:val="none" w:sz="0" w:space="0" w:color="auto"/>
            <w:right w:val="none" w:sz="0" w:space="0" w:color="auto"/>
          </w:divBdr>
        </w:div>
      </w:divsChild>
    </w:div>
    <w:div w:id="1545361543">
      <w:bodyDiv w:val="1"/>
      <w:marLeft w:val="0"/>
      <w:marRight w:val="0"/>
      <w:marTop w:val="0"/>
      <w:marBottom w:val="0"/>
      <w:divBdr>
        <w:top w:val="none" w:sz="0" w:space="0" w:color="auto"/>
        <w:left w:val="none" w:sz="0" w:space="0" w:color="auto"/>
        <w:bottom w:val="none" w:sz="0" w:space="0" w:color="auto"/>
        <w:right w:val="none" w:sz="0" w:space="0" w:color="auto"/>
      </w:divBdr>
    </w:div>
    <w:div w:id="1578979810">
      <w:bodyDiv w:val="1"/>
      <w:marLeft w:val="0"/>
      <w:marRight w:val="0"/>
      <w:marTop w:val="0"/>
      <w:marBottom w:val="0"/>
      <w:divBdr>
        <w:top w:val="none" w:sz="0" w:space="0" w:color="auto"/>
        <w:left w:val="none" w:sz="0" w:space="0" w:color="auto"/>
        <w:bottom w:val="none" w:sz="0" w:space="0" w:color="auto"/>
        <w:right w:val="none" w:sz="0" w:space="0" w:color="auto"/>
      </w:divBdr>
    </w:div>
    <w:div w:id="1678727584">
      <w:bodyDiv w:val="1"/>
      <w:marLeft w:val="0"/>
      <w:marRight w:val="0"/>
      <w:marTop w:val="0"/>
      <w:marBottom w:val="0"/>
      <w:divBdr>
        <w:top w:val="none" w:sz="0" w:space="0" w:color="auto"/>
        <w:left w:val="none" w:sz="0" w:space="0" w:color="auto"/>
        <w:bottom w:val="none" w:sz="0" w:space="0" w:color="auto"/>
        <w:right w:val="none" w:sz="0" w:space="0" w:color="auto"/>
      </w:divBdr>
    </w:div>
    <w:div w:id="1746877992">
      <w:bodyDiv w:val="1"/>
      <w:marLeft w:val="0"/>
      <w:marRight w:val="0"/>
      <w:marTop w:val="0"/>
      <w:marBottom w:val="0"/>
      <w:divBdr>
        <w:top w:val="none" w:sz="0" w:space="0" w:color="auto"/>
        <w:left w:val="none" w:sz="0" w:space="0" w:color="auto"/>
        <w:bottom w:val="none" w:sz="0" w:space="0" w:color="auto"/>
        <w:right w:val="none" w:sz="0" w:space="0" w:color="auto"/>
      </w:divBdr>
    </w:div>
    <w:div w:id="1890872098">
      <w:bodyDiv w:val="1"/>
      <w:marLeft w:val="0"/>
      <w:marRight w:val="0"/>
      <w:marTop w:val="0"/>
      <w:marBottom w:val="0"/>
      <w:divBdr>
        <w:top w:val="none" w:sz="0" w:space="0" w:color="auto"/>
        <w:left w:val="none" w:sz="0" w:space="0" w:color="auto"/>
        <w:bottom w:val="none" w:sz="0" w:space="0" w:color="auto"/>
        <w:right w:val="none" w:sz="0" w:space="0" w:color="auto"/>
      </w:divBdr>
    </w:div>
    <w:div w:id="1896620154">
      <w:bodyDiv w:val="1"/>
      <w:marLeft w:val="0"/>
      <w:marRight w:val="0"/>
      <w:marTop w:val="0"/>
      <w:marBottom w:val="0"/>
      <w:divBdr>
        <w:top w:val="none" w:sz="0" w:space="0" w:color="auto"/>
        <w:left w:val="none" w:sz="0" w:space="0" w:color="auto"/>
        <w:bottom w:val="none" w:sz="0" w:space="0" w:color="auto"/>
        <w:right w:val="none" w:sz="0" w:space="0" w:color="auto"/>
      </w:divBdr>
    </w:div>
    <w:div w:id="1956672502">
      <w:bodyDiv w:val="1"/>
      <w:marLeft w:val="0"/>
      <w:marRight w:val="0"/>
      <w:marTop w:val="0"/>
      <w:marBottom w:val="0"/>
      <w:divBdr>
        <w:top w:val="none" w:sz="0" w:space="0" w:color="auto"/>
        <w:left w:val="none" w:sz="0" w:space="0" w:color="auto"/>
        <w:bottom w:val="none" w:sz="0" w:space="0" w:color="auto"/>
        <w:right w:val="none" w:sz="0" w:space="0" w:color="auto"/>
      </w:divBdr>
    </w:div>
    <w:div w:id="1993020444">
      <w:bodyDiv w:val="1"/>
      <w:marLeft w:val="0"/>
      <w:marRight w:val="0"/>
      <w:marTop w:val="0"/>
      <w:marBottom w:val="0"/>
      <w:divBdr>
        <w:top w:val="none" w:sz="0" w:space="0" w:color="auto"/>
        <w:left w:val="none" w:sz="0" w:space="0" w:color="auto"/>
        <w:bottom w:val="none" w:sz="0" w:space="0" w:color="auto"/>
        <w:right w:val="none" w:sz="0" w:space="0" w:color="auto"/>
      </w:divBdr>
    </w:div>
    <w:div w:id="2064450879">
      <w:bodyDiv w:val="1"/>
      <w:marLeft w:val="0"/>
      <w:marRight w:val="0"/>
      <w:marTop w:val="0"/>
      <w:marBottom w:val="0"/>
      <w:divBdr>
        <w:top w:val="none" w:sz="0" w:space="0" w:color="auto"/>
        <w:left w:val="none" w:sz="0" w:space="0" w:color="auto"/>
        <w:bottom w:val="none" w:sz="0" w:space="0" w:color="auto"/>
        <w:right w:val="none" w:sz="0" w:space="0" w:color="auto"/>
      </w:divBdr>
    </w:div>
    <w:div w:id="2071492487">
      <w:bodyDiv w:val="1"/>
      <w:marLeft w:val="0"/>
      <w:marRight w:val="0"/>
      <w:marTop w:val="0"/>
      <w:marBottom w:val="0"/>
      <w:divBdr>
        <w:top w:val="none" w:sz="0" w:space="0" w:color="auto"/>
        <w:left w:val="none" w:sz="0" w:space="0" w:color="auto"/>
        <w:bottom w:val="none" w:sz="0" w:space="0" w:color="auto"/>
        <w:right w:val="none" w:sz="0" w:space="0" w:color="auto"/>
      </w:divBdr>
    </w:div>
    <w:div w:id="2096590758">
      <w:bodyDiv w:val="1"/>
      <w:marLeft w:val="0"/>
      <w:marRight w:val="0"/>
      <w:marTop w:val="0"/>
      <w:marBottom w:val="0"/>
      <w:divBdr>
        <w:top w:val="none" w:sz="0" w:space="0" w:color="auto"/>
        <w:left w:val="none" w:sz="0" w:space="0" w:color="auto"/>
        <w:bottom w:val="none" w:sz="0" w:space="0" w:color="auto"/>
        <w:right w:val="none" w:sz="0" w:space="0" w:color="auto"/>
      </w:divBdr>
    </w:div>
    <w:div w:id="213112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CED1B-8138-44DE-8B85-60FE0455B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1238</Words>
  <Characters>7060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TTPLD091</dc:creator>
  <cp:keywords/>
  <dc:description/>
  <cp:lastModifiedBy>TGSGL</cp:lastModifiedBy>
  <cp:revision>13</cp:revision>
  <cp:lastPrinted>2014-11-16T10:25:00Z</cp:lastPrinted>
  <dcterms:created xsi:type="dcterms:W3CDTF">2021-01-28T06:52:00Z</dcterms:created>
  <dcterms:modified xsi:type="dcterms:W3CDTF">2023-02-24T09:32:00Z</dcterms:modified>
</cp:coreProperties>
</file>